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27" w:rsidRPr="002723FE" w:rsidRDefault="005D19B0" w:rsidP="00083D27">
      <w:pPr>
        <w:pStyle w:val="Sansinterligne"/>
        <w:rPr>
          <w:b/>
          <w:lang w:val="en-US"/>
        </w:rPr>
      </w:pPr>
      <w:r>
        <w:rPr>
          <w:b/>
          <w:lang w:val="en-US"/>
        </w:rPr>
        <w:t>Supplemental Table</w:t>
      </w:r>
      <w:r w:rsidRPr="002723FE">
        <w:rPr>
          <w:b/>
          <w:lang w:val="en-US"/>
        </w:rPr>
        <w:t xml:space="preserve"> </w:t>
      </w:r>
      <w:bookmarkStart w:id="0" w:name="_GoBack"/>
      <w:bookmarkEnd w:id="0"/>
      <w:r w:rsidR="00312FC8" w:rsidRPr="002723FE">
        <w:rPr>
          <w:b/>
          <w:lang w:val="en-US"/>
        </w:rPr>
        <w:t>S2</w:t>
      </w:r>
      <w:r w:rsidR="002723FE" w:rsidRPr="002723FE">
        <w:rPr>
          <w:b/>
          <w:lang w:val="en-US"/>
        </w:rPr>
        <w:t xml:space="preserve">. </w:t>
      </w:r>
      <w:r w:rsidR="00083D27" w:rsidRPr="002723FE">
        <w:rPr>
          <w:b/>
          <w:lang w:val="en-US"/>
        </w:rPr>
        <w:t>21</w:t>
      </w:r>
      <w:r w:rsidR="00D20E88" w:rsidRPr="002723FE">
        <w:rPr>
          <w:b/>
          <w:lang w:val="en-US"/>
        </w:rPr>
        <w:t>st</w:t>
      </w:r>
      <w:r w:rsidR="00083D27" w:rsidRPr="002723FE">
        <w:rPr>
          <w:b/>
          <w:lang w:val="en-US"/>
        </w:rPr>
        <w:t xml:space="preserve"> to 50</w:t>
      </w:r>
      <w:r w:rsidR="00D20E88" w:rsidRPr="002723FE">
        <w:rPr>
          <w:b/>
          <w:lang w:val="en-US"/>
        </w:rPr>
        <w:t>th</w:t>
      </w:r>
      <w:r w:rsidR="00083D27" w:rsidRPr="002723FE">
        <w:rPr>
          <w:b/>
          <w:lang w:val="en-US"/>
        </w:rPr>
        <w:t xml:space="preserve"> most frequent </w:t>
      </w:r>
      <w:proofErr w:type="spellStart"/>
      <w:r w:rsidR="00083D27" w:rsidRPr="002723FE">
        <w:rPr>
          <w:b/>
          <w:lang w:val="en-US"/>
        </w:rPr>
        <w:t>MeSH</w:t>
      </w:r>
      <w:proofErr w:type="spellEnd"/>
      <w:r w:rsidR="00083D27" w:rsidRPr="002723FE">
        <w:rPr>
          <w:b/>
          <w:lang w:val="en-US"/>
        </w:rPr>
        <w:t xml:space="preserve"> terms </w:t>
      </w:r>
      <w:r w:rsidR="00A37F89" w:rsidRPr="002723FE">
        <w:rPr>
          <w:b/>
          <w:lang w:val="en-US"/>
        </w:rPr>
        <w:t>loc</w:t>
      </w:r>
      <w:r w:rsidR="00083D27" w:rsidRPr="002723FE">
        <w:rPr>
          <w:b/>
          <w:lang w:val="en-US"/>
        </w:rPr>
        <w:t xml:space="preserve">ated in </w:t>
      </w:r>
      <w:r w:rsidR="00D20E88" w:rsidRPr="002723FE">
        <w:rPr>
          <w:b/>
          <w:lang w:val="en-US"/>
        </w:rPr>
        <w:t xml:space="preserve">all </w:t>
      </w:r>
      <w:r w:rsidR="00083D27" w:rsidRPr="002723FE">
        <w:rPr>
          <w:b/>
          <w:lang w:val="en-US"/>
        </w:rPr>
        <w:t xml:space="preserve">the levels beneath the </w:t>
      </w:r>
      <w:proofErr w:type="spellStart"/>
      <w:r w:rsidR="00083D27" w:rsidRPr="002723FE">
        <w:rPr>
          <w:b/>
          <w:lang w:val="en-US"/>
        </w:rPr>
        <w:t>MeSH</w:t>
      </w:r>
      <w:proofErr w:type="spellEnd"/>
      <w:r w:rsidR="00083D27" w:rsidRPr="002723FE">
        <w:rPr>
          <w:b/>
          <w:lang w:val="en-US"/>
        </w:rPr>
        <w:t xml:space="preserve"> term “Eye Diseases” in the </w:t>
      </w:r>
      <w:proofErr w:type="spellStart"/>
      <w:r w:rsidR="00083D27" w:rsidRPr="002723FE">
        <w:rPr>
          <w:b/>
          <w:lang w:val="en-US"/>
        </w:rPr>
        <w:t>MeSH</w:t>
      </w:r>
      <w:proofErr w:type="spellEnd"/>
      <w:r w:rsidR="00083D27" w:rsidRPr="002723FE">
        <w:rPr>
          <w:b/>
          <w:lang w:val="en-US"/>
        </w:rPr>
        <w:t xml:space="preserve"> tree and co</w:t>
      </w:r>
      <w:r w:rsidR="00D20E88" w:rsidRPr="002723FE">
        <w:rPr>
          <w:b/>
          <w:lang w:val="en-US"/>
        </w:rPr>
        <w:t>-</w:t>
      </w:r>
      <w:r w:rsidR="00083D27" w:rsidRPr="002723FE">
        <w:rPr>
          <w:b/>
          <w:lang w:val="en-US"/>
        </w:rPr>
        <w:t>occu</w:t>
      </w:r>
      <w:r w:rsidR="00D20E88" w:rsidRPr="002723FE">
        <w:rPr>
          <w:b/>
          <w:lang w:val="en-US"/>
        </w:rPr>
        <w:t>r</w:t>
      </w:r>
      <w:r w:rsidR="00083D27" w:rsidRPr="002723FE">
        <w:rPr>
          <w:b/>
          <w:lang w:val="en-US"/>
        </w:rPr>
        <w:t xml:space="preserve">rence of </w:t>
      </w:r>
      <w:proofErr w:type="spellStart"/>
      <w:r w:rsidR="00083D27" w:rsidRPr="002723FE">
        <w:rPr>
          <w:b/>
          <w:lang w:val="en-US"/>
        </w:rPr>
        <w:t>MeSH</w:t>
      </w:r>
      <w:proofErr w:type="spellEnd"/>
      <w:r w:rsidR="00083D27" w:rsidRPr="002723FE">
        <w:rPr>
          <w:b/>
          <w:lang w:val="en-US"/>
        </w:rPr>
        <w:t xml:space="preserve"> terms in articles </w:t>
      </w: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3686"/>
        <w:gridCol w:w="283"/>
        <w:gridCol w:w="1559"/>
        <w:gridCol w:w="1134"/>
        <w:gridCol w:w="3686"/>
      </w:tblGrid>
      <w:tr w:rsidR="00083D27" w:rsidRPr="00431B09" w:rsidTr="002E0DAF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 w:rsidRPr="00431B09">
              <w:rPr>
                <w:sz w:val="20"/>
                <w:szCs w:val="20"/>
                <w:lang w:val="en-US"/>
              </w:rPr>
              <w:t>MeSH</w:t>
            </w:r>
            <w:proofErr w:type="spellEnd"/>
            <w:r w:rsidRPr="00431B09">
              <w:rPr>
                <w:sz w:val="20"/>
                <w:szCs w:val="20"/>
                <w:lang w:val="en-US"/>
              </w:rPr>
              <w:t xml:space="preserve"> terms </w:t>
            </w:r>
            <w:r w:rsidR="00A37F89">
              <w:rPr>
                <w:sz w:val="20"/>
                <w:szCs w:val="20"/>
                <w:lang w:val="en-US"/>
              </w:rPr>
              <w:t>loc</w:t>
            </w:r>
            <w:r w:rsidRPr="00431B09">
              <w:rPr>
                <w:sz w:val="20"/>
                <w:szCs w:val="20"/>
                <w:lang w:val="en-US"/>
              </w:rPr>
              <w:t>ated beneath "Eye Diseases"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  <w:lang w:val="en-US"/>
              </w:rPr>
              <w:t xml:space="preserve">Number of articles indexed with this </w:t>
            </w:r>
            <w:proofErr w:type="spellStart"/>
            <w:r w:rsidRPr="00431B09">
              <w:rPr>
                <w:sz w:val="20"/>
                <w:szCs w:val="20"/>
                <w:lang w:val="en-US"/>
              </w:rPr>
              <w:t>MeSH</w:t>
            </w:r>
            <w:proofErr w:type="spellEnd"/>
            <w:r w:rsidRPr="00431B09">
              <w:rPr>
                <w:sz w:val="20"/>
                <w:szCs w:val="20"/>
                <w:lang w:val="en-US"/>
              </w:rPr>
              <w:t xml:space="preserve"> term (%)</w:t>
            </w:r>
          </w:p>
        </w:tc>
        <w:tc>
          <w:tcPr>
            <w:tcW w:w="3686" w:type="dxa"/>
          </w:tcPr>
          <w:p w:rsidR="00083D27" w:rsidRPr="00431B09" w:rsidRDefault="002E0DAF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Five</w:t>
            </w:r>
            <w:r w:rsidR="00083D27" w:rsidRPr="00431B09">
              <w:rPr>
                <w:sz w:val="20"/>
                <w:szCs w:val="20"/>
                <w:lang w:val="en-US"/>
              </w:rPr>
              <w:t xml:space="preserve"> most co</w:t>
            </w:r>
            <w:r w:rsidR="00D20E88">
              <w:rPr>
                <w:sz w:val="20"/>
                <w:szCs w:val="20"/>
                <w:lang w:val="en-US"/>
              </w:rPr>
              <w:t>-</w:t>
            </w:r>
            <w:r w:rsidR="00083D27" w:rsidRPr="00431B09">
              <w:rPr>
                <w:sz w:val="20"/>
                <w:szCs w:val="20"/>
                <w:lang w:val="en-US"/>
              </w:rPr>
              <w:t>occur</w:t>
            </w:r>
            <w:r w:rsidR="00D20E88">
              <w:rPr>
                <w:sz w:val="20"/>
                <w:szCs w:val="20"/>
                <w:lang w:val="en-US"/>
              </w:rPr>
              <w:t>ring</w:t>
            </w:r>
            <w:r w:rsidR="00D20E88" w:rsidRPr="00431B0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20E88" w:rsidRPr="00431B09">
              <w:rPr>
                <w:sz w:val="20"/>
                <w:szCs w:val="20"/>
                <w:lang w:val="en-US"/>
              </w:rPr>
              <w:t>MeSH</w:t>
            </w:r>
            <w:proofErr w:type="spellEnd"/>
            <w:r w:rsidR="00D20E88" w:rsidRPr="00431B09">
              <w:rPr>
                <w:sz w:val="20"/>
                <w:szCs w:val="20"/>
                <w:lang w:val="en-US"/>
              </w:rPr>
              <w:t xml:space="preserve"> terms</w:t>
            </w:r>
            <w:r w:rsidR="00083D27" w:rsidRPr="00431B09">
              <w:rPr>
                <w:sz w:val="20"/>
                <w:szCs w:val="20"/>
                <w:lang w:val="en-US"/>
              </w:rPr>
              <w:t xml:space="preserve"> in articles with</w:t>
            </w:r>
            <w:r w:rsidR="00083D27">
              <w:rPr>
                <w:sz w:val="20"/>
                <w:szCs w:val="20"/>
                <w:lang w:val="en-US"/>
              </w:rPr>
              <w:t xml:space="preserve"> the </w:t>
            </w:r>
            <w:proofErr w:type="spellStart"/>
            <w:r w:rsidR="00083D27">
              <w:rPr>
                <w:sz w:val="20"/>
                <w:szCs w:val="20"/>
                <w:lang w:val="en-US"/>
              </w:rPr>
              <w:t>MeSH</w:t>
            </w:r>
            <w:proofErr w:type="spellEnd"/>
            <w:r w:rsidR="00083D27" w:rsidRPr="00431B09">
              <w:rPr>
                <w:sz w:val="20"/>
                <w:szCs w:val="20"/>
                <w:lang w:val="en-US"/>
              </w:rPr>
              <w:t xml:space="preserve"> term in the first column (% of co</w:t>
            </w:r>
            <w:r w:rsidR="00D20E88">
              <w:rPr>
                <w:sz w:val="20"/>
                <w:szCs w:val="20"/>
                <w:lang w:val="en-US"/>
              </w:rPr>
              <w:t>-</w:t>
            </w:r>
            <w:r w:rsidR="00083D27" w:rsidRPr="00431B09">
              <w:rPr>
                <w:sz w:val="20"/>
                <w:szCs w:val="20"/>
                <w:lang w:val="en-US"/>
              </w:rPr>
              <w:t>occur</w:t>
            </w:r>
            <w:r w:rsidR="00D20E88">
              <w:rPr>
                <w:sz w:val="20"/>
                <w:szCs w:val="20"/>
                <w:lang w:val="en-US"/>
              </w:rPr>
              <w:t>r</w:t>
            </w:r>
            <w:r w:rsidR="00083D27" w:rsidRPr="00431B09">
              <w:rPr>
                <w:sz w:val="20"/>
                <w:szCs w:val="20"/>
                <w:lang w:val="en-US"/>
              </w:rPr>
              <w:t>ence)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 w:rsidRPr="00431B09">
              <w:rPr>
                <w:sz w:val="20"/>
                <w:szCs w:val="20"/>
                <w:lang w:val="en-US"/>
              </w:rPr>
              <w:t>MeSH</w:t>
            </w:r>
            <w:proofErr w:type="spellEnd"/>
            <w:r w:rsidRPr="00431B09">
              <w:rPr>
                <w:sz w:val="20"/>
                <w:szCs w:val="20"/>
                <w:lang w:val="en-US"/>
              </w:rPr>
              <w:t xml:space="preserve"> terms </w:t>
            </w:r>
            <w:r w:rsidR="00A37F89">
              <w:rPr>
                <w:sz w:val="20"/>
                <w:szCs w:val="20"/>
                <w:lang w:val="en-US"/>
              </w:rPr>
              <w:t>loc</w:t>
            </w:r>
            <w:r w:rsidRPr="00431B09">
              <w:rPr>
                <w:sz w:val="20"/>
                <w:szCs w:val="20"/>
                <w:lang w:val="en-US"/>
              </w:rPr>
              <w:t>ated beneath "Eye Diseases" (continued)</w:t>
            </w:r>
          </w:p>
        </w:tc>
        <w:tc>
          <w:tcPr>
            <w:tcW w:w="1134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  <w:lang w:val="en-US"/>
              </w:rPr>
              <w:t xml:space="preserve">Number of articles indexed with this </w:t>
            </w:r>
            <w:proofErr w:type="spellStart"/>
            <w:r w:rsidRPr="00431B09">
              <w:rPr>
                <w:sz w:val="20"/>
                <w:szCs w:val="20"/>
                <w:lang w:val="en-US"/>
              </w:rPr>
              <w:t>MeSH</w:t>
            </w:r>
            <w:proofErr w:type="spellEnd"/>
            <w:r w:rsidRPr="00431B09">
              <w:rPr>
                <w:sz w:val="20"/>
                <w:szCs w:val="20"/>
                <w:lang w:val="en-US"/>
              </w:rPr>
              <w:t xml:space="preserve"> term (%)</w:t>
            </w:r>
          </w:p>
        </w:tc>
        <w:tc>
          <w:tcPr>
            <w:tcW w:w="3686" w:type="dxa"/>
          </w:tcPr>
          <w:p w:rsidR="00083D27" w:rsidRPr="00431B09" w:rsidRDefault="002E0DAF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Five</w:t>
            </w:r>
            <w:r w:rsidR="00083D27" w:rsidRPr="00431B09">
              <w:rPr>
                <w:sz w:val="20"/>
                <w:szCs w:val="20"/>
                <w:lang w:val="en-US"/>
              </w:rPr>
              <w:t xml:space="preserve"> most co</w:t>
            </w:r>
            <w:r w:rsidR="00D20E88">
              <w:rPr>
                <w:sz w:val="20"/>
                <w:szCs w:val="20"/>
                <w:lang w:val="en-US"/>
              </w:rPr>
              <w:t>-</w:t>
            </w:r>
            <w:r w:rsidR="00083D27" w:rsidRPr="00431B09">
              <w:rPr>
                <w:sz w:val="20"/>
                <w:szCs w:val="20"/>
                <w:lang w:val="en-US"/>
              </w:rPr>
              <w:t>occur</w:t>
            </w:r>
            <w:r w:rsidR="00D20E88">
              <w:rPr>
                <w:sz w:val="20"/>
                <w:szCs w:val="20"/>
                <w:lang w:val="en-US"/>
              </w:rPr>
              <w:t>ring</w:t>
            </w:r>
            <w:r w:rsidR="00083D27" w:rsidRPr="00431B0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20E88" w:rsidRPr="00431B09">
              <w:rPr>
                <w:sz w:val="20"/>
                <w:szCs w:val="20"/>
                <w:lang w:val="en-US"/>
              </w:rPr>
              <w:t>MeSH</w:t>
            </w:r>
            <w:proofErr w:type="spellEnd"/>
            <w:r w:rsidR="00D20E88" w:rsidRPr="00431B09">
              <w:rPr>
                <w:sz w:val="20"/>
                <w:szCs w:val="20"/>
                <w:lang w:val="en-US"/>
              </w:rPr>
              <w:t xml:space="preserve"> terms </w:t>
            </w:r>
            <w:r w:rsidR="00083D27" w:rsidRPr="00431B09">
              <w:rPr>
                <w:sz w:val="20"/>
                <w:szCs w:val="20"/>
                <w:lang w:val="en-US"/>
              </w:rPr>
              <w:t>in articles with</w:t>
            </w:r>
            <w:r w:rsidR="00083D27">
              <w:rPr>
                <w:sz w:val="20"/>
                <w:szCs w:val="20"/>
                <w:lang w:val="en-US"/>
              </w:rPr>
              <w:t xml:space="preserve"> the </w:t>
            </w:r>
            <w:proofErr w:type="spellStart"/>
            <w:r w:rsidR="00083D27">
              <w:rPr>
                <w:sz w:val="20"/>
                <w:szCs w:val="20"/>
                <w:lang w:val="en-US"/>
              </w:rPr>
              <w:t>MeSH</w:t>
            </w:r>
            <w:proofErr w:type="spellEnd"/>
            <w:r w:rsidR="00083D27" w:rsidRPr="00431B09">
              <w:rPr>
                <w:sz w:val="20"/>
                <w:szCs w:val="20"/>
                <w:lang w:val="en-US"/>
              </w:rPr>
              <w:t xml:space="preserve"> term in the first column (% of co</w:t>
            </w:r>
            <w:r w:rsidR="00D20E88">
              <w:rPr>
                <w:sz w:val="20"/>
                <w:szCs w:val="20"/>
                <w:lang w:val="en-US"/>
              </w:rPr>
              <w:t>-</w:t>
            </w:r>
            <w:r w:rsidR="00083D27" w:rsidRPr="00431B09">
              <w:rPr>
                <w:sz w:val="20"/>
                <w:szCs w:val="20"/>
                <w:lang w:val="en-US"/>
              </w:rPr>
              <w:t>occu</w:t>
            </w:r>
            <w:r w:rsidR="00D20E88">
              <w:rPr>
                <w:sz w:val="20"/>
                <w:szCs w:val="20"/>
                <w:lang w:val="en-US"/>
              </w:rPr>
              <w:t>r</w:t>
            </w:r>
            <w:r w:rsidR="00083D27" w:rsidRPr="00431B09">
              <w:rPr>
                <w:sz w:val="20"/>
                <w:szCs w:val="20"/>
                <w:lang w:val="en-US"/>
              </w:rPr>
              <w:t>rence)</w:t>
            </w:r>
          </w:p>
        </w:tc>
      </w:tr>
      <w:tr w:rsidR="00083D27" w:rsidRPr="00431B09" w:rsidTr="002E0DA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431B09">
              <w:rPr>
                <w:sz w:val="20"/>
                <w:szCs w:val="20"/>
              </w:rPr>
              <w:t>Ocular</w:t>
            </w:r>
            <w:proofErr w:type="spellEnd"/>
            <w:r w:rsidRPr="00431B09">
              <w:rPr>
                <w:sz w:val="20"/>
                <w:szCs w:val="20"/>
              </w:rPr>
              <w:t xml:space="preserve"> Hypertension </w:t>
            </w:r>
            <w:r w:rsidRPr="00431B09">
              <w:rPr>
                <w:sz w:val="20"/>
                <w:szCs w:val="20"/>
                <w:vertAlign w:val="superscript"/>
              </w:rPr>
              <w:t>(L1)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</w:rPr>
              <w:t>1005 (1.62)</w:t>
            </w:r>
          </w:p>
        </w:tc>
        <w:tc>
          <w:tcPr>
            <w:tcW w:w="3686" w:type="dxa"/>
          </w:tcPr>
          <w:p w:rsidR="00083D27" w:rsidRPr="0092545F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545F">
              <w:rPr>
                <w:sz w:val="20"/>
                <w:szCs w:val="20"/>
                <w:lang w:val="en-US"/>
              </w:rPr>
              <w:t>Intraocular Pressure (74.13)</w:t>
            </w:r>
          </w:p>
          <w:p w:rsidR="00083D27" w:rsidRPr="0092545F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545F">
              <w:rPr>
                <w:sz w:val="20"/>
                <w:szCs w:val="20"/>
                <w:lang w:val="en-US"/>
              </w:rPr>
              <w:t>Tonometry</w:t>
            </w:r>
            <w:r>
              <w:rPr>
                <w:sz w:val="20"/>
                <w:szCs w:val="20"/>
                <w:lang w:val="en-US"/>
              </w:rPr>
              <w:t>,</w:t>
            </w:r>
            <w:r w:rsidRPr="0092545F">
              <w:rPr>
                <w:sz w:val="20"/>
                <w:szCs w:val="20"/>
                <w:lang w:val="en-US"/>
              </w:rPr>
              <w:t xml:space="preserve"> Ocular (32.64)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Glaucoma, </w:t>
            </w:r>
            <w:r w:rsidRPr="0092545F">
              <w:rPr>
                <w:sz w:val="20"/>
                <w:szCs w:val="20"/>
                <w:lang w:val="en-US"/>
              </w:rPr>
              <w:t>Open-Angle</w:t>
            </w:r>
            <w:r>
              <w:rPr>
                <w:sz w:val="20"/>
                <w:szCs w:val="20"/>
                <w:lang w:val="en-US"/>
              </w:rPr>
              <w:t xml:space="preserve"> (31.94)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Glaucoma (28.36)</w:t>
            </w:r>
          </w:p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Antihypertensive </w:t>
            </w:r>
            <w:r w:rsidRPr="0092545F">
              <w:rPr>
                <w:sz w:val="20"/>
                <w:szCs w:val="20"/>
                <w:lang w:val="en-US"/>
              </w:rPr>
              <w:t>Agents</w:t>
            </w:r>
            <w:r>
              <w:rPr>
                <w:sz w:val="20"/>
                <w:szCs w:val="20"/>
                <w:lang w:val="en-US"/>
              </w:rPr>
              <w:t xml:space="preserve"> (24.18)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</w:rPr>
              <w:t xml:space="preserve">Eye </w:t>
            </w:r>
            <w:proofErr w:type="spellStart"/>
            <w:r w:rsidRPr="00431B09">
              <w:rPr>
                <w:sz w:val="20"/>
                <w:szCs w:val="20"/>
              </w:rPr>
              <w:t>Neoplasms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(L1)</w:t>
            </w:r>
          </w:p>
        </w:tc>
        <w:tc>
          <w:tcPr>
            <w:tcW w:w="1134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</w:rPr>
              <w:t>687 (1.11)</w:t>
            </w:r>
          </w:p>
        </w:tc>
        <w:tc>
          <w:tcPr>
            <w:tcW w:w="3686" w:type="dxa"/>
          </w:tcPr>
          <w:p w:rsidR="00083D27" w:rsidRPr="002A619B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2A619B">
              <w:rPr>
                <w:sz w:val="20"/>
                <w:szCs w:val="20"/>
                <w:lang w:val="en-US"/>
              </w:rPr>
              <w:t>Retrospective Studies (17.47)</w:t>
            </w:r>
          </w:p>
          <w:p w:rsidR="00083D27" w:rsidRPr="002A619B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2A619B">
              <w:rPr>
                <w:sz w:val="20"/>
                <w:szCs w:val="20"/>
                <w:lang w:val="en-US"/>
              </w:rPr>
              <w:t>Melanoma (16.01)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2A619B">
              <w:rPr>
                <w:sz w:val="20"/>
                <w:szCs w:val="20"/>
                <w:lang w:val="en-US"/>
              </w:rPr>
              <w:t>Treatment Outcome (</w:t>
            </w:r>
            <w:r>
              <w:rPr>
                <w:sz w:val="20"/>
                <w:szCs w:val="20"/>
                <w:lang w:val="en-US"/>
              </w:rPr>
              <w:t>15.87</w:t>
            </w:r>
            <w:r w:rsidRPr="002A619B">
              <w:rPr>
                <w:sz w:val="20"/>
                <w:szCs w:val="20"/>
                <w:lang w:val="en-US"/>
              </w:rPr>
              <w:t>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Lacrimal </w:t>
            </w:r>
            <w:r w:rsidRPr="002A619B">
              <w:rPr>
                <w:sz w:val="20"/>
                <w:szCs w:val="20"/>
                <w:lang w:val="en-US"/>
              </w:rPr>
              <w:t>App</w:t>
            </w:r>
            <w:r>
              <w:rPr>
                <w:sz w:val="20"/>
                <w:szCs w:val="20"/>
                <w:lang w:val="en-US"/>
              </w:rPr>
              <w:t xml:space="preserve">aratus </w:t>
            </w:r>
            <w:r w:rsidRPr="002A619B">
              <w:rPr>
                <w:sz w:val="20"/>
                <w:szCs w:val="20"/>
                <w:lang w:val="en-US"/>
              </w:rPr>
              <w:t>Diseases</w:t>
            </w:r>
            <w:r>
              <w:rPr>
                <w:sz w:val="20"/>
                <w:szCs w:val="20"/>
                <w:lang w:val="en-US"/>
              </w:rPr>
              <w:t xml:space="preserve"> (13.10)</w:t>
            </w:r>
          </w:p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Diagnosis </w:t>
            </w:r>
            <w:r w:rsidRPr="002A619B">
              <w:rPr>
                <w:sz w:val="20"/>
                <w:szCs w:val="20"/>
                <w:lang w:val="en-US"/>
              </w:rPr>
              <w:t>Differential</w:t>
            </w:r>
            <w:r>
              <w:rPr>
                <w:sz w:val="20"/>
                <w:szCs w:val="20"/>
                <w:lang w:val="en-US"/>
              </w:rPr>
              <w:t xml:space="preserve"> (11.35)</w:t>
            </w:r>
          </w:p>
        </w:tc>
      </w:tr>
      <w:tr w:rsidR="00083D27" w:rsidRPr="00431B09" w:rsidTr="002E0DA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 w:rsidRPr="00431B09">
              <w:rPr>
                <w:sz w:val="20"/>
                <w:szCs w:val="20"/>
              </w:rPr>
              <w:t>Keratoconus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</w:rPr>
              <w:t>1001 (1.61)</w:t>
            </w:r>
          </w:p>
        </w:tc>
        <w:tc>
          <w:tcPr>
            <w:tcW w:w="3686" w:type="dxa"/>
          </w:tcPr>
          <w:p w:rsidR="00083D27" w:rsidRPr="0092545F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545F">
              <w:rPr>
                <w:sz w:val="20"/>
                <w:szCs w:val="20"/>
                <w:lang w:val="en-US"/>
              </w:rPr>
              <w:t>Visual Acuity (44.46)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545F">
              <w:rPr>
                <w:sz w:val="20"/>
                <w:szCs w:val="20"/>
                <w:lang w:val="en-US"/>
              </w:rPr>
              <w:t>Corneal Topography (</w:t>
            </w:r>
            <w:r>
              <w:rPr>
                <w:sz w:val="20"/>
                <w:szCs w:val="20"/>
                <w:lang w:val="en-US"/>
              </w:rPr>
              <w:t>41.06</w:t>
            </w:r>
            <w:r w:rsidRPr="0092545F">
              <w:rPr>
                <w:sz w:val="20"/>
                <w:szCs w:val="20"/>
                <w:lang w:val="en-US"/>
              </w:rPr>
              <w:t>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Cornea (33.37)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Corneal Stroma (30.67)</w:t>
            </w:r>
          </w:p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12A44">
              <w:rPr>
                <w:sz w:val="20"/>
                <w:szCs w:val="20"/>
                <w:lang w:val="en-US"/>
              </w:rPr>
              <w:t>Collagen</w:t>
            </w:r>
            <w:r>
              <w:rPr>
                <w:sz w:val="20"/>
                <w:szCs w:val="20"/>
                <w:lang w:val="en-US"/>
              </w:rPr>
              <w:t xml:space="preserve"> (23.88)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</w:rPr>
              <w:t xml:space="preserve">Vision, </w:t>
            </w:r>
            <w:proofErr w:type="spellStart"/>
            <w:r w:rsidRPr="00431B09">
              <w:rPr>
                <w:sz w:val="20"/>
                <w:szCs w:val="20"/>
              </w:rPr>
              <w:t>Low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(L2)</w:t>
            </w:r>
          </w:p>
        </w:tc>
        <w:tc>
          <w:tcPr>
            <w:tcW w:w="1134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</w:rPr>
              <w:t>677 (1.09)</w:t>
            </w:r>
          </w:p>
        </w:tc>
        <w:tc>
          <w:tcPr>
            <w:tcW w:w="3686" w:type="dxa"/>
          </w:tcPr>
          <w:p w:rsidR="00083D27" w:rsidRPr="002A619B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2A619B">
              <w:rPr>
                <w:sz w:val="20"/>
                <w:szCs w:val="20"/>
                <w:lang w:val="en-US"/>
              </w:rPr>
              <w:t>Visual Acuity (41.51)</w:t>
            </w:r>
          </w:p>
          <w:p w:rsidR="00083D27" w:rsidRPr="002A619B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2A619B">
              <w:rPr>
                <w:sz w:val="20"/>
                <w:szCs w:val="20"/>
                <w:lang w:val="en-US"/>
              </w:rPr>
              <w:t>Blindness (30.13)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Visually Impaired </w:t>
            </w:r>
            <w:r w:rsidRPr="002A619B">
              <w:rPr>
                <w:sz w:val="20"/>
                <w:szCs w:val="20"/>
                <w:lang w:val="en-US"/>
              </w:rPr>
              <w:t>Persons</w:t>
            </w:r>
            <w:r>
              <w:rPr>
                <w:sz w:val="20"/>
                <w:szCs w:val="20"/>
                <w:lang w:val="en-US"/>
              </w:rPr>
              <w:t xml:space="preserve"> (24.96)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Prevalence (18.02)</w:t>
            </w:r>
          </w:p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Questionnaires (16.54)</w:t>
            </w:r>
          </w:p>
        </w:tc>
      </w:tr>
      <w:tr w:rsidR="00083D27" w:rsidRPr="00431B09" w:rsidTr="002E0DA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</w:rPr>
              <w:t xml:space="preserve">Graves </w:t>
            </w:r>
            <w:proofErr w:type="spellStart"/>
            <w:r w:rsidRPr="00431B09">
              <w:rPr>
                <w:sz w:val="20"/>
                <w:szCs w:val="20"/>
              </w:rPr>
              <w:t>Disease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</w:rPr>
              <w:t>999 (1.61)</w:t>
            </w:r>
          </w:p>
        </w:tc>
        <w:tc>
          <w:tcPr>
            <w:tcW w:w="3686" w:type="dxa"/>
          </w:tcPr>
          <w:p w:rsidR="00083D27" w:rsidRPr="00A86D98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 w:rsidRPr="00A86D98">
              <w:rPr>
                <w:sz w:val="20"/>
                <w:szCs w:val="20"/>
                <w:lang w:val="en-US"/>
              </w:rPr>
              <w:t>Antithyroid</w:t>
            </w:r>
            <w:proofErr w:type="spellEnd"/>
            <w:r w:rsidRPr="00A86D98">
              <w:rPr>
                <w:sz w:val="20"/>
                <w:szCs w:val="20"/>
                <w:lang w:val="en-US"/>
              </w:rPr>
              <w:t xml:space="preserve"> Agents (19.42)</w:t>
            </w:r>
          </w:p>
          <w:p w:rsidR="00083D27" w:rsidRPr="00A86D98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A86D98">
              <w:rPr>
                <w:sz w:val="20"/>
                <w:szCs w:val="20"/>
                <w:lang w:val="en-US"/>
              </w:rPr>
              <w:t>Thyroid Gland (18.72)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Treatment </w:t>
            </w:r>
            <w:r w:rsidRPr="00A86D98">
              <w:rPr>
                <w:sz w:val="20"/>
                <w:szCs w:val="20"/>
                <w:lang w:val="en-US"/>
              </w:rPr>
              <w:t>Outcome</w:t>
            </w:r>
            <w:r>
              <w:rPr>
                <w:sz w:val="20"/>
                <w:szCs w:val="20"/>
                <w:lang w:val="en-US"/>
              </w:rPr>
              <w:t xml:space="preserve"> (14.11)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A86D98">
              <w:rPr>
                <w:sz w:val="20"/>
                <w:szCs w:val="20"/>
                <w:lang w:val="en-US"/>
              </w:rPr>
              <w:t>Thyroidectomy</w:t>
            </w:r>
            <w:r>
              <w:rPr>
                <w:sz w:val="20"/>
                <w:szCs w:val="20"/>
                <w:lang w:val="en-US"/>
              </w:rPr>
              <w:t xml:space="preserve"> (12.71)</w:t>
            </w:r>
          </w:p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Hashimoto </w:t>
            </w:r>
            <w:r w:rsidRPr="00A86D98">
              <w:rPr>
                <w:sz w:val="20"/>
                <w:szCs w:val="20"/>
                <w:lang w:val="en-US"/>
              </w:rPr>
              <w:t>Disease</w:t>
            </w:r>
            <w:r>
              <w:rPr>
                <w:sz w:val="20"/>
                <w:szCs w:val="20"/>
                <w:lang w:val="en-US"/>
              </w:rPr>
              <w:t xml:space="preserve"> (12.61)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 w:rsidRPr="00431B09">
              <w:rPr>
                <w:sz w:val="20"/>
                <w:szCs w:val="20"/>
              </w:rPr>
              <w:t>Retinal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proofErr w:type="spellStart"/>
            <w:r w:rsidRPr="00431B09">
              <w:rPr>
                <w:sz w:val="20"/>
                <w:szCs w:val="20"/>
              </w:rPr>
              <w:t>Vein</w:t>
            </w:r>
            <w:proofErr w:type="spellEnd"/>
            <w:r w:rsidRPr="00431B09">
              <w:rPr>
                <w:sz w:val="20"/>
                <w:szCs w:val="20"/>
              </w:rPr>
              <w:t xml:space="preserve"> Occlusion </w:t>
            </w:r>
            <w:r w:rsidRPr="00431B09">
              <w:rPr>
                <w:sz w:val="20"/>
                <w:szCs w:val="20"/>
                <w:vertAlign w:val="superscript"/>
              </w:rPr>
              <w:t>(L2)</w:t>
            </w:r>
          </w:p>
        </w:tc>
        <w:tc>
          <w:tcPr>
            <w:tcW w:w="1134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</w:rPr>
              <w:t>676 (1.09)</w:t>
            </w:r>
          </w:p>
        </w:tc>
        <w:tc>
          <w:tcPr>
            <w:tcW w:w="3686" w:type="dxa"/>
          </w:tcPr>
          <w:p w:rsidR="00083D27" w:rsidRPr="00853785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53785">
              <w:rPr>
                <w:sz w:val="20"/>
                <w:szCs w:val="20"/>
                <w:lang w:val="en-US"/>
              </w:rPr>
              <w:t>Visual Acuity (47.93)</w:t>
            </w:r>
          </w:p>
          <w:p w:rsidR="00083D27" w:rsidRPr="00853785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53785">
              <w:rPr>
                <w:sz w:val="20"/>
                <w:szCs w:val="20"/>
                <w:lang w:val="en-US"/>
              </w:rPr>
              <w:t>Macular edema (47.34)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Tomography, Optical </w:t>
            </w:r>
            <w:r w:rsidRPr="00853785">
              <w:rPr>
                <w:sz w:val="20"/>
                <w:szCs w:val="20"/>
                <w:lang w:val="en-US"/>
              </w:rPr>
              <w:t>Coherence</w:t>
            </w:r>
            <w:r>
              <w:rPr>
                <w:sz w:val="20"/>
                <w:szCs w:val="20"/>
                <w:lang w:val="en-US"/>
              </w:rPr>
              <w:t xml:space="preserve"> (32.54)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Intravitreal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853785">
              <w:rPr>
                <w:sz w:val="20"/>
                <w:szCs w:val="20"/>
                <w:lang w:val="en-US"/>
              </w:rPr>
              <w:t>Injections</w:t>
            </w:r>
            <w:r>
              <w:rPr>
                <w:sz w:val="20"/>
                <w:szCs w:val="20"/>
                <w:lang w:val="en-US"/>
              </w:rPr>
              <w:t xml:space="preserve"> (28.99)</w:t>
            </w:r>
          </w:p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Antibodies Monoclonal </w:t>
            </w:r>
            <w:r w:rsidRPr="00853785">
              <w:rPr>
                <w:sz w:val="20"/>
                <w:szCs w:val="20"/>
                <w:lang w:val="en-US"/>
              </w:rPr>
              <w:t>Humanized</w:t>
            </w:r>
            <w:r>
              <w:rPr>
                <w:sz w:val="20"/>
                <w:szCs w:val="20"/>
                <w:lang w:val="en-US"/>
              </w:rPr>
              <w:t xml:space="preserve"> (28.11)</w:t>
            </w:r>
          </w:p>
        </w:tc>
      </w:tr>
      <w:tr w:rsidR="00083D27" w:rsidRPr="00431B09" w:rsidTr="002E0DA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 w:rsidRPr="00431B09">
              <w:rPr>
                <w:sz w:val="20"/>
                <w:szCs w:val="20"/>
              </w:rPr>
              <w:t>Astigmatism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</w:rPr>
              <w:t>947 (1.52)</w:t>
            </w:r>
          </w:p>
        </w:tc>
        <w:tc>
          <w:tcPr>
            <w:tcW w:w="3686" w:type="dxa"/>
          </w:tcPr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545F">
              <w:rPr>
                <w:sz w:val="20"/>
                <w:szCs w:val="20"/>
                <w:lang w:val="en-US"/>
              </w:rPr>
              <w:t>Visual Acuity</w:t>
            </w:r>
            <w:r>
              <w:rPr>
                <w:sz w:val="20"/>
                <w:szCs w:val="20"/>
                <w:lang w:val="en-US"/>
              </w:rPr>
              <w:t xml:space="preserve"> (59.03)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Refraction </w:t>
            </w:r>
            <w:r w:rsidRPr="00F30FBF">
              <w:rPr>
                <w:sz w:val="20"/>
                <w:szCs w:val="20"/>
                <w:lang w:val="en-US"/>
              </w:rPr>
              <w:t>Ocular</w:t>
            </w:r>
            <w:r>
              <w:rPr>
                <w:sz w:val="20"/>
                <w:szCs w:val="20"/>
                <w:lang w:val="en-US"/>
              </w:rPr>
              <w:t xml:space="preserve"> (42.03)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Myopia (32.73)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Treatment </w:t>
            </w:r>
            <w:r w:rsidRPr="00F30FBF">
              <w:rPr>
                <w:sz w:val="20"/>
                <w:szCs w:val="20"/>
                <w:lang w:val="en-US"/>
              </w:rPr>
              <w:t>Outcome</w:t>
            </w:r>
            <w:r>
              <w:rPr>
                <w:sz w:val="20"/>
                <w:szCs w:val="20"/>
                <w:lang w:val="en-US"/>
              </w:rPr>
              <w:t xml:space="preserve"> (29.36)</w:t>
            </w:r>
          </w:p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Corneal </w:t>
            </w:r>
            <w:r w:rsidRPr="00F30FBF">
              <w:rPr>
                <w:sz w:val="20"/>
                <w:szCs w:val="20"/>
                <w:lang w:val="en-US"/>
              </w:rPr>
              <w:t>Topography</w:t>
            </w:r>
            <w:r>
              <w:rPr>
                <w:sz w:val="20"/>
                <w:szCs w:val="20"/>
                <w:lang w:val="en-US"/>
              </w:rPr>
              <w:t>(28.41)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</w:rPr>
              <w:t xml:space="preserve">Eye </w:t>
            </w:r>
            <w:proofErr w:type="spellStart"/>
            <w:r w:rsidRPr="00431B09">
              <w:rPr>
                <w:sz w:val="20"/>
                <w:szCs w:val="20"/>
              </w:rPr>
              <w:t>Abnormalities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(L1)</w:t>
            </w:r>
          </w:p>
        </w:tc>
        <w:tc>
          <w:tcPr>
            <w:tcW w:w="1134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</w:rPr>
              <w:t>671 (1.08)</w:t>
            </w:r>
          </w:p>
        </w:tc>
        <w:tc>
          <w:tcPr>
            <w:tcW w:w="3686" w:type="dxa"/>
          </w:tcPr>
          <w:p w:rsidR="00083D27" w:rsidRPr="004D424A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D424A">
              <w:rPr>
                <w:sz w:val="20"/>
                <w:szCs w:val="20"/>
                <w:lang w:val="en-US"/>
              </w:rPr>
              <w:t>Mutation (17.88)</w:t>
            </w:r>
          </w:p>
          <w:p w:rsidR="00083D27" w:rsidRPr="004D424A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D424A">
              <w:rPr>
                <w:sz w:val="20"/>
                <w:szCs w:val="20"/>
                <w:lang w:val="en-US"/>
              </w:rPr>
              <w:t>Retina (17.44)</w:t>
            </w:r>
          </w:p>
          <w:p w:rsidR="00083D27" w:rsidRPr="004D424A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D424A">
              <w:rPr>
                <w:sz w:val="20"/>
                <w:szCs w:val="20"/>
                <w:lang w:val="en-US"/>
              </w:rPr>
              <w:t>Abnormalities Multiple (15.95)</w:t>
            </w:r>
          </w:p>
          <w:p w:rsidR="00083D27" w:rsidRPr="004D424A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D424A">
              <w:rPr>
                <w:sz w:val="20"/>
                <w:szCs w:val="20"/>
                <w:lang w:val="en-US"/>
              </w:rPr>
              <w:t>Cerebellar Diseases (14.31)</w:t>
            </w:r>
          </w:p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Kidney Diseases </w:t>
            </w:r>
            <w:r w:rsidRPr="004D424A">
              <w:rPr>
                <w:sz w:val="20"/>
                <w:szCs w:val="20"/>
                <w:lang w:val="en-US"/>
              </w:rPr>
              <w:t>Cystic</w:t>
            </w:r>
            <w:r>
              <w:rPr>
                <w:sz w:val="20"/>
                <w:szCs w:val="20"/>
                <w:lang w:val="en-US"/>
              </w:rPr>
              <w:t xml:space="preserve"> (13.86)</w:t>
            </w:r>
          </w:p>
        </w:tc>
      </w:tr>
      <w:tr w:rsidR="00083D27" w:rsidRPr="00431B09" w:rsidTr="002E0DA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431B09">
              <w:rPr>
                <w:sz w:val="20"/>
                <w:szCs w:val="20"/>
              </w:rPr>
              <w:t>Refractive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proofErr w:type="spellStart"/>
            <w:r w:rsidRPr="00431B09">
              <w:rPr>
                <w:sz w:val="20"/>
                <w:szCs w:val="20"/>
              </w:rPr>
              <w:t>Errors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(L1)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</w:rPr>
              <w:t>943 (1.52)</w:t>
            </w:r>
          </w:p>
        </w:tc>
        <w:tc>
          <w:tcPr>
            <w:tcW w:w="3686" w:type="dxa"/>
          </w:tcPr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545F">
              <w:rPr>
                <w:sz w:val="20"/>
                <w:szCs w:val="20"/>
                <w:lang w:val="en-US"/>
              </w:rPr>
              <w:t>Visual Acuity</w:t>
            </w:r>
            <w:r>
              <w:rPr>
                <w:sz w:val="20"/>
                <w:szCs w:val="20"/>
                <w:lang w:val="en-US"/>
              </w:rPr>
              <w:t xml:space="preserve"> (41.99)</w:t>
            </w:r>
          </w:p>
          <w:p w:rsidR="00083D27" w:rsidRPr="006F6FD4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6F6FD4">
              <w:rPr>
                <w:sz w:val="20"/>
                <w:szCs w:val="20"/>
                <w:lang w:val="en-US"/>
              </w:rPr>
              <w:t>Refraction Ocular (28.95)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Retrospective </w:t>
            </w:r>
            <w:r w:rsidRPr="006F6FD4">
              <w:rPr>
                <w:sz w:val="20"/>
                <w:szCs w:val="20"/>
                <w:lang w:val="en-US"/>
              </w:rPr>
              <w:t>Studies</w:t>
            </w:r>
            <w:r>
              <w:rPr>
                <w:sz w:val="20"/>
                <w:szCs w:val="20"/>
                <w:lang w:val="en-US"/>
              </w:rPr>
              <w:t xml:space="preserve"> (17.60)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Prevalence (16.33)</w:t>
            </w:r>
          </w:p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6F6FD4">
              <w:rPr>
                <w:sz w:val="20"/>
                <w:szCs w:val="20"/>
                <w:lang w:val="en-US"/>
              </w:rPr>
              <w:t>Cross-</w:t>
            </w:r>
            <w:proofErr w:type="spellStart"/>
            <w:r w:rsidRPr="006F6FD4">
              <w:rPr>
                <w:sz w:val="20"/>
                <w:szCs w:val="20"/>
                <w:lang w:val="en-US"/>
              </w:rPr>
              <w:t>Sectional_Studies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(13.36)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431B09">
              <w:rPr>
                <w:sz w:val="20"/>
                <w:szCs w:val="20"/>
              </w:rPr>
              <w:t>Retinal</w:t>
            </w:r>
            <w:proofErr w:type="spellEnd"/>
            <w:r w:rsidRPr="00431B09">
              <w:rPr>
                <w:sz w:val="20"/>
                <w:szCs w:val="20"/>
              </w:rPr>
              <w:t xml:space="preserve"> Perforations </w:t>
            </w:r>
            <w:r w:rsidRPr="00431B09">
              <w:rPr>
                <w:sz w:val="20"/>
                <w:szCs w:val="20"/>
                <w:vertAlign w:val="superscript"/>
              </w:rPr>
              <w:t>(L2)</w:t>
            </w:r>
          </w:p>
        </w:tc>
        <w:tc>
          <w:tcPr>
            <w:tcW w:w="1134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</w:rPr>
              <w:t>648 (1.04)</w:t>
            </w:r>
          </w:p>
        </w:tc>
        <w:tc>
          <w:tcPr>
            <w:tcW w:w="3686" w:type="dxa"/>
          </w:tcPr>
          <w:p w:rsidR="00083D27" w:rsidRPr="002C7F12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2C7F12">
              <w:rPr>
                <w:sz w:val="20"/>
                <w:szCs w:val="20"/>
                <w:lang w:val="en-US"/>
              </w:rPr>
              <w:t>Vitrectomy (57.41)</w:t>
            </w:r>
          </w:p>
          <w:p w:rsidR="00083D27" w:rsidRPr="002C7F12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2C7F12">
              <w:rPr>
                <w:sz w:val="20"/>
                <w:szCs w:val="20"/>
                <w:lang w:val="en-US"/>
              </w:rPr>
              <w:t>Visual Acuity (56.33)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Tomography, Optical </w:t>
            </w:r>
            <w:r w:rsidRPr="00853785">
              <w:rPr>
                <w:sz w:val="20"/>
                <w:szCs w:val="20"/>
                <w:lang w:val="en-US"/>
              </w:rPr>
              <w:t>Coherence</w:t>
            </w:r>
            <w:r>
              <w:rPr>
                <w:sz w:val="20"/>
                <w:szCs w:val="20"/>
                <w:lang w:val="en-US"/>
              </w:rPr>
              <w:t xml:space="preserve"> (51.23)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Retrospective </w:t>
            </w:r>
            <w:r w:rsidRPr="00E54CBE">
              <w:rPr>
                <w:sz w:val="20"/>
                <w:szCs w:val="20"/>
                <w:lang w:val="en-US"/>
              </w:rPr>
              <w:t>Studies</w:t>
            </w:r>
            <w:r>
              <w:rPr>
                <w:sz w:val="20"/>
                <w:szCs w:val="20"/>
                <w:lang w:val="en-US"/>
              </w:rPr>
              <w:t xml:space="preserve"> (39.04)</w:t>
            </w:r>
          </w:p>
          <w:p w:rsidR="00083D27" w:rsidRPr="00EE4CF2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Retinal </w:t>
            </w:r>
            <w:r w:rsidRPr="002C7F12">
              <w:rPr>
                <w:sz w:val="20"/>
                <w:szCs w:val="20"/>
                <w:lang w:val="en-US"/>
              </w:rPr>
              <w:t>Detachment</w:t>
            </w:r>
            <w:r>
              <w:rPr>
                <w:sz w:val="20"/>
                <w:szCs w:val="20"/>
                <w:lang w:val="en-US"/>
              </w:rPr>
              <w:t xml:space="preserve"> (29.32)</w:t>
            </w:r>
          </w:p>
        </w:tc>
      </w:tr>
      <w:tr w:rsidR="00083D27" w:rsidRPr="00431B09" w:rsidTr="002E0DA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  <w:lang w:val="en-US"/>
              </w:rPr>
              <w:t xml:space="preserve">Retinitis </w:t>
            </w:r>
            <w:proofErr w:type="spellStart"/>
            <w:r w:rsidRPr="00431B09">
              <w:rPr>
                <w:sz w:val="20"/>
                <w:szCs w:val="20"/>
                <w:lang w:val="en-US"/>
              </w:rPr>
              <w:t>Pigmentosa</w:t>
            </w:r>
            <w:proofErr w:type="spellEnd"/>
            <w:r w:rsidRPr="00431B09">
              <w:rPr>
                <w:sz w:val="20"/>
                <w:szCs w:val="20"/>
                <w:lang w:val="en-US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  <w:lang w:val="en-US"/>
              </w:rPr>
              <w:t>(L2)</w:t>
            </w:r>
            <w:r w:rsidRPr="00431B0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  <w:lang w:val="en-US"/>
              </w:rPr>
              <w:t>899 (1.45)</w:t>
            </w:r>
          </w:p>
        </w:tc>
        <w:tc>
          <w:tcPr>
            <w:tcW w:w="3686" w:type="dxa"/>
          </w:tcPr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Mutation (28.70)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Electroretinography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(22.47)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Retina (22.36)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9237C">
              <w:rPr>
                <w:sz w:val="20"/>
                <w:szCs w:val="20"/>
                <w:lang w:val="en-US"/>
              </w:rPr>
              <w:t>Pedigree</w:t>
            </w:r>
            <w:r>
              <w:rPr>
                <w:sz w:val="20"/>
                <w:szCs w:val="20"/>
                <w:lang w:val="en-US"/>
              </w:rPr>
              <w:t xml:space="preserve"> (21.91)</w:t>
            </w:r>
          </w:p>
          <w:p w:rsidR="00083D27" w:rsidRPr="004E5AD5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Eye Proteins (19.02)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3D27" w:rsidRPr="004E5AD5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83D27" w:rsidRPr="00E01941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</w:rPr>
              <w:t xml:space="preserve">Orbital </w:t>
            </w:r>
            <w:proofErr w:type="spellStart"/>
            <w:r w:rsidRPr="00431B09">
              <w:rPr>
                <w:sz w:val="20"/>
                <w:szCs w:val="20"/>
              </w:rPr>
              <w:t>Diseases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(L1)</w:t>
            </w:r>
          </w:p>
        </w:tc>
        <w:tc>
          <w:tcPr>
            <w:tcW w:w="1134" w:type="dxa"/>
            <w:vAlign w:val="bottom"/>
          </w:tcPr>
          <w:p w:rsidR="00083D27" w:rsidRPr="00E01941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</w:rPr>
              <w:t>647 (1.04)</w:t>
            </w:r>
          </w:p>
        </w:tc>
        <w:tc>
          <w:tcPr>
            <w:tcW w:w="3686" w:type="dxa"/>
          </w:tcPr>
          <w:p w:rsidR="00083D27" w:rsidRPr="00920801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0801">
              <w:rPr>
                <w:sz w:val="20"/>
                <w:szCs w:val="20"/>
                <w:lang w:val="en-US"/>
              </w:rPr>
              <w:t>Tomography, X-Ray Computed (32.61)</w:t>
            </w:r>
          </w:p>
          <w:p w:rsidR="00083D27" w:rsidRPr="00920801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0801">
              <w:rPr>
                <w:sz w:val="20"/>
                <w:szCs w:val="20"/>
                <w:lang w:val="en-US"/>
              </w:rPr>
              <w:t>Magnetic Resonance Imaging (20.71)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Retrospective </w:t>
            </w:r>
            <w:r w:rsidRPr="00E54CBE">
              <w:rPr>
                <w:sz w:val="20"/>
                <w:szCs w:val="20"/>
                <w:lang w:val="en-US"/>
              </w:rPr>
              <w:t>Studies</w:t>
            </w:r>
            <w:r>
              <w:rPr>
                <w:sz w:val="20"/>
                <w:szCs w:val="20"/>
                <w:lang w:val="en-US"/>
              </w:rPr>
              <w:t xml:space="preserve"> (17.00)</w:t>
            </w:r>
          </w:p>
          <w:p w:rsidR="00083D27" w:rsidRPr="004E0B3F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E0B3F">
              <w:rPr>
                <w:sz w:val="20"/>
                <w:szCs w:val="20"/>
                <w:lang w:val="en-US"/>
              </w:rPr>
              <w:t>Diagnosis Differential (16.23)</w:t>
            </w:r>
          </w:p>
          <w:p w:rsidR="00083D27" w:rsidRPr="00C107FB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E0B3F">
              <w:rPr>
                <w:sz w:val="20"/>
                <w:szCs w:val="20"/>
                <w:lang w:val="en-US"/>
              </w:rPr>
              <w:lastRenderedPageBreak/>
              <w:t>Orbit (13.60)</w:t>
            </w:r>
          </w:p>
        </w:tc>
      </w:tr>
      <w:tr w:rsidR="00083D27" w:rsidRPr="00431B09" w:rsidTr="002E0DA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  <w:lang w:val="en-US"/>
              </w:rPr>
              <w:lastRenderedPageBreak/>
              <w:t xml:space="preserve">Eye Injuries </w:t>
            </w:r>
            <w:r w:rsidRPr="00431B09">
              <w:rPr>
                <w:sz w:val="20"/>
                <w:szCs w:val="20"/>
                <w:vertAlign w:val="superscript"/>
                <w:lang w:val="en-US"/>
              </w:rPr>
              <w:t>(L1)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  <w:lang w:val="en-US"/>
              </w:rPr>
              <w:t>867 (1.40)</w:t>
            </w:r>
          </w:p>
        </w:tc>
        <w:tc>
          <w:tcPr>
            <w:tcW w:w="3686" w:type="dxa"/>
          </w:tcPr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Visual Acuity (21.34)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Retrospective </w:t>
            </w:r>
            <w:r w:rsidRPr="00F8698B">
              <w:rPr>
                <w:sz w:val="20"/>
                <w:szCs w:val="20"/>
                <w:lang w:val="en-US"/>
              </w:rPr>
              <w:t>Studies</w:t>
            </w:r>
            <w:r>
              <w:rPr>
                <w:sz w:val="20"/>
                <w:szCs w:val="20"/>
                <w:lang w:val="en-US"/>
              </w:rPr>
              <w:t xml:space="preserve"> (17.30)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Wounds </w:t>
            </w:r>
            <w:proofErr w:type="spellStart"/>
            <w:r w:rsidRPr="00F8698B">
              <w:rPr>
                <w:sz w:val="20"/>
                <w:szCs w:val="20"/>
                <w:lang w:val="en-US"/>
              </w:rPr>
              <w:t>Nonpenetrating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(17.30)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Corneal Injuries (10.5)</w:t>
            </w:r>
          </w:p>
          <w:p w:rsidR="00083D27" w:rsidRPr="00026F6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Treatment Outcome (10.15)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3D27" w:rsidRPr="00026F6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431B09">
              <w:rPr>
                <w:sz w:val="20"/>
                <w:szCs w:val="20"/>
              </w:rPr>
              <w:t>Retinal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proofErr w:type="spellStart"/>
            <w:r w:rsidRPr="00431B09">
              <w:rPr>
                <w:sz w:val="20"/>
                <w:szCs w:val="20"/>
              </w:rPr>
              <w:t>Neoplasms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(L2)</w:t>
            </w:r>
            <w:r w:rsidRPr="00431B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</w:rPr>
              <w:t>634 (1.02)</w:t>
            </w:r>
          </w:p>
        </w:tc>
        <w:tc>
          <w:tcPr>
            <w:tcW w:w="3686" w:type="dxa"/>
          </w:tcPr>
          <w:p w:rsidR="00083D27" w:rsidRPr="00D956F5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D956F5">
              <w:rPr>
                <w:sz w:val="20"/>
                <w:szCs w:val="20"/>
                <w:lang w:val="en-US"/>
              </w:rPr>
              <w:t>Retinoblastoma (79.02)</w:t>
            </w:r>
          </w:p>
          <w:p w:rsidR="00083D27" w:rsidRPr="00D956F5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D956F5">
              <w:rPr>
                <w:sz w:val="20"/>
                <w:szCs w:val="20"/>
                <w:lang w:val="en-US"/>
              </w:rPr>
              <w:t>Retrospective Studies (22.08)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Eye </w:t>
            </w:r>
            <w:r w:rsidRPr="00D956F5">
              <w:rPr>
                <w:sz w:val="20"/>
                <w:szCs w:val="20"/>
                <w:lang w:val="en-US"/>
              </w:rPr>
              <w:t>Enucleation</w:t>
            </w:r>
            <w:r>
              <w:rPr>
                <w:sz w:val="20"/>
                <w:szCs w:val="20"/>
                <w:lang w:val="en-US"/>
              </w:rPr>
              <w:t xml:space="preserve"> (17.51)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Treatment </w:t>
            </w:r>
            <w:r w:rsidRPr="00D956F5">
              <w:rPr>
                <w:sz w:val="20"/>
                <w:szCs w:val="20"/>
                <w:lang w:val="en-US"/>
              </w:rPr>
              <w:t>Outcome</w:t>
            </w:r>
            <w:r>
              <w:rPr>
                <w:sz w:val="20"/>
                <w:szCs w:val="20"/>
                <w:lang w:val="en-US"/>
              </w:rPr>
              <w:t xml:space="preserve"> (17.03)</w:t>
            </w:r>
          </w:p>
          <w:p w:rsidR="00083D27" w:rsidRPr="00C107FB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Follow-Up </w:t>
            </w:r>
            <w:r w:rsidRPr="00D956F5">
              <w:rPr>
                <w:sz w:val="20"/>
                <w:szCs w:val="20"/>
                <w:lang w:val="en-US"/>
              </w:rPr>
              <w:t>Studies</w:t>
            </w:r>
            <w:r>
              <w:rPr>
                <w:sz w:val="20"/>
                <w:szCs w:val="20"/>
                <w:lang w:val="en-US"/>
              </w:rPr>
              <w:t xml:space="preserve"> (13.56)</w:t>
            </w:r>
          </w:p>
        </w:tc>
      </w:tr>
      <w:tr w:rsidR="00083D27" w:rsidRPr="00431B09" w:rsidTr="002E0DA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  <w:lang w:val="en-US"/>
              </w:rPr>
              <w:t xml:space="preserve">Orbital Neoplasms </w:t>
            </w:r>
            <w:r w:rsidRPr="00431B09">
              <w:rPr>
                <w:sz w:val="20"/>
                <w:szCs w:val="20"/>
                <w:vertAlign w:val="superscript"/>
                <w:lang w:val="en-US"/>
              </w:rPr>
              <w:t>(L2)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  <w:lang w:val="en-US"/>
              </w:rPr>
              <w:t>850 (1.37)</w:t>
            </w:r>
          </w:p>
        </w:tc>
        <w:tc>
          <w:tcPr>
            <w:tcW w:w="3686" w:type="dxa"/>
          </w:tcPr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Magnetic Resonance </w:t>
            </w:r>
            <w:r w:rsidRPr="008C706E">
              <w:rPr>
                <w:sz w:val="20"/>
                <w:szCs w:val="20"/>
                <w:lang w:val="en-US"/>
              </w:rPr>
              <w:t>Imaging</w:t>
            </w:r>
            <w:r>
              <w:rPr>
                <w:sz w:val="20"/>
                <w:szCs w:val="20"/>
                <w:lang w:val="en-US"/>
              </w:rPr>
              <w:t xml:space="preserve"> (28.47)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Tomography, X-Ray </w:t>
            </w:r>
            <w:r w:rsidRPr="008C706E">
              <w:rPr>
                <w:sz w:val="20"/>
                <w:szCs w:val="20"/>
                <w:lang w:val="en-US"/>
              </w:rPr>
              <w:t>Computed</w:t>
            </w:r>
            <w:r>
              <w:rPr>
                <w:sz w:val="20"/>
                <w:szCs w:val="20"/>
                <w:lang w:val="en-US"/>
              </w:rPr>
              <w:t xml:space="preserve"> (27.76)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  <w:lang w:val="en-US"/>
              </w:rPr>
              <w:t>Retrospective studies</w:t>
            </w:r>
            <w:r>
              <w:rPr>
                <w:sz w:val="20"/>
                <w:szCs w:val="20"/>
                <w:lang w:val="en-US"/>
              </w:rPr>
              <w:t xml:space="preserve"> (18.12)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Treatment </w:t>
            </w:r>
            <w:r w:rsidRPr="008C706E">
              <w:rPr>
                <w:sz w:val="20"/>
                <w:szCs w:val="20"/>
                <w:lang w:val="en-US"/>
              </w:rPr>
              <w:t>Outcome</w:t>
            </w:r>
            <w:r>
              <w:rPr>
                <w:sz w:val="20"/>
                <w:szCs w:val="20"/>
                <w:lang w:val="en-US"/>
              </w:rPr>
              <w:t xml:space="preserve"> (17.06)</w:t>
            </w:r>
          </w:p>
          <w:p w:rsidR="00083D27" w:rsidRPr="00F55038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Diagnosis </w:t>
            </w:r>
            <w:r w:rsidRPr="008C706E">
              <w:rPr>
                <w:sz w:val="20"/>
                <w:szCs w:val="20"/>
                <w:lang w:val="en-US"/>
              </w:rPr>
              <w:t>Differential</w:t>
            </w:r>
            <w:r>
              <w:rPr>
                <w:sz w:val="20"/>
                <w:szCs w:val="20"/>
                <w:lang w:val="en-US"/>
              </w:rPr>
              <w:t xml:space="preserve"> (16.82)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3D27" w:rsidRPr="00F55038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83D27" w:rsidRPr="00E01941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 w:rsidRPr="00431B09">
              <w:rPr>
                <w:sz w:val="20"/>
                <w:szCs w:val="20"/>
              </w:rPr>
              <w:t>Diplopia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(L2)</w:t>
            </w:r>
          </w:p>
        </w:tc>
        <w:tc>
          <w:tcPr>
            <w:tcW w:w="1134" w:type="dxa"/>
            <w:vAlign w:val="bottom"/>
          </w:tcPr>
          <w:p w:rsidR="00083D27" w:rsidRPr="00E01941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</w:rPr>
              <w:t>627 (1.01)</w:t>
            </w:r>
          </w:p>
        </w:tc>
        <w:tc>
          <w:tcPr>
            <w:tcW w:w="3686" w:type="dxa"/>
          </w:tcPr>
          <w:p w:rsidR="00083D27" w:rsidRPr="00920801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0801">
              <w:rPr>
                <w:sz w:val="20"/>
                <w:szCs w:val="20"/>
                <w:lang w:val="en-US"/>
              </w:rPr>
              <w:t>Magnetic Resonance Imaging (25.84)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0801">
              <w:rPr>
                <w:sz w:val="20"/>
                <w:szCs w:val="20"/>
                <w:lang w:val="en-US"/>
              </w:rPr>
              <w:t>Tomography, X-Ray Computed</w:t>
            </w:r>
            <w:r w:rsidR="00970D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(23.76)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D956F5">
              <w:rPr>
                <w:sz w:val="20"/>
                <w:szCs w:val="20"/>
                <w:lang w:val="en-US"/>
              </w:rPr>
              <w:t>Retrospective Studies</w:t>
            </w:r>
            <w:r>
              <w:rPr>
                <w:sz w:val="20"/>
                <w:szCs w:val="20"/>
                <w:lang w:val="en-US"/>
              </w:rPr>
              <w:t xml:space="preserve"> (20.89)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Treatment </w:t>
            </w:r>
            <w:r w:rsidRPr="00D956F5">
              <w:rPr>
                <w:sz w:val="20"/>
                <w:szCs w:val="20"/>
                <w:lang w:val="en-US"/>
              </w:rPr>
              <w:t>Outcome</w:t>
            </w:r>
            <w:r>
              <w:rPr>
                <w:sz w:val="20"/>
                <w:szCs w:val="20"/>
                <w:lang w:val="en-US"/>
              </w:rPr>
              <w:t xml:space="preserve"> (19.94)</w:t>
            </w:r>
          </w:p>
          <w:p w:rsidR="00083D27" w:rsidRPr="00604331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Oculomotor </w:t>
            </w:r>
            <w:r w:rsidRPr="00920801">
              <w:rPr>
                <w:sz w:val="20"/>
                <w:szCs w:val="20"/>
                <w:lang w:val="en-US"/>
              </w:rPr>
              <w:t>Muscles</w:t>
            </w:r>
            <w:r>
              <w:rPr>
                <w:sz w:val="20"/>
                <w:szCs w:val="20"/>
                <w:lang w:val="en-US"/>
              </w:rPr>
              <w:t xml:space="preserve"> (19.62)</w:t>
            </w:r>
          </w:p>
        </w:tc>
      </w:tr>
      <w:tr w:rsidR="00083D27" w:rsidRPr="00431B09" w:rsidTr="002E0DA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  <w:lang w:val="en-US"/>
              </w:rPr>
              <w:t xml:space="preserve">Retinopathy of Prematurity </w:t>
            </w:r>
            <w:r w:rsidRPr="00431B09">
              <w:rPr>
                <w:sz w:val="20"/>
                <w:szCs w:val="20"/>
                <w:vertAlign w:val="superscript"/>
                <w:lang w:val="en-US"/>
              </w:rPr>
              <w:t>(L2)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  <w:lang w:val="en-US"/>
              </w:rPr>
              <w:t>825 (1.33)</w:t>
            </w:r>
          </w:p>
        </w:tc>
        <w:tc>
          <w:tcPr>
            <w:tcW w:w="3686" w:type="dxa"/>
          </w:tcPr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Gestational </w:t>
            </w:r>
            <w:r w:rsidRPr="008C706E">
              <w:rPr>
                <w:sz w:val="20"/>
                <w:szCs w:val="20"/>
                <w:lang w:val="en-US"/>
              </w:rPr>
              <w:t>Age</w:t>
            </w:r>
            <w:r>
              <w:rPr>
                <w:sz w:val="20"/>
                <w:szCs w:val="20"/>
                <w:lang w:val="en-US"/>
              </w:rPr>
              <w:t xml:space="preserve"> (35.03)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Retrospective </w:t>
            </w:r>
            <w:r w:rsidRPr="009933C5">
              <w:rPr>
                <w:sz w:val="20"/>
                <w:szCs w:val="20"/>
                <w:lang w:val="en-US"/>
              </w:rPr>
              <w:t>Studies</w:t>
            </w:r>
            <w:r>
              <w:rPr>
                <w:sz w:val="20"/>
                <w:szCs w:val="20"/>
                <w:lang w:val="en-US"/>
              </w:rPr>
              <w:t xml:space="preserve"> (19.76)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Risk Factors (19.52)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Oxygen</w:t>
            </w:r>
            <w:r w:rsidR="00970D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(16)</w:t>
            </w:r>
          </w:p>
          <w:p w:rsidR="00083D27" w:rsidRPr="00F55038" w:rsidRDefault="00083D2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Birth Weight (15.39)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431B09">
              <w:rPr>
                <w:sz w:val="20"/>
                <w:szCs w:val="20"/>
              </w:rPr>
              <w:t>Uveal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proofErr w:type="spellStart"/>
            <w:r w:rsidRPr="00431B09">
              <w:rPr>
                <w:sz w:val="20"/>
                <w:szCs w:val="20"/>
              </w:rPr>
              <w:t>Neoplasms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(L2)</w:t>
            </w:r>
          </w:p>
        </w:tc>
        <w:tc>
          <w:tcPr>
            <w:tcW w:w="1134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</w:rPr>
              <w:t>621 (1)</w:t>
            </w:r>
          </w:p>
        </w:tc>
        <w:tc>
          <w:tcPr>
            <w:tcW w:w="3686" w:type="dxa"/>
          </w:tcPr>
          <w:p w:rsidR="00083D27" w:rsidRPr="0015266A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15266A">
              <w:rPr>
                <w:sz w:val="20"/>
                <w:szCs w:val="20"/>
                <w:lang w:val="en-US"/>
              </w:rPr>
              <w:t>Melanoma (90.18)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D956F5">
              <w:rPr>
                <w:sz w:val="20"/>
                <w:szCs w:val="20"/>
                <w:lang w:val="en-US"/>
              </w:rPr>
              <w:t>Retrospective Studies</w:t>
            </w:r>
            <w:r>
              <w:rPr>
                <w:sz w:val="20"/>
                <w:szCs w:val="20"/>
                <w:lang w:val="en-US"/>
              </w:rPr>
              <w:t xml:space="preserve"> (18.52)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Prognosis (16.75)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Eye </w:t>
            </w:r>
            <w:r w:rsidRPr="00D956F5">
              <w:rPr>
                <w:sz w:val="20"/>
                <w:szCs w:val="20"/>
                <w:lang w:val="en-US"/>
              </w:rPr>
              <w:t>Enucleation</w:t>
            </w:r>
            <w:r>
              <w:rPr>
                <w:sz w:val="20"/>
                <w:szCs w:val="20"/>
                <w:lang w:val="en-US"/>
              </w:rPr>
              <w:t xml:space="preserve"> (14.81)</w:t>
            </w:r>
          </w:p>
          <w:p w:rsidR="00083D27" w:rsidRPr="008B045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Treatment </w:t>
            </w:r>
            <w:r w:rsidRPr="00D956F5">
              <w:rPr>
                <w:sz w:val="20"/>
                <w:szCs w:val="20"/>
                <w:lang w:val="en-US"/>
              </w:rPr>
              <w:t>Outcome</w:t>
            </w:r>
            <w:r>
              <w:rPr>
                <w:sz w:val="20"/>
                <w:szCs w:val="20"/>
                <w:lang w:val="en-US"/>
              </w:rPr>
              <w:t xml:space="preserve"> (14.01)</w:t>
            </w:r>
          </w:p>
        </w:tc>
      </w:tr>
      <w:tr w:rsidR="00083D27" w:rsidRPr="00431B09" w:rsidTr="002E0DA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431B09">
              <w:rPr>
                <w:sz w:val="20"/>
                <w:szCs w:val="20"/>
              </w:rPr>
              <w:t>Strabismus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</w:rPr>
              <w:t>807 (1.3)</w:t>
            </w:r>
          </w:p>
        </w:tc>
        <w:tc>
          <w:tcPr>
            <w:tcW w:w="3686" w:type="dxa"/>
          </w:tcPr>
          <w:p w:rsidR="00083D27" w:rsidRPr="00EE4CF2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EE4CF2">
              <w:rPr>
                <w:sz w:val="20"/>
                <w:szCs w:val="20"/>
                <w:lang w:val="en-US"/>
              </w:rPr>
              <w:t>Oculomotor Muscles (35.69)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Ophthalmologic Surgical </w:t>
            </w:r>
            <w:r w:rsidRPr="00EE4CF2">
              <w:rPr>
                <w:sz w:val="20"/>
                <w:szCs w:val="20"/>
                <w:lang w:val="en-US"/>
              </w:rPr>
              <w:t>Procedures</w:t>
            </w:r>
            <w:r>
              <w:rPr>
                <w:sz w:val="20"/>
                <w:szCs w:val="20"/>
                <w:lang w:val="en-US"/>
              </w:rPr>
              <w:t xml:space="preserve"> (25.4)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Visual Acuity (25.15)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Vision </w:t>
            </w:r>
            <w:r w:rsidRPr="00EE4CF2">
              <w:rPr>
                <w:sz w:val="20"/>
                <w:szCs w:val="20"/>
                <w:lang w:val="en-US"/>
              </w:rPr>
              <w:t>Binocular</w:t>
            </w:r>
            <w:r>
              <w:rPr>
                <w:sz w:val="20"/>
                <w:szCs w:val="20"/>
                <w:lang w:val="en-US"/>
              </w:rPr>
              <w:t xml:space="preserve"> (21.93)</w:t>
            </w:r>
          </w:p>
          <w:p w:rsidR="00083D27" w:rsidRPr="000464A8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 w:rsidRPr="00EE4CF2">
              <w:rPr>
                <w:sz w:val="20"/>
                <w:szCs w:val="20"/>
                <w:lang w:val="en-US"/>
              </w:rPr>
              <w:t>Retrospective_Studies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(20.32)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3D27" w:rsidRPr="000464A8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83D27" w:rsidRPr="00E01941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 w:rsidRPr="00431B09">
              <w:rPr>
                <w:sz w:val="20"/>
                <w:szCs w:val="20"/>
              </w:rPr>
              <w:t>Ocular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proofErr w:type="spellStart"/>
            <w:r w:rsidRPr="00431B09">
              <w:rPr>
                <w:sz w:val="20"/>
                <w:szCs w:val="20"/>
              </w:rPr>
              <w:t>Motility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proofErr w:type="spellStart"/>
            <w:r w:rsidRPr="00431B09">
              <w:rPr>
                <w:sz w:val="20"/>
                <w:szCs w:val="20"/>
              </w:rPr>
              <w:t>Disorders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(L1)</w:t>
            </w:r>
          </w:p>
        </w:tc>
        <w:tc>
          <w:tcPr>
            <w:tcW w:w="1134" w:type="dxa"/>
            <w:vAlign w:val="bottom"/>
          </w:tcPr>
          <w:p w:rsidR="00083D27" w:rsidRPr="00E01941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</w:rPr>
              <w:t>593 (0.95)</w:t>
            </w:r>
          </w:p>
        </w:tc>
        <w:tc>
          <w:tcPr>
            <w:tcW w:w="3686" w:type="dxa"/>
          </w:tcPr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0801">
              <w:rPr>
                <w:sz w:val="20"/>
                <w:szCs w:val="20"/>
                <w:lang w:val="en-US"/>
              </w:rPr>
              <w:t>Magnetic Resonance Imaging</w:t>
            </w:r>
            <w:r>
              <w:rPr>
                <w:sz w:val="20"/>
                <w:szCs w:val="20"/>
                <w:lang w:val="en-US"/>
              </w:rPr>
              <w:t xml:space="preserve"> (18.72)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Eye </w:t>
            </w:r>
            <w:r w:rsidRPr="00BE1FD7">
              <w:rPr>
                <w:sz w:val="20"/>
                <w:szCs w:val="20"/>
                <w:lang w:val="en-US"/>
              </w:rPr>
              <w:t>Movements</w:t>
            </w:r>
            <w:r>
              <w:rPr>
                <w:sz w:val="20"/>
                <w:szCs w:val="20"/>
                <w:lang w:val="en-US"/>
              </w:rPr>
              <w:t xml:space="preserve"> (16.19)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Oculomotor </w:t>
            </w:r>
            <w:r w:rsidRPr="00BE1FD7">
              <w:rPr>
                <w:sz w:val="20"/>
                <w:szCs w:val="20"/>
                <w:lang w:val="en-US"/>
              </w:rPr>
              <w:t>Muscles</w:t>
            </w:r>
            <w:r>
              <w:rPr>
                <w:sz w:val="20"/>
                <w:szCs w:val="20"/>
                <w:lang w:val="en-US"/>
              </w:rPr>
              <w:t xml:space="preserve"> (14.67)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D956F5">
              <w:rPr>
                <w:sz w:val="20"/>
                <w:szCs w:val="20"/>
                <w:lang w:val="en-US"/>
              </w:rPr>
              <w:t>Retrospective Studies</w:t>
            </w:r>
            <w:r>
              <w:rPr>
                <w:sz w:val="20"/>
                <w:szCs w:val="20"/>
                <w:lang w:val="en-US"/>
              </w:rPr>
              <w:t xml:space="preserve"> (12.98)</w:t>
            </w:r>
          </w:p>
          <w:p w:rsidR="00083D27" w:rsidRPr="00C81D63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Visual Acuity (11.97)</w:t>
            </w:r>
          </w:p>
        </w:tc>
      </w:tr>
      <w:tr w:rsidR="00083D27" w:rsidRPr="00431B09" w:rsidTr="002E0DA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431B09">
              <w:rPr>
                <w:sz w:val="20"/>
                <w:szCs w:val="20"/>
              </w:rPr>
              <w:t>Neuromyelitis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proofErr w:type="spellStart"/>
            <w:r w:rsidRPr="00431B09">
              <w:rPr>
                <w:sz w:val="20"/>
                <w:szCs w:val="20"/>
              </w:rPr>
              <w:t>Optica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</w:rPr>
              <w:t>766 (1.23)</w:t>
            </w:r>
          </w:p>
        </w:tc>
        <w:tc>
          <w:tcPr>
            <w:tcW w:w="3686" w:type="dxa"/>
          </w:tcPr>
          <w:p w:rsidR="00083D27" w:rsidRPr="00C107FB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C107FB">
              <w:rPr>
                <w:sz w:val="20"/>
                <w:szCs w:val="20"/>
                <w:lang w:val="en-US"/>
              </w:rPr>
              <w:t>Aquaporin 4 (45.30)</w:t>
            </w:r>
          </w:p>
          <w:p w:rsidR="00083D27" w:rsidRPr="00C107FB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C107FB">
              <w:rPr>
                <w:sz w:val="20"/>
                <w:szCs w:val="20"/>
                <w:lang w:val="en-US"/>
              </w:rPr>
              <w:t>Autoantibodies (32.25)</w:t>
            </w:r>
          </w:p>
          <w:p w:rsidR="00083D27" w:rsidRPr="00C107FB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C107FB">
              <w:rPr>
                <w:sz w:val="20"/>
                <w:szCs w:val="20"/>
                <w:lang w:val="en-US"/>
              </w:rPr>
              <w:t>Multiple Sclerosis (28.59)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Magnetic Resonance </w:t>
            </w:r>
            <w:r w:rsidRPr="00C107FB">
              <w:rPr>
                <w:sz w:val="20"/>
                <w:szCs w:val="20"/>
                <w:lang w:val="en-US"/>
              </w:rPr>
              <w:t>Imaging</w:t>
            </w:r>
            <w:r>
              <w:rPr>
                <w:sz w:val="20"/>
                <w:szCs w:val="20"/>
                <w:lang w:val="en-US"/>
              </w:rPr>
              <w:t xml:space="preserve"> (25.98)</w:t>
            </w:r>
          </w:p>
          <w:p w:rsidR="00083D27" w:rsidRPr="001A19FC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Immunoglobulin </w:t>
            </w:r>
            <w:r w:rsidRPr="00C107FB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 xml:space="preserve"> (18.28)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3D27" w:rsidRPr="001A19FC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431B09">
              <w:rPr>
                <w:sz w:val="20"/>
                <w:szCs w:val="20"/>
              </w:rPr>
              <w:t>Amblyopia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(L2)</w:t>
            </w:r>
          </w:p>
        </w:tc>
        <w:tc>
          <w:tcPr>
            <w:tcW w:w="1134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</w:rPr>
              <w:t>585 (0.94)</w:t>
            </w:r>
          </w:p>
        </w:tc>
        <w:tc>
          <w:tcPr>
            <w:tcW w:w="3686" w:type="dxa"/>
          </w:tcPr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Visual Acuity (48.89)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Strabismus (26.50)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Vision </w:t>
            </w:r>
            <w:r w:rsidRPr="00A02E99">
              <w:rPr>
                <w:sz w:val="20"/>
                <w:szCs w:val="20"/>
                <w:lang w:val="en-US"/>
              </w:rPr>
              <w:t>Binocular</w:t>
            </w:r>
            <w:r>
              <w:rPr>
                <w:sz w:val="20"/>
                <w:szCs w:val="20"/>
                <w:lang w:val="en-US"/>
              </w:rPr>
              <w:t xml:space="preserve"> (17.26)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Treatment </w:t>
            </w:r>
            <w:r w:rsidRPr="00D956F5">
              <w:rPr>
                <w:sz w:val="20"/>
                <w:szCs w:val="20"/>
                <w:lang w:val="en-US"/>
              </w:rPr>
              <w:t>Outcome</w:t>
            </w:r>
            <w:r>
              <w:rPr>
                <w:sz w:val="20"/>
                <w:szCs w:val="20"/>
                <w:lang w:val="en-US"/>
              </w:rPr>
              <w:t xml:space="preserve"> (16.75)</w:t>
            </w:r>
          </w:p>
          <w:p w:rsidR="00083D27" w:rsidRPr="002A619B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D956F5">
              <w:rPr>
                <w:sz w:val="20"/>
                <w:szCs w:val="20"/>
                <w:lang w:val="en-US"/>
              </w:rPr>
              <w:t>Retrospective Studies</w:t>
            </w:r>
            <w:r>
              <w:rPr>
                <w:sz w:val="20"/>
                <w:szCs w:val="20"/>
                <w:lang w:val="en-US"/>
              </w:rPr>
              <w:t xml:space="preserve"> (16.24)</w:t>
            </w:r>
          </w:p>
        </w:tc>
      </w:tr>
      <w:tr w:rsidR="00083D27" w:rsidRPr="00431B09" w:rsidTr="002E0DA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</w:rPr>
              <w:t xml:space="preserve">Eye Infections, </w:t>
            </w:r>
            <w:proofErr w:type="spellStart"/>
            <w:r w:rsidRPr="00431B09">
              <w:rPr>
                <w:sz w:val="20"/>
                <w:szCs w:val="20"/>
              </w:rPr>
              <w:t>Bacterial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</w:rPr>
              <w:t>741 (1.19)</w:t>
            </w:r>
          </w:p>
        </w:tc>
        <w:tc>
          <w:tcPr>
            <w:tcW w:w="3686" w:type="dxa"/>
          </w:tcPr>
          <w:p w:rsidR="00083D27" w:rsidRPr="00C107FB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C107FB">
              <w:rPr>
                <w:sz w:val="20"/>
                <w:szCs w:val="20"/>
                <w:lang w:val="en-US"/>
              </w:rPr>
              <w:t>Anti-Bacterial Agents (44.80)</w:t>
            </w:r>
          </w:p>
          <w:p w:rsidR="00083D27" w:rsidRPr="00C107FB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 w:rsidRPr="00C107FB">
              <w:rPr>
                <w:sz w:val="20"/>
                <w:szCs w:val="20"/>
                <w:lang w:val="en-US"/>
              </w:rPr>
              <w:t>Endophthalmitis</w:t>
            </w:r>
            <w:proofErr w:type="spellEnd"/>
            <w:r w:rsidRPr="00C107FB">
              <w:rPr>
                <w:sz w:val="20"/>
                <w:szCs w:val="20"/>
                <w:lang w:val="en-US"/>
              </w:rPr>
              <w:t xml:space="preserve"> (29.01)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Retrospective </w:t>
            </w:r>
            <w:r w:rsidRPr="00C107FB">
              <w:rPr>
                <w:sz w:val="20"/>
                <w:szCs w:val="20"/>
                <w:lang w:val="en-US"/>
              </w:rPr>
              <w:t>Studies</w:t>
            </w:r>
            <w:r>
              <w:rPr>
                <w:sz w:val="20"/>
                <w:szCs w:val="20"/>
                <w:lang w:val="en-US"/>
              </w:rPr>
              <w:t xml:space="preserve"> (28.21)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Visual Acuity (23.48)</w:t>
            </w:r>
          </w:p>
          <w:p w:rsidR="00083D27" w:rsidRPr="00260F43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Corneal Ulcer (23.08)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3D27" w:rsidRPr="00260F43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431B09">
              <w:rPr>
                <w:sz w:val="20"/>
                <w:szCs w:val="20"/>
              </w:rPr>
              <w:t>Glaucoma</w:t>
            </w:r>
            <w:proofErr w:type="spellEnd"/>
            <w:r w:rsidRPr="00431B09">
              <w:rPr>
                <w:sz w:val="20"/>
                <w:szCs w:val="20"/>
              </w:rPr>
              <w:t>, Angle-</w:t>
            </w:r>
            <w:proofErr w:type="spellStart"/>
            <w:r w:rsidRPr="00431B09">
              <w:rPr>
                <w:sz w:val="20"/>
                <w:szCs w:val="20"/>
              </w:rPr>
              <w:t>Closure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(L3)</w:t>
            </w:r>
          </w:p>
        </w:tc>
        <w:tc>
          <w:tcPr>
            <w:tcW w:w="1134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</w:rPr>
              <w:t>580 (0.93)</w:t>
            </w:r>
          </w:p>
        </w:tc>
        <w:tc>
          <w:tcPr>
            <w:tcW w:w="3686" w:type="dxa"/>
          </w:tcPr>
          <w:p w:rsidR="00083D27" w:rsidRPr="006A0E0D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6A0E0D">
              <w:rPr>
                <w:sz w:val="20"/>
                <w:szCs w:val="20"/>
                <w:lang w:val="en-US"/>
              </w:rPr>
              <w:t>Intraocular Pressure (51.90)</w:t>
            </w:r>
          </w:p>
          <w:p w:rsidR="00083D27" w:rsidRPr="006A0E0D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 w:rsidRPr="006A0E0D">
              <w:rPr>
                <w:sz w:val="20"/>
                <w:szCs w:val="20"/>
                <w:lang w:val="en-US"/>
              </w:rPr>
              <w:t>Gonioscopy</w:t>
            </w:r>
            <w:proofErr w:type="spellEnd"/>
            <w:r w:rsidRPr="006A0E0D">
              <w:rPr>
                <w:sz w:val="20"/>
                <w:szCs w:val="20"/>
                <w:lang w:val="en-US"/>
              </w:rPr>
              <w:t xml:space="preserve"> (29.31)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Tomography, Optical </w:t>
            </w:r>
            <w:r w:rsidRPr="00853785">
              <w:rPr>
                <w:sz w:val="20"/>
                <w:szCs w:val="20"/>
                <w:lang w:val="en-US"/>
              </w:rPr>
              <w:t>Coherence</w:t>
            </w:r>
            <w:r>
              <w:rPr>
                <w:sz w:val="20"/>
                <w:szCs w:val="20"/>
                <w:lang w:val="en-US"/>
              </w:rPr>
              <w:t xml:space="preserve"> (26.21)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Glaucoma </w:t>
            </w:r>
            <w:r w:rsidRPr="006A0E0D">
              <w:rPr>
                <w:sz w:val="20"/>
                <w:szCs w:val="20"/>
                <w:lang w:val="en-US"/>
              </w:rPr>
              <w:t>Open-Angle</w:t>
            </w:r>
            <w:r>
              <w:rPr>
                <w:sz w:val="20"/>
                <w:szCs w:val="20"/>
                <w:lang w:val="en-US"/>
              </w:rPr>
              <w:t xml:space="preserve"> (23.28)</w:t>
            </w:r>
          </w:p>
          <w:p w:rsidR="00083D27" w:rsidRPr="002A619B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Tonometry </w:t>
            </w:r>
            <w:r w:rsidRPr="006A0E0D">
              <w:rPr>
                <w:sz w:val="20"/>
                <w:szCs w:val="20"/>
                <w:lang w:val="en-US"/>
              </w:rPr>
              <w:t>Ocular</w:t>
            </w:r>
            <w:r>
              <w:rPr>
                <w:sz w:val="20"/>
                <w:szCs w:val="20"/>
                <w:lang w:val="en-US"/>
              </w:rPr>
              <w:t xml:space="preserve"> (22.24)</w:t>
            </w:r>
          </w:p>
        </w:tc>
      </w:tr>
      <w:tr w:rsidR="00083D27" w:rsidRPr="00431B09" w:rsidTr="002E0DA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431B09">
              <w:rPr>
                <w:sz w:val="20"/>
                <w:szCs w:val="20"/>
              </w:rPr>
              <w:t>Eyelid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proofErr w:type="spellStart"/>
            <w:r w:rsidRPr="00431B09">
              <w:rPr>
                <w:sz w:val="20"/>
                <w:szCs w:val="20"/>
              </w:rPr>
              <w:t>Diseases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(L1)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</w:rPr>
              <w:t>737 (1.19)</w:t>
            </w:r>
          </w:p>
        </w:tc>
        <w:tc>
          <w:tcPr>
            <w:tcW w:w="3686" w:type="dxa"/>
          </w:tcPr>
          <w:p w:rsidR="00083D27" w:rsidRPr="00604331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604331">
              <w:rPr>
                <w:sz w:val="20"/>
                <w:szCs w:val="20"/>
                <w:lang w:val="en-US"/>
              </w:rPr>
              <w:t>Eyelids (20.76)</w:t>
            </w:r>
          </w:p>
          <w:p w:rsidR="00083D27" w:rsidRPr="00604331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604331">
              <w:rPr>
                <w:sz w:val="20"/>
                <w:szCs w:val="20"/>
                <w:lang w:val="en-US"/>
              </w:rPr>
              <w:t>Treatment Outcome (17.91)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Retrospective </w:t>
            </w:r>
            <w:r w:rsidRPr="00604331">
              <w:rPr>
                <w:sz w:val="20"/>
                <w:szCs w:val="20"/>
                <w:lang w:val="en-US"/>
              </w:rPr>
              <w:t>Studies</w:t>
            </w:r>
            <w:r>
              <w:rPr>
                <w:sz w:val="20"/>
                <w:szCs w:val="20"/>
                <w:lang w:val="en-US"/>
              </w:rPr>
              <w:t>(17.77)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Meibomian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604331">
              <w:rPr>
                <w:sz w:val="20"/>
                <w:szCs w:val="20"/>
                <w:lang w:val="en-US"/>
              </w:rPr>
              <w:t>Glands</w:t>
            </w:r>
            <w:r>
              <w:rPr>
                <w:sz w:val="20"/>
                <w:szCs w:val="20"/>
                <w:lang w:val="en-US"/>
              </w:rPr>
              <w:t xml:space="preserve"> (14.25)</w:t>
            </w:r>
          </w:p>
          <w:p w:rsidR="00083D27" w:rsidRPr="00835712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604331">
              <w:rPr>
                <w:sz w:val="20"/>
                <w:szCs w:val="20"/>
                <w:lang w:val="en-US"/>
              </w:rPr>
              <w:t>Blepharoplasty</w:t>
            </w:r>
            <w:r>
              <w:rPr>
                <w:sz w:val="20"/>
                <w:szCs w:val="20"/>
                <w:lang w:val="en-US"/>
              </w:rPr>
              <w:t xml:space="preserve"> (11.80))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3D27" w:rsidRPr="00835712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83D27" w:rsidRPr="00431B09" w:rsidRDefault="00083D27" w:rsidP="002E0DAF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431B09">
              <w:rPr>
                <w:sz w:val="20"/>
                <w:szCs w:val="20"/>
              </w:rPr>
              <w:t>Retinal</w:t>
            </w:r>
            <w:proofErr w:type="spellEnd"/>
            <w:r w:rsidR="002E0DAF">
              <w:rPr>
                <w:sz w:val="20"/>
                <w:szCs w:val="20"/>
              </w:rPr>
              <w:t xml:space="preserve"> </w:t>
            </w:r>
            <w:proofErr w:type="spellStart"/>
            <w:r w:rsidRPr="00431B09">
              <w:rPr>
                <w:sz w:val="20"/>
                <w:szCs w:val="20"/>
              </w:rPr>
              <w:t>Neovascularization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(L2)</w:t>
            </w:r>
          </w:p>
        </w:tc>
        <w:tc>
          <w:tcPr>
            <w:tcW w:w="1134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</w:rPr>
              <w:t>568 (0.91)</w:t>
            </w:r>
          </w:p>
        </w:tc>
        <w:tc>
          <w:tcPr>
            <w:tcW w:w="3686" w:type="dxa"/>
          </w:tcPr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BB3EA8">
              <w:rPr>
                <w:sz w:val="20"/>
                <w:szCs w:val="20"/>
                <w:lang w:val="en-US"/>
              </w:rPr>
              <w:t>Vas</w:t>
            </w:r>
            <w:r>
              <w:rPr>
                <w:sz w:val="20"/>
                <w:szCs w:val="20"/>
                <w:lang w:val="en-US"/>
              </w:rPr>
              <w:t xml:space="preserve">cular Endothelial Growth Factor </w:t>
            </w:r>
            <w:r w:rsidRPr="00BB3EA8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 xml:space="preserve"> (37.85)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Disease Models </w:t>
            </w:r>
            <w:r w:rsidRPr="00BB3EA8">
              <w:rPr>
                <w:sz w:val="20"/>
                <w:szCs w:val="20"/>
                <w:lang w:val="en-US"/>
              </w:rPr>
              <w:t>Animal</w:t>
            </w:r>
            <w:r>
              <w:rPr>
                <w:sz w:val="20"/>
                <w:szCs w:val="20"/>
                <w:lang w:val="en-US"/>
              </w:rPr>
              <w:t xml:space="preserve"> (32.75)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Mice Inbred </w:t>
            </w:r>
            <w:r w:rsidRPr="00BB3EA8">
              <w:rPr>
                <w:sz w:val="20"/>
                <w:szCs w:val="20"/>
                <w:lang w:val="en-US"/>
              </w:rPr>
              <w:t>C57BL</w:t>
            </w:r>
            <w:r>
              <w:rPr>
                <w:sz w:val="20"/>
                <w:szCs w:val="20"/>
                <w:lang w:val="en-US"/>
              </w:rPr>
              <w:t xml:space="preserve"> (27.82)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Angiogenesis </w:t>
            </w:r>
            <w:r w:rsidRPr="00BB3EA8">
              <w:rPr>
                <w:sz w:val="20"/>
                <w:szCs w:val="20"/>
                <w:lang w:val="en-US"/>
              </w:rPr>
              <w:t>Inhibitors</w:t>
            </w:r>
            <w:r>
              <w:rPr>
                <w:sz w:val="20"/>
                <w:szCs w:val="20"/>
                <w:lang w:val="en-US"/>
              </w:rPr>
              <w:t xml:space="preserve"> (26.41)</w:t>
            </w:r>
          </w:p>
          <w:p w:rsidR="00083D27" w:rsidRPr="00853785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Fluorescein </w:t>
            </w:r>
            <w:r w:rsidRPr="00BB3EA8">
              <w:rPr>
                <w:sz w:val="20"/>
                <w:szCs w:val="20"/>
                <w:lang w:val="en-US"/>
              </w:rPr>
              <w:t>Angiography</w:t>
            </w:r>
            <w:r>
              <w:rPr>
                <w:sz w:val="20"/>
                <w:szCs w:val="20"/>
                <w:lang w:val="en-US"/>
              </w:rPr>
              <w:t xml:space="preserve"> (26.23)</w:t>
            </w:r>
          </w:p>
        </w:tc>
      </w:tr>
      <w:tr w:rsidR="00083D27" w:rsidRPr="00431B09" w:rsidTr="002E0DA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431B09">
              <w:rPr>
                <w:sz w:val="20"/>
                <w:szCs w:val="20"/>
              </w:rPr>
              <w:lastRenderedPageBreak/>
              <w:t>Keratitis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</w:rPr>
              <w:t>707 (1.14)</w:t>
            </w:r>
          </w:p>
        </w:tc>
        <w:tc>
          <w:tcPr>
            <w:tcW w:w="3686" w:type="dxa"/>
          </w:tcPr>
          <w:p w:rsidR="00083D27" w:rsidRPr="008B045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B0459">
              <w:rPr>
                <w:sz w:val="20"/>
                <w:szCs w:val="20"/>
                <w:lang w:val="en-US"/>
              </w:rPr>
              <w:t>Cornea (23.06)</w:t>
            </w:r>
          </w:p>
          <w:p w:rsidR="00083D27" w:rsidRPr="008B0459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B0459">
              <w:rPr>
                <w:sz w:val="20"/>
                <w:szCs w:val="20"/>
                <w:lang w:val="en-US"/>
              </w:rPr>
              <w:t>Eye Infections, Fungal (15.13)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Eye Infections, </w:t>
            </w:r>
            <w:r w:rsidRPr="008B0459">
              <w:rPr>
                <w:sz w:val="20"/>
                <w:szCs w:val="20"/>
                <w:lang w:val="en-US"/>
              </w:rPr>
              <w:t>Bacterial</w:t>
            </w:r>
            <w:r>
              <w:rPr>
                <w:sz w:val="20"/>
                <w:szCs w:val="20"/>
                <w:lang w:val="en-US"/>
              </w:rPr>
              <w:t xml:space="preserve"> (13.30)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Retrospective </w:t>
            </w:r>
            <w:r w:rsidRPr="00C107FB">
              <w:rPr>
                <w:sz w:val="20"/>
                <w:szCs w:val="20"/>
                <w:lang w:val="en-US"/>
              </w:rPr>
              <w:t>Studies</w:t>
            </w:r>
            <w:r>
              <w:rPr>
                <w:sz w:val="20"/>
                <w:szCs w:val="20"/>
                <w:lang w:val="en-US"/>
              </w:rPr>
              <w:t xml:space="preserve"> (12.59)</w:t>
            </w:r>
          </w:p>
          <w:p w:rsidR="00083D27" w:rsidRPr="00E54CBE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Antifungal </w:t>
            </w:r>
            <w:r w:rsidRPr="008B0459">
              <w:rPr>
                <w:sz w:val="20"/>
                <w:szCs w:val="20"/>
                <w:lang w:val="en-US"/>
              </w:rPr>
              <w:t>Agents</w:t>
            </w:r>
            <w:r>
              <w:rPr>
                <w:sz w:val="20"/>
                <w:szCs w:val="20"/>
                <w:lang w:val="en-US"/>
              </w:rPr>
              <w:t xml:space="preserve"> (11.03)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3D27" w:rsidRPr="00E54CBE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431B09">
              <w:rPr>
                <w:sz w:val="20"/>
                <w:szCs w:val="20"/>
              </w:rPr>
              <w:t>Blepharoptosis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(L2)</w:t>
            </w:r>
          </w:p>
        </w:tc>
        <w:tc>
          <w:tcPr>
            <w:tcW w:w="1134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</w:rPr>
              <w:t>567 (0.91)</w:t>
            </w:r>
          </w:p>
        </w:tc>
        <w:tc>
          <w:tcPr>
            <w:tcW w:w="3686" w:type="dxa"/>
          </w:tcPr>
          <w:p w:rsidR="00083D27" w:rsidRPr="00CA59C3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CA59C3">
              <w:rPr>
                <w:sz w:val="20"/>
                <w:szCs w:val="20"/>
                <w:lang w:val="en-US"/>
              </w:rPr>
              <w:t>Oculomotor Muscles (23.63) ;</w:t>
            </w:r>
          </w:p>
          <w:p w:rsidR="00083D27" w:rsidRPr="00CA59C3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CA59C3">
              <w:rPr>
                <w:sz w:val="20"/>
                <w:szCs w:val="20"/>
                <w:lang w:val="en-US"/>
              </w:rPr>
              <w:t>Blepharoplasty (21.87) ;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Treatment </w:t>
            </w:r>
            <w:r w:rsidRPr="00D956F5">
              <w:rPr>
                <w:sz w:val="20"/>
                <w:szCs w:val="20"/>
                <w:lang w:val="en-US"/>
              </w:rPr>
              <w:t>Outcome</w:t>
            </w:r>
            <w:r>
              <w:rPr>
                <w:sz w:val="20"/>
                <w:szCs w:val="20"/>
                <w:lang w:val="en-US"/>
              </w:rPr>
              <w:t xml:space="preserve"> (21.52);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CA59C3">
              <w:rPr>
                <w:sz w:val="20"/>
                <w:szCs w:val="20"/>
                <w:lang w:val="en-US"/>
              </w:rPr>
              <w:t>Eyelids</w:t>
            </w:r>
            <w:r>
              <w:rPr>
                <w:sz w:val="20"/>
                <w:szCs w:val="20"/>
                <w:lang w:val="en-US"/>
              </w:rPr>
              <w:t xml:space="preserve"> (21.34);</w:t>
            </w:r>
          </w:p>
          <w:p w:rsidR="00083D27" w:rsidRPr="004D424A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D956F5">
              <w:rPr>
                <w:sz w:val="20"/>
                <w:szCs w:val="20"/>
                <w:lang w:val="en-US"/>
              </w:rPr>
              <w:t>Retrospective Studies</w:t>
            </w:r>
            <w:r>
              <w:rPr>
                <w:sz w:val="20"/>
                <w:szCs w:val="20"/>
                <w:lang w:val="en-US"/>
              </w:rPr>
              <w:t xml:space="preserve"> (18.52)</w:t>
            </w:r>
          </w:p>
        </w:tc>
      </w:tr>
      <w:tr w:rsidR="00083D27" w:rsidRPr="00431B09" w:rsidTr="002E0DA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431B09">
              <w:rPr>
                <w:sz w:val="20"/>
                <w:szCs w:val="20"/>
              </w:rPr>
              <w:t>Endophthalmitis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</w:rPr>
              <w:t>692 (1.11)</w:t>
            </w:r>
          </w:p>
        </w:tc>
        <w:tc>
          <w:tcPr>
            <w:tcW w:w="3686" w:type="dxa"/>
          </w:tcPr>
          <w:p w:rsidR="00083D27" w:rsidRPr="00C81D63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C81D63">
              <w:rPr>
                <w:sz w:val="20"/>
                <w:szCs w:val="20"/>
                <w:lang w:val="en-US"/>
              </w:rPr>
              <w:t>Anti-Bacterial Agents (35.26)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Eye Infections </w:t>
            </w:r>
            <w:r w:rsidRPr="00C81D63">
              <w:rPr>
                <w:sz w:val="20"/>
                <w:szCs w:val="20"/>
                <w:lang w:val="en-US"/>
              </w:rPr>
              <w:t>Bacterial</w:t>
            </w:r>
            <w:r>
              <w:rPr>
                <w:sz w:val="20"/>
                <w:szCs w:val="20"/>
                <w:lang w:val="en-US"/>
              </w:rPr>
              <w:t xml:space="preserve"> (31.07)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Retrospective </w:t>
            </w:r>
            <w:r w:rsidRPr="00C81D63">
              <w:rPr>
                <w:sz w:val="20"/>
                <w:szCs w:val="20"/>
                <w:lang w:val="en-US"/>
              </w:rPr>
              <w:t>Studies</w:t>
            </w:r>
            <w:r>
              <w:rPr>
                <w:sz w:val="20"/>
                <w:szCs w:val="20"/>
                <w:lang w:val="en-US"/>
              </w:rPr>
              <w:t xml:space="preserve"> (25)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Visual Acuity (23.12)</w:t>
            </w:r>
          </w:p>
          <w:p w:rsidR="00083D27" w:rsidRPr="00016EAF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Postoperative </w:t>
            </w:r>
            <w:r w:rsidRPr="00C81D63">
              <w:rPr>
                <w:sz w:val="20"/>
                <w:szCs w:val="20"/>
                <w:lang w:val="en-US"/>
              </w:rPr>
              <w:t>Complications</w:t>
            </w:r>
            <w:r>
              <w:rPr>
                <w:sz w:val="20"/>
                <w:szCs w:val="20"/>
                <w:lang w:val="en-US"/>
              </w:rPr>
              <w:t xml:space="preserve"> (22.98)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3D27" w:rsidRPr="00016EAF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431B09">
              <w:rPr>
                <w:sz w:val="20"/>
                <w:szCs w:val="20"/>
              </w:rPr>
              <w:t>Wet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proofErr w:type="spellStart"/>
            <w:r w:rsidRPr="00431B09">
              <w:rPr>
                <w:sz w:val="20"/>
                <w:szCs w:val="20"/>
              </w:rPr>
              <w:t>Macular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proofErr w:type="spellStart"/>
            <w:r w:rsidRPr="00431B09">
              <w:rPr>
                <w:sz w:val="20"/>
                <w:szCs w:val="20"/>
              </w:rPr>
              <w:t>Degeneration</w:t>
            </w:r>
            <w:proofErr w:type="spellEnd"/>
            <w:r w:rsidRPr="00431B09">
              <w:rPr>
                <w:sz w:val="20"/>
                <w:szCs w:val="20"/>
              </w:rPr>
              <w:t xml:space="preserve"> </w:t>
            </w:r>
            <w:r w:rsidRPr="00431B09">
              <w:rPr>
                <w:sz w:val="20"/>
                <w:szCs w:val="20"/>
                <w:vertAlign w:val="superscript"/>
              </w:rPr>
              <w:t>(L4)</w:t>
            </w:r>
          </w:p>
        </w:tc>
        <w:tc>
          <w:tcPr>
            <w:tcW w:w="1134" w:type="dxa"/>
            <w:vAlign w:val="bottom"/>
          </w:tcPr>
          <w:p w:rsidR="00083D27" w:rsidRPr="00431B09" w:rsidRDefault="00083D27" w:rsidP="00B123FA">
            <w:pPr>
              <w:pStyle w:val="Sansinterligne"/>
              <w:rPr>
                <w:sz w:val="20"/>
                <w:szCs w:val="20"/>
              </w:rPr>
            </w:pPr>
            <w:r w:rsidRPr="00431B09">
              <w:rPr>
                <w:sz w:val="20"/>
                <w:szCs w:val="20"/>
              </w:rPr>
              <w:t>553 (0.89)</w:t>
            </w:r>
          </w:p>
        </w:tc>
        <w:tc>
          <w:tcPr>
            <w:tcW w:w="3686" w:type="dxa"/>
          </w:tcPr>
          <w:p w:rsidR="00083D27" w:rsidRPr="00473F30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73F30">
              <w:rPr>
                <w:sz w:val="20"/>
                <w:szCs w:val="20"/>
                <w:lang w:val="en-US"/>
              </w:rPr>
              <w:t>Angiogenesis Inhibitors (58.41) ;</w:t>
            </w:r>
          </w:p>
          <w:p w:rsidR="00083D27" w:rsidRPr="00473F30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73F30">
              <w:rPr>
                <w:sz w:val="20"/>
                <w:szCs w:val="20"/>
                <w:lang w:val="en-US"/>
              </w:rPr>
              <w:t>Visual Acuity (57.50) ;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Antibodies Monoclonal </w:t>
            </w:r>
            <w:r w:rsidRPr="00473F30">
              <w:rPr>
                <w:sz w:val="20"/>
                <w:szCs w:val="20"/>
                <w:lang w:val="en-US"/>
              </w:rPr>
              <w:t>Humanized</w:t>
            </w:r>
            <w:r>
              <w:rPr>
                <w:sz w:val="20"/>
                <w:szCs w:val="20"/>
                <w:lang w:val="en-US"/>
              </w:rPr>
              <w:t xml:space="preserve"> (52.80);</w:t>
            </w:r>
          </w:p>
          <w:p w:rsidR="00083D27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Tomography, Optical </w:t>
            </w:r>
            <w:r w:rsidRPr="00853785">
              <w:rPr>
                <w:sz w:val="20"/>
                <w:szCs w:val="20"/>
                <w:lang w:val="en-US"/>
              </w:rPr>
              <w:t>Coherence</w:t>
            </w:r>
            <w:r>
              <w:rPr>
                <w:sz w:val="20"/>
                <w:szCs w:val="20"/>
                <w:lang w:val="en-US"/>
              </w:rPr>
              <w:t xml:space="preserve"> (47.02);</w:t>
            </w:r>
          </w:p>
          <w:p w:rsidR="00083D27" w:rsidRPr="002C7F12" w:rsidRDefault="00083D2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73F30">
              <w:rPr>
                <w:sz w:val="20"/>
                <w:szCs w:val="20"/>
                <w:lang w:val="en-US"/>
              </w:rPr>
              <w:t>Vas</w:t>
            </w:r>
            <w:r>
              <w:rPr>
                <w:sz w:val="20"/>
                <w:szCs w:val="20"/>
                <w:lang w:val="en-US"/>
              </w:rPr>
              <w:t xml:space="preserve">cular Endothelial Growth Factor </w:t>
            </w:r>
            <w:r w:rsidRPr="00473F30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 xml:space="preserve"> (46.11)</w:t>
            </w:r>
          </w:p>
        </w:tc>
      </w:tr>
    </w:tbl>
    <w:p w:rsidR="00D37898" w:rsidRDefault="00083D27">
      <w:r w:rsidRPr="00216E24">
        <w:rPr>
          <w:vertAlign w:val="superscript"/>
        </w:rPr>
        <w:t>(</w:t>
      </w:r>
      <w:r>
        <w:rPr>
          <w:vertAlign w:val="superscript"/>
        </w:rPr>
        <w:t xml:space="preserve">L1), (L2), (L3), (L4), </w:t>
      </w:r>
      <w:proofErr w:type="gramStart"/>
      <w:r>
        <w:rPr>
          <w:vertAlign w:val="superscript"/>
        </w:rPr>
        <w:t>(</w:t>
      </w:r>
      <w:proofErr w:type="gramEnd"/>
      <w:r>
        <w:rPr>
          <w:vertAlign w:val="superscript"/>
        </w:rPr>
        <w:t>L5</w:t>
      </w:r>
      <w:r w:rsidRPr="00216E24">
        <w:rPr>
          <w:vertAlign w:val="superscript"/>
        </w:rPr>
        <w:t>)</w:t>
      </w:r>
      <w:r>
        <w:t xml:space="preserve">: Levels in the </w:t>
      </w:r>
      <w:proofErr w:type="spellStart"/>
      <w:r>
        <w:t>MeSH</w:t>
      </w:r>
      <w:proofErr w:type="spellEnd"/>
      <w:r>
        <w:t xml:space="preserve"> tree </w:t>
      </w:r>
      <w:r w:rsidRPr="00216E24">
        <w:t xml:space="preserve">beneath </w:t>
      </w:r>
      <w:r>
        <w:t xml:space="preserve">the </w:t>
      </w:r>
      <w:proofErr w:type="spellStart"/>
      <w:r>
        <w:t>MeSH</w:t>
      </w:r>
      <w:proofErr w:type="spellEnd"/>
      <w:r>
        <w:t xml:space="preserve"> term “Eye D</w:t>
      </w:r>
      <w:r w:rsidRPr="00216E24">
        <w:t>iseases</w:t>
      </w:r>
      <w:r>
        <w:t>”, respectively first, second, third, fourth</w:t>
      </w:r>
      <w:r w:rsidR="00FE6C91">
        <w:t>,</w:t>
      </w:r>
      <w:r>
        <w:t xml:space="preserve"> and fifth levels </w:t>
      </w:r>
    </w:p>
    <w:sectPr w:rsidR="00D37898" w:rsidSect="00083D2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83D27"/>
    <w:rsid w:val="0000740A"/>
    <w:rsid w:val="00083D27"/>
    <w:rsid w:val="002723FE"/>
    <w:rsid w:val="002E0DAF"/>
    <w:rsid w:val="00312FC8"/>
    <w:rsid w:val="005D19B0"/>
    <w:rsid w:val="00784075"/>
    <w:rsid w:val="008A555F"/>
    <w:rsid w:val="00970DAC"/>
    <w:rsid w:val="00A37F89"/>
    <w:rsid w:val="00BD7F9A"/>
    <w:rsid w:val="00CB10C3"/>
    <w:rsid w:val="00CD1304"/>
    <w:rsid w:val="00D102A6"/>
    <w:rsid w:val="00D20E88"/>
    <w:rsid w:val="00D37898"/>
    <w:rsid w:val="00E07151"/>
    <w:rsid w:val="00EA1DDC"/>
    <w:rsid w:val="00EE18E7"/>
    <w:rsid w:val="00EE6ED0"/>
    <w:rsid w:val="00F50A36"/>
    <w:rsid w:val="00FE6C91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27"/>
    <w:pPr>
      <w:spacing w:before="100" w:beforeAutospacing="1" w:after="100" w:afterAutospacing="1" w:line="480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07151"/>
    <w:pPr>
      <w:keepNext/>
      <w:keepLines/>
      <w:spacing w:before="480" w:after="0"/>
      <w:outlineLvl w:val="0"/>
    </w:pPr>
    <w:rPr>
      <w:b/>
      <w:cap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D102A6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D102A6"/>
    <w:rPr>
      <w:rFonts w:eastAsiaTheme="minorEastAsia"/>
      <w:i/>
      <w:iCs/>
      <w:color w:val="000000" w:themeColor="text1"/>
    </w:rPr>
  </w:style>
  <w:style w:type="paragraph" w:styleId="Sansinterligne">
    <w:name w:val="No Spacing"/>
    <w:uiPriority w:val="1"/>
    <w:qFormat/>
    <w:rsid w:val="00083D27"/>
    <w:pPr>
      <w:spacing w:after="0" w:line="240" w:lineRule="auto"/>
    </w:pPr>
    <w:rPr>
      <w:rFonts w:ascii="Arial" w:eastAsia="Times New Roman" w:hAnsi="Arial" w:cs="Times New Roman"/>
      <w:sz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07151"/>
    <w:rPr>
      <w:rFonts w:ascii="Arial" w:eastAsia="Times New Roman" w:hAnsi="Arial" w:cs="Times New Roman"/>
      <w:b/>
      <w:caps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0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0C3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E6C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6C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6C91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6C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6C91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E6C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27"/>
    <w:pPr>
      <w:spacing w:before="100" w:beforeAutospacing="1" w:after="100" w:afterAutospacing="1" w:line="480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07151"/>
    <w:pPr>
      <w:keepNext/>
      <w:keepLines/>
      <w:spacing w:before="480" w:after="0"/>
      <w:outlineLvl w:val="0"/>
    </w:pPr>
    <w:rPr>
      <w:b/>
      <w:caps/>
      <w:sz w:val="28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D102A6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D102A6"/>
    <w:rPr>
      <w:rFonts w:eastAsiaTheme="minorEastAsia"/>
      <w:i/>
      <w:iCs/>
      <w:color w:val="000000" w:themeColor="text1"/>
    </w:rPr>
  </w:style>
  <w:style w:type="paragraph" w:styleId="Sansinterligne">
    <w:name w:val="No Spacing"/>
    <w:uiPriority w:val="1"/>
    <w:qFormat/>
    <w:rsid w:val="00083D27"/>
    <w:pPr>
      <w:spacing w:after="0" w:line="240" w:lineRule="auto"/>
    </w:pPr>
    <w:rPr>
      <w:rFonts w:ascii="Arial" w:eastAsia="Times New Roman" w:hAnsi="Arial" w:cs="Times New Roman"/>
      <w:sz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07151"/>
    <w:rPr>
      <w:rFonts w:ascii="Arial" w:eastAsia="Times New Roman" w:hAnsi="Arial" w:cs="Times New Roman"/>
      <w:b/>
      <w:cap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Boudry</dc:creator>
  <cp:lastModifiedBy>Christophe Boudry</cp:lastModifiedBy>
  <cp:revision>12</cp:revision>
  <dcterms:created xsi:type="dcterms:W3CDTF">2015-06-19T14:36:00Z</dcterms:created>
  <dcterms:modified xsi:type="dcterms:W3CDTF">2015-08-26T16:10:00Z</dcterms:modified>
</cp:coreProperties>
</file>