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8D" w:rsidRPr="00AE7705" w:rsidRDefault="0026668D" w:rsidP="0096005D">
      <w:pPr>
        <w:pStyle w:val="Caption"/>
        <w:keepNext/>
        <w:rPr>
          <w:color w:val="auto"/>
          <w:sz w:val="28"/>
          <w:szCs w:val="28"/>
        </w:rPr>
      </w:pPr>
    </w:p>
    <w:p w:rsidR="00E2535D" w:rsidRDefault="000667C8" w:rsidP="00E2535D">
      <w:pPr>
        <w:pStyle w:val="Caption"/>
        <w:keepNext/>
        <w:spacing w:after="0"/>
        <w:rPr>
          <w:color w:val="auto"/>
          <w:sz w:val="28"/>
          <w:szCs w:val="28"/>
        </w:rPr>
      </w:pPr>
      <w:r w:rsidRPr="00AE7705">
        <w:rPr>
          <w:color w:val="auto"/>
          <w:sz w:val="28"/>
          <w:szCs w:val="28"/>
        </w:rPr>
        <w:t>Supplementary Table</w:t>
      </w:r>
      <w:r w:rsidR="0026668D" w:rsidRPr="00AE7705">
        <w:rPr>
          <w:color w:val="auto"/>
          <w:sz w:val="28"/>
          <w:szCs w:val="28"/>
        </w:rPr>
        <w:t>:</w:t>
      </w:r>
      <w:r w:rsidRPr="00AE7705">
        <w:rPr>
          <w:color w:val="auto"/>
          <w:sz w:val="28"/>
          <w:szCs w:val="28"/>
        </w:rPr>
        <w:t xml:space="preserve"> S9 </w:t>
      </w:r>
      <w:r w:rsidR="00AE7705" w:rsidRPr="00AE7705">
        <w:rPr>
          <w:color w:val="auto"/>
          <w:sz w:val="28"/>
          <w:szCs w:val="28"/>
        </w:rPr>
        <w:t xml:space="preserve"> </w:t>
      </w:r>
      <w:r w:rsidR="00E2535D" w:rsidRPr="00E2535D">
        <w:rPr>
          <w:color w:val="auto"/>
          <w:sz w:val="28"/>
          <w:szCs w:val="28"/>
        </w:rPr>
        <w:t xml:space="preserve">(a) Different physicochemical properties of the SARS-CoV-2 Structural proteins (b) Different physicochemical properties of the most potential epitopes for MHC-I molecule (c) Different physicochemical properties of the most potential epitopes for MHC - II molecule </w:t>
      </w:r>
    </w:p>
    <w:p w:rsidR="00AE7705" w:rsidRPr="00AE7705" w:rsidRDefault="00AE7705" w:rsidP="00E2535D">
      <w:pPr>
        <w:pStyle w:val="Caption"/>
        <w:keepNext/>
        <w:spacing w:after="0"/>
        <w:ind w:left="5760" w:firstLine="720"/>
        <w:rPr>
          <w:b w:val="0"/>
          <w:bCs w:val="0"/>
          <w:sz w:val="32"/>
          <w:szCs w:val="32"/>
        </w:rPr>
      </w:pPr>
      <w:r w:rsidRPr="00AE7705">
        <w:rPr>
          <w:sz w:val="32"/>
          <w:szCs w:val="32"/>
        </w:rPr>
        <w:t>(a)</w:t>
      </w:r>
    </w:p>
    <w:tbl>
      <w:tblPr>
        <w:tblStyle w:val="TableGrid"/>
        <w:tblW w:w="12438" w:type="dxa"/>
        <w:tblLayout w:type="fixed"/>
        <w:tblLook w:val="04A0"/>
      </w:tblPr>
      <w:tblGrid>
        <w:gridCol w:w="1188"/>
        <w:gridCol w:w="2250"/>
        <w:gridCol w:w="1620"/>
        <w:gridCol w:w="1260"/>
        <w:gridCol w:w="1440"/>
        <w:gridCol w:w="1530"/>
        <w:gridCol w:w="1440"/>
        <w:gridCol w:w="1710"/>
      </w:tblGrid>
      <w:tr w:rsidR="0026668D" w:rsidTr="00E12C9F">
        <w:tc>
          <w:tcPr>
            <w:tcW w:w="3438" w:type="dxa"/>
            <w:gridSpan w:val="2"/>
          </w:tcPr>
          <w:p w:rsidR="0026668D" w:rsidRPr="00E558BA" w:rsidRDefault="0026668D" w:rsidP="00E12C9F">
            <w:pPr>
              <w:pStyle w:val="NoSpacing"/>
              <w:rPr>
                <w:b/>
              </w:rPr>
            </w:pPr>
            <w:r w:rsidRPr="00E558BA">
              <w:rPr>
                <w:b/>
              </w:rPr>
              <w:t>Features</w:t>
            </w:r>
          </w:p>
        </w:tc>
        <w:tc>
          <w:tcPr>
            <w:tcW w:w="1620" w:type="dxa"/>
          </w:tcPr>
          <w:p w:rsidR="0026668D" w:rsidRPr="00E558BA" w:rsidRDefault="0026668D" w:rsidP="00E12C9F">
            <w:pPr>
              <w:pStyle w:val="NoSpacing"/>
              <w:rPr>
                <w:b/>
              </w:rPr>
            </w:pPr>
            <w:r w:rsidRPr="00E558BA">
              <w:rPr>
                <w:b/>
                <w:bCs/>
              </w:rPr>
              <w:t xml:space="preserve">Surface glycoprotein  </w:t>
            </w:r>
          </w:p>
        </w:tc>
        <w:tc>
          <w:tcPr>
            <w:tcW w:w="1260" w:type="dxa"/>
          </w:tcPr>
          <w:p w:rsidR="0026668D" w:rsidRPr="00E558BA" w:rsidRDefault="0026668D" w:rsidP="00E12C9F">
            <w:pPr>
              <w:pStyle w:val="NoSpacing"/>
              <w:rPr>
                <w:b/>
              </w:rPr>
            </w:pPr>
            <w:r w:rsidRPr="00E558BA">
              <w:rPr>
                <w:b/>
              </w:rPr>
              <w:t>Orf3A Protein</w:t>
            </w:r>
          </w:p>
        </w:tc>
        <w:tc>
          <w:tcPr>
            <w:tcW w:w="1440" w:type="dxa"/>
          </w:tcPr>
          <w:p w:rsidR="0026668D" w:rsidRPr="00E558BA" w:rsidRDefault="0026668D" w:rsidP="00E12C9F">
            <w:pPr>
              <w:pStyle w:val="NoSpacing"/>
              <w:rPr>
                <w:b/>
              </w:rPr>
            </w:pPr>
            <w:r w:rsidRPr="00E558BA">
              <w:rPr>
                <w:b/>
              </w:rPr>
              <w:t>Envelope protein</w:t>
            </w:r>
          </w:p>
        </w:tc>
        <w:tc>
          <w:tcPr>
            <w:tcW w:w="1530" w:type="dxa"/>
          </w:tcPr>
          <w:p w:rsidR="0026668D" w:rsidRPr="00E558BA" w:rsidRDefault="0026668D" w:rsidP="00E12C9F">
            <w:pPr>
              <w:pStyle w:val="NoSpacing"/>
              <w:rPr>
                <w:b/>
              </w:rPr>
            </w:pPr>
            <w:r w:rsidRPr="00E558BA">
              <w:rPr>
                <w:b/>
              </w:rPr>
              <w:t>Membrane glycoprotein</w:t>
            </w:r>
          </w:p>
        </w:tc>
        <w:tc>
          <w:tcPr>
            <w:tcW w:w="1440" w:type="dxa"/>
          </w:tcPr>
          <w:p w:rsidR="0026668D" w:rsidRPr="00E558BA" w:rsidRDefault="0026668D" w:rsidP="00E12C9F">
            <w:pPr>
              <w:pStyle w:val="NoSpacing"/>
              <w:rPr>
                <w:b/>
              </w:rPr>
            </w:pPr>
            <w:r w:rsidRPr="00E558BA">
              <w:rPr>
                <w:b/>
              </w:rPr>
              <w:t>ORF6 protein</w:t>
            </w:r>
          </w:p>
        </w:tc>
        <w:tc>
          <w:tcPr>
            <w:tcW w:w="1710" w:type="dxa"/>
          </w:tcPr>
          <w:p w:rsidR="0026668D" w:rsidRPr="00E558BA" w:rsidRDefault="0026668D" w:rsidP="00E12C9F">
            <w:pPr>
              <w:pStyle w:val="NoSpacing"/>
              <w:rPr>
                <w:b/>
              </w:rPr>
            </w:pPr>
            <w:r w:rsidRPr="00E558BA">
              <w:rPr>
                <w:b/>
              </w:rPr>
              <w:t>Nucleocapsid phosphoprotein</w:t>
            </w:r>
          </w:p>
        </w:tc>
      </w:tr>
      <w:tr w:rsidR="0026668D" w:rsidTr="00E12C9F">
        <w:tc>
          <w:tcPr>
            <w:tcW w:w="3438" w:type="dxa"/>
            <w:gridSpan w:val="2"/>
          </w:tcPr>
          <w:p w:rsidR="0026668D" w:rsidRPr="006318DC" w:rsidRDefault="0026668D" w:rsidP="00E12C9F">
            <w:pPr>
              <w:pStyle w:val="NoSpacing"/>
            </w:pPr>
            <w:r w:rsidRPr="006318DC">
              <w:t xml:space="preserve">Number of amino acids </w:t>
            </w:r>
          </w:p>
        </w:tc>
        <w:tc>
          <w:tcPr>
            <w:tcW w:w="1620" w:type="dxa"/>
          </w:tcPr>
          <w:p w:rsidR="0026668D" w:rsidRPr="006318DC" w:rsidRDefault="0026668D" w:rsidP="00E12C9F">
            <w:pPr>
              <w:pStyle w:val="NoSpacing"/>
            </w:pPr>
            <w:r w:rsidRPr="00AE775A">
              <w:t>1273</w:t>
            </w:r>
          </w:p>
        </w:tc>
        <w:tc>
          <w:tcPr>
            <w:tcW w:w="1260" w:type="dxa"/>
          </w:tcPr>
          <w:p w:rsidR="0026668D" w:rsidRPr="006318DC" w:rsidRDefault="0026668D" w:rsidP="00E12C9F">
            <w:pPr>
              <w:pStyle w:val="NoSpacing"/>
            </w:pPr>
            <w:r w:rsidRPr="0075057D">
              <w:t>275</w:t>
            </w:r>
          </w:p>
        </w:tc>
        <w:tc>
          <w:tcPr>
            <w:tcW w:w="1440" w:type="dxa"/>
          </w:tcPr>
          <w:p w:rsidR="0026668D" w:rsidRPr="006318DC" w:rsidRDefault="0026668D" w:rsidP="00E12C9F">
            <w:pPr>
              <w:pStyle w:val="NoSpacing"/>
            </w:pPr>
            <w:r w:rsidRPr="0075057D">
              <w:t>75</w:t>
            </w:r>
          </w:p>
        </w:tc>
        <w:tc>
          <w:tcPr>
            <w:tcW w:w="1530" w:type="dxa"/>
          </w:tcPr>
          <w:p w:rsidR="0026668D" w:rsidRPr="006318DC" w:rsidRDefault="0026668D" w:rsidP="00E12C9F">
            <w:pPr>
              <w:pStyle w:val="NoSpacing"/>
            </w:pPr>
            <w:r w:rsidRPr="0075057D">
              <w:t>222</w:t>
            </w:r>
          </w:p>
        </w:tc>
        <w:tc>
          <w:tcPr>
            <w:tcW w:w="1440" w:type="dxa"/>
          </w:tcPr>
          <w:p w:rsidR="0026668D" w:rsidRPr="006318DC" w:rsidRDefault="0026668D" w:rsidP="00E12C9F">
            <w:pPr>
              <w:pStyle w:val="NoSpacing"/>
            </w:pPr>
            <w:r w:rsidRPr="0075057D">
              <w:t>61</w:t>
            </w:r>
          </w:p>
        </w:tc>
        <w:tc>
          <w:tcPr>
            <w:tcW w:w="1710" w:type="dxa"/>
          </w:tcPr>
          <w:p w:rsidR="0026668D" w:rsidRPr="006318DC" w:rsidRDefault="0026668D" w:rsidP="00E12C9F">
            <w:r w:rsidRPr="003F0E6A">
              <w:t>419</w:t>
            </w:r>
          </w:p>
        </w:tc>
      </w:tr>
      <w:tr w:rsidR="0026668D" w:rsidTr="00E12C9F">
        <w:tc>
          <w:tcPr>
            <w:tcW w:w="3438" w:type="dxa"/>
            <w:gridSpan w:val="2"/>
          </w:tcPr>
          <w:p w:rsidR="0026668D" w:rsidRPr="006318DC" w:rsidRDefault="0026668D" w:rsidP="00E12C9F">
            <w:pPr>
              <w:pStyle w:val="NoSpacing"/>
            </w:pPr>
            <w:r w:rsidRPr="006318DC">
              <w:t xml:space="preserve">Molecular weight </w:t>
            </w:r>
          </w:p>
        </w:tc>
        <w:tc>
          <w:tcPr>
            <w:tcW w:w="1620" w:type="dxa"/>
          </w:tcPr>
          <w:p w:rsidR="0026668D" w:rsidRPr="006318DC" w:rsidRDefault="0026668D" w:rsidP="00E12C9F">
            <w:pPr>
              <w:pStyle w:val="NoSpacing"/>
            </w:pPr>
            <w:r w:rsidRPr="00AE775A">
              <w:t>141178.47</w:t>
            </w:r>
          </w:p>
        </w:tc>
        <w:tc>
          <w:tcPr>
            <w:tcW w:w="1260" w:type="dxa"/>
          </w:tcPr>
          <w:p w:rsidR="0026668D" w:rsidRPr="006318DC" w:rsidRDefault="0026668D" w:rsidP="00E12C9F">
            <w:pPr>
              <w:pStyle w:val="NoSpacing"/>
            </w:pPr>
            <w:r w:rsidRPr="0075057D">
              <w:t>31122.94</w:t>
            </w:r>
          </w:p>
        </w:tc>
        <w:tc>
          <w:tcPr>
            <w:tcW w:w="1440" w:type="dxa"/>
          </w:tcPr>
          <w:p w:rsidR="0026668D" w:rsidRPr="006318DC" w:rsidRDefault="0026668D" w:rsidP="00E12C9F">
            <w:pPr>
              <w:pStyle w:val="NoSpacing"/>
            </w:pPr>
            <w:r w:rsidRPr="0075057D">
              <w:t>8365.04</w:t>
            </w:r>
          </w:p>
        </w:tc>
        <w:tc>
          <w:tcPr>
            <w:tcW w:w="1530" w:type="dxa"/>
          </w:tcPr>
          <w:p w:rsidR="0026668D" w:rsidRPr="006318DC" w:rsidRDefault="0026668D" w:rsidP="00E12C9F">
            <w:pPr>
              <w:pStyle w:val="NoSpacing"/>
            </w:pPr>
            <w:r w:rsidRPr="0075057D">
              <w:t>25146.62</w:t>
            </w:r>
          </w:p>
        </w:tc>
        <w:tc>
          <w:tcPr>
            <w:tcW w:w="1440" w:type="dxa"/>
          </w:tcPr>
          <w:p w:rsidR="0026668D" w:rsidRPr="006318DC" w:rsidRDefault="0026668D" w:rsidP="00E12C9F">
            <w:pPr>
              <w:pStyle w:val="NoSpacing"/>
            </w:pPr>
            <w:r w:rsidRPr="0075057D">
              <w:t>7272.54</w:t>
            </w:r>
          </w:p>
        </w:tc>
        <w:tc>
          <w:tcPr>
            <w:tcW w:w="1710" w:type="dxa"/>
          </w:tcPr>
          <w:p w:rsidR="0026668D" w:rsidRPr="006318DC" w:rsidRDefault="0026668D" w:rsidP="00E12C9F">
            <w:r w:rsidRPr="003F0E6A">
              <w:t>45625.70</w:t>
            </w:r>
          </w:p>
        </w:tc>
      </w:tr>
      <w:tr w:rsidR="0026668D" w:rsidTr="00E12C9F">
        <w:tc>
          <w:tcPr>
            <w:tcW w:w="3438" w:type="dxa"/>
            <w:gridSpan w:val="2"/>
          </w:tcPr>
          <w:p w:rsidR="0026668D" w:rsidRPr="006318DC" w:rsidRDefault="0026668D" w:rsidP="00E12C9F">
            <w:pPr>
              <w:pStyle w:val="NoSpacing"/>
            </w:pPr>
            <w:r w:rsidRPr="006318DC">
              <w:t xml:space="preserve">Theoretical pI </w:t>
            </w:r>
          </w:p>
        </w:tc>
        <w:tc>
          <w:tcPr>
            <w:tcW w:w="1620" w:type="dxa"/>
          </w:tcPr>
          <w:p w:rsidR="0026668D" w:rsidRPr="006318DC" w:rsidRDefault="0026668D" w:rsidP="00E12C9F">
            <w:pPr>
              <w:pStyle w:val="NoSpacing"/>
            </w:pPr>
            <w:r w:rsidRPr="00AE775A">
              <w:t>6.24</w:t>
            </w:r>
          </w:p>
        </w:tc>
        <w:tc>
          <w:tcPr>
            <w:tcW w:w="1260" w:type="dxa"/>
          </w:tcPr>
          <w:p w:rsidR="0026668D" w:rsidRPr="006318DC" w:rsidRDefault="0026668D" w:rsidP="00E12C9F">
            <w:pPr>
              <w:pStyle w:val="NoSpacing"/>
            </w:pPr>
            <w:r w:rsidRPr="0075057D">
              <w:t>5.55</w:t>
            </w:r>
          </w:p>
        </w:tc>
        <w:tc>
          <w:tcPr>
            <w:tcW w:w="1440" w:type="dxa"/>
          </w:tcPr>
          <w:p w:rsidR="0026668D" w:rsidRPr="006318DC" w:rsidRDefault="0026668D" w:rsidP="00E12C9F">
            <w:pPr>
              <w:pStyle w:val="NoSpacing"/>
            </w:pPr>
            <w:r w:rsidRPr="0075057D">
              <w:t>8.57</w:t>
            </w:r>
          </w:p>
        </w:tc>
        <w:tc>
          <w:tcPr>
            <w:tcW w:w="1530" w:type="dxa"/>
          </w:tcPr>
          <w:p w:rsidR="0026668D" w:rsidRPr="006318DC" w:rsidRDefault="0026668D" w:rsidP="00E12C9F">
            <w:pPr>
              <w:pStyle w:val="NoSpacing"/>
            </w:pPr>
            <w:r w:rsidRPr="0075057D">
              <w:t>9.51</w:t>
            </w:r>
          </w:p>
        </w:tc>
        <w:tc>
          <w:tcPr>
            <w:tcW w:w="1440" w:type="dxa"/>
          </w:tcPr>
          <w:p w:rsidR="0026668D" w:rsidRPr="006318DC" w:rsidRDefault="0026668D" w:rsidP="00E12C9F">
            <w:r w:rsidRPr="0075057D">
              <w:t>4.60</w:t>
            </w:r>
          </w:p>
        </w:tc>
        <w:tc>
          <w:tcPr>
            <w:tcW w:w="1710" w:type="dxa"/>
          </w:tcPr>
          <w:p w:rsidR="0026668D" w:rsidRPr="006318DC" w:rsidRDefault="0026668D" w:rsidP="00E12C9F">
            <w:r w:rsidRPr="003F0E6A">
              <w:t>10.07</w:t>
            </w:r>
          </w:p>
        </w:tc>
      </w:tr>
      <w:tr w:rsidR="0026668D" w:rsidTr="00E12C9F">
        <w:tc>
          <w:tcPr>
            <w:tcW w:w="3438" w:type="dxa"/>
            <w:gridSpan w:val="2"/>
          </w:tcPr>
          <w:p w:rsidR="0026668D" w:rsidRPr="006318DC" w:rsidRDefault="0026668D" w:rsidP="00E12C9F">
            <w:pPr>
              <w:pStyle w:val="NoSpacing"/>
            </w:pPr>
            <w:r w:rsidRPr="006318DC">
              <w:t>Total number of negatively charged</w:t>
            </w:r>
          </w:p>
          <w:p w:rsidR="0026668D" w:rsidRPr="006318DC" w:rsidRDefault="0026668D" w:rsidP="00E12C9F">
            <w:pPr>
              <w:pStyle w:val="NoSpacing"/>
            </w:pPr>
            <w:r w:rsidRPr="006318DC">
              <w:t>residues (Asp + Glu)</w:t>
            </w:r>
          </w:p>
        </w:tc>
        <w:tc>
          <w:tcPr>
            <w:tcW w:w="1620" w:type="dxa"/>
          </w:tcPr>
          <w:p w:rsidR="0026668D" w:rsidRPr="006318DC" w:rsidRDefault="0026668D" w:rsidP="00E12C9F">
            <w:r w:rsidRPr="00AE775A">
              <w:t>110</w:t>
            </w:r>
          </w:p>
        </w:tc>
        <w:tc>
          <w:tcPr>
            <w:tcW w:w="1260" w:type="dxa"/>
          </w:tcPr>
          <w:p w:rsidR="0026668D" w:rsidRPr="006318DC" w:rsidRDefault="0026668D" w:rsidP="00E12C9F">
            <w:r w:rsidRPr="0075057D">
              <w:t>24</w:t>
            </w:r>
          </w:p>
        </w:tc>
        <w:tc>
          <w:tcPr>
            <w:tcW w:w="1440" w:type="dxa"/>
          </w:tcPr>
          <w:p w:rsidR="0026668D" w:rsidRPr="006318DC" w:rsidRDefault="0026668D" w:rsidP="00E12C9F">
            <w:r>
              <w:t>3</w:t>
            </w:r>
          </w:p>
        </w:tc>
        <w:tc>
          <w:tcPr>
            <w:tcW w:w="1530" w:type="dxa"/>
          </w:tcPr>
          <w:p w:rsidR="0026668D" w:rsidRPr="006318DC" w:rsidRDefault="0026668D" w:rsidP="00E12C9F">
            <w:r w:rsidRPr="0075057D">
              <w:t>13</w:t>
            </w:r>
          </w:p>
        </w:tc>
        <w:tc>
          <w:tcPr>
            <w:tcW w:w="1440" w:type="dxa"/>
          </w:tcPr>
          <w:p w:rsidR="0026668D" w:rsidRPr="006318DC" w:rsidRDefault="0026668D" w:rsidP="00E12C9F">
            <w:r>
              <w:t>9</w:t>
            </w:r>
          </w:p>
        </w:tc>
        <w:tc>
          <w:tcPr>
            <w:tcW w:w="1710" w:type="dxa"/>
          </w:tcPr>
          <w:p w:rsidR="0026668D" w:rsidRPr="006318DC" w:rsidRDefault="0026668D" w:rsidP="00E12C9F">
            <w:r w:rsidRPr="003F0E6A">
              <w:t>36</w:t>
            </w:r>
          </w:p>
        </w:tc>
      </w:tr>
      <w:tr w:rsidR="0026668D" w:rsidTr="00E12C9F">
        <w:tc>
          <w:tcPr>
            <w:tcW w:w="3438" w:type="dxa"/>
            <w:gridSpan w:val="2"/>
          </w:tcPr>
          <w:p w:rsidR="0026668D" w:rsidRPr="006318DC" w:rsidRDefault="0026668D" w:rsidP="00E12C9F">
            <w:pPr>
              <w:pStyle w:val="NoSpacing"/>
            </w:pPr>
            <w:r w:rsidRPr="006318DC">
              <w:t>Total number of positively charged</w:t>
            </w:r>
          </w:p>
          <w:p w:rsidR="0026668D" w:rsidRPr="006318DC" w:rsidRDefault="0026668D" w:rsidP="00E12C9F">
            <w:pPr>
              <w:pStyle w:val="NoSpacing"/>
            </w:pPr>
            <w:r w:rsidRPr="006318DC">
              <w:t>residues (Arg + Lys)</w:t>
            </w:r>
          </w:p>
        </w:tc>
        <w:tc>
          <w:tcPr>
            <w:tcW w:w="1620" w:type="dxa"/>
          </w:tcPr>
          <w:p w:rsidR="0026668D" w:rsidRPr="006318DC" w:rsidRDefault="0026668D" w:rsidP="00E12C9F">
            <w:r w:rsidRPr="00AE775A">
              <w:t>103</w:t>
            </w:r>
          </w:p>
        </w:tc>
        <w:tc>
          <w:tcPr>
            <w:tcW w:w="1260" w:type="dxa"/>
          </w:tcPr>
          <w:p w:rsidR="0026668D" w:rsidRPr="006318DC" w:rsidRDefault="0026668D" w:rsidP="00E12C9F">
            <w:r>
              <w:t>17</w:t>
            </w:r>
          </w:p>
        </w:tc>
        <w:tc>
          <w:tcPr>
            <w:tcW w:w="1440" w:type="dxa"/>
          </w:tcPr>
          <w:p w:rsidR="0026668D" w:rsidRPr="006318DC" w:rsidRDefault="0026668D" w:rsidP="00E12C9F">
            <w:r>
              <w:t>5</w:t>
            </w:r>
          </w:p>
        </w:tc>
        <w:tc>
          <w:tcPr>
            <w:tcW w:w="1530" w:type="dxa"/>
          </w:tcPr>
          <w:p w:rsidR="0026668D" w:rsidRPr="006318DC" w:rsidRDefault="0026668D" w:rsidP="00E12C9F">
            <w:r>
              <w:t>21</w:t>
            </w:r>
          </w:p>
        </w:tc>
        <w:tc>
          <w:tcPr>
            <w:tcW w:w="1440" w:type="dxa"/>
          </w:tcPr>
          <w:p w:rsidR="0026668D" w:rsidRPr="006318DC" w:rsidRDefault="0026668D" w:rsidP="00E12C9F">
            <w:r>
              <w:t>5</w:t>
            </w:r>
          </w:p>
        </w:tc>
        <w:tc>
          <w:tcPr>
            <w:tcW w:w="1710" w:type="dxa"/>
          </w:tcPr>
          <w:p w:rsidR="0026668D" w:rsidRPr="006318DC" w:rsidRDefault="0026668D" w:rsidP="00E12C9F">
            <w:r>
              <w:t>60</w:t>
            </w:r>
          </w:p>
        </w:tc>
      </w:tr>
      <w:tr w:rsidR="0026668D" w:rsidTr="00E12C9F">
        <w:tc>
          <w:tcPr>
            <w:tcW w:w="3438" w:type="dxa"/>
            <w:gridSpan w:val="2"/>
          </w:tcPr>
          <w:p w:rsidR="0026668D" w:rsidRPr="006318DC" w:rsidRDefault="0026668D" w:rsidP="00E12C9F">
            <w:pPr>
              <w:pStyle w:val="NoSpacing"/>
            </w:pPr>
            <w:r w:rsidRPr="006318DC">
              <w:t xml:space="preserve">Total number of atoms </w:t>
            </w:r>
          </w:p>
        </w:tc>
        <w:tc>
          <w:tcPr>
            <w:tcW w:w="1620" w:type="dxa"/>
          </w:tcPr>
          <w:p w:rsidR="0026668D" w:rsidRPr="006318DC" w:rsidRDefault="0026668D" w:rsidP="00E12C9F">
            <w:pPr>
              <w:pStyle w:val="NoSpacing"/>
            </w:pPr>
            <w:r w:rsidRPr="00AE775A">
              <w:t>19710</w:t>
            </w:r>
          </w:p>
        </w:tc>
        <w:tc>
          <w:tcPr>
            <w:tcW w:w="1260" w:type="dxa"/>
          </w:tcPr>
          <w:p w:rsidR="0026668D" w:rsidRPr="006318DC" w:rsidRDefault="0026668D" w:rsidP="00E12C9F">
            <w:pPr>
              <w:pStyle w:val="NoSpacing"/>
            </w:pPr>
            <w:r w:rsidRPr="0075057D">
              <w:t>4387</w:t>
            </w:r>
          </w:p>
        </w:tc>
        <w:tc>
          <w:tcPr>
            <w:tcW w:w="1440" w:type="dxa"/>
          </w:tcPr>
          <w:p w:rsidR="0026668D" w:rsidRPr="006318DC" w:rsidRDefault="0026668D" w:rsidP="00E12C9F">
            <w:r w:rsidRPr="0075057D">
              <w:t>1213</w:t>
            </w:r>
          </w:p>
        </w:tc>
        <w:tc>
          <w:tcPr>
            <w:tcW w:w="1530" w:type="dxa"/>
          </w:tcPr>
          <w:p w:rsidR="0026668D" w:rsidRPr="006318DC" w:rsidRDefault="0026668D" w:rsidP="00E12C9F">
            <w:r w:rsidRPr="0075057D">
              <w:t>3600</w:t>
            </w:r>
          </w:p>
        </w:tc>
        <w:tc>
          <w:tcPr>
            <w:tcW w:w="1440" w:type="dxa"/>
          </w:tcPr>
          <w:p w:rsidR="0026668D" w:rsidRPr="006318DC" w:rsidRDefault="0026668D" w:rsidP="00E12C9F">
            <w:r w:rsidRPr="0075057D">
              <w:t>1043</w:t>
            </w:r>
          </w:p>
        </w:tc>
        <w:tc>
          <w:tcPr>
            <w:tcW w:w="1710" w:type="dxa"/>
          </w:tcPr>
          <w:p w:rsidR="0026668D" w:rsidRPr="006318DC" w:rsidRDefault="0026668D" w:rsidP="00E12C9F">
            <w:r w:rsidRPr="003F0E6A">
              <w:t>6351</w:t>
            </w:r>
          </w:p>
        </w:tc>
      </w:tr>
      <w:tr w:rsidR="0026668D" w:rsidTr="00E12C9F">
        <w:tc>
          <w:tcPr>
            <w:tcW w:w="3438" w:type="dxa"/>
            <w:gridSpan w:val="2"/>
          </w:tcPr>
          <w:p w:rsidR="0026668D" w:rsidRPr="006318DC" w:rsidRDefault="0026668D" w:rsidP="00E12C9F">
            <w:pPr>
              <w:pStyle w:val="NoSpacing"/>
            </w:pPr>
            <w:r w:rsidRPr="006318DC">
              <w:t xml:space="preserve">Extinction coefficients </w:t>
            </w:r>
          </w:p>
        </w:tc>
        <w:tc>
          <w:tcPr>
            <w:tcW w:w="1620" w:type="dxa"/>
          </w:tcPr>
          <w:p w:rsidR="0026668D" w:rsidRPr="006318DC" w:rsidRDefault="0026668D" w:rsidP="00E12C9F">
            <w:pPr>
              <w:pStyle w:val="NoSpacing"/>
            </w:pPr>
            <w:r w:rsidRPr="00AE775A">
              <w:t>148960</w:t>
            </w:r>
          </w:p>
        </w:tc>
        <w:tc>
          <w:tcPr>
            <w:tcW w:w="1260" w:type="dxa"/>
          </w:tcPr>
          <w:p w:rsidR="0026668D" w:rsidRPr="006318DC" w:rsidRDefault="0026668D" w:rsidP="00E12C9F">
            <w:r w:rsidRPr="0075057D">
              <w:t>58705</w:t>
            </w:r>
          </w:p>
        </w:tc>
        <w:tc>
          <w:tcPr>
            <w:tcW w:w="1440" w:type="dxa"/>
          </w:tcPr>
          <w:p w:rsidR="0026668D" w:rsidRPr="006318DC" w:rsidRDefault="0026668D" w:rsidP="00E12C9F">
            <w:r w:rsidRPr="0075057D">
              <w:t>6085</w:t>
            </w:r>
          </w:p>
        </w:tc>
        <w:tc>
          <w:tcPr>
            <w:tcW w:w="1530" w:type="dxa"/>
          </w:tcPr>
          <w:p w:rsidR="0026668D" w:rsidRPr="006318DC" w:rsidRDefault="0026668D" w:rsidP="00E12C9F">
            <w:r w:rsidRPr="0075057D">
              <w:t>52160</w:t>
            </w:r>
          </w:p>
        </w:tc>
        <w:tc>
          <w:tcPr>
            <w:tcW w:w="1440" w:type="dxa"/>
          </w:tcPr>
          <w:p w:rsidR="0026668D" w:rsidRPr="006318DC" w:rsidRDefault="0026668D" w:rsidP="00E12C9F">
            <w:r w:rsidRPr="0075057D">
              <w:t>8480</w:t>
            </w:r>
          </w:p>
        </w:tc>
        <w:tc>
          <w:tcPr>
            <w:tcW w:w="1710" w:type="dxa"/>
          </w:tcPr>
          <w:p w:rsidR="0026668D" w:rsidRPr="006318DC" w:rsidRDefault="0026668D" w:rsidP="00E12C9F">
            <w:pPr>
              <w:pStyle w:val="NoSpacing"/>
            </w:pPr>
            <w:r w:rsidRPr="003F0E6A">
              <w:t>43890</w:t>
            </w:r>
          </w:p>
        </w:tc>
      </w:tr>
      <w:tr w:rsidR="0026668D" w:rsidTr="00E12C9F">
        <w:tc>
          <w:tcPr>
            <w:tcW w:w="1188" w:type="dxa"/>
            <w:vMerge w:val="restart"/>
          </w:tcPr>
          <w:p w:rsidR="0026668D" w:rsidRPr="006318DC" w:rsidRDefault="0026668D" w:rsidP="00E12C9F">
            <w:pPr>
              <w:pStyle w:val="NoSpacing"/>
            </w:pPr>
            <w:r w:rsidRPr="00003443">
              <w:t>Estimated half-life</w:t>
            </w:r>
            <w:r>
              <w:t xml:space="preserve"> (in hours)</w:t>
            </w:r>
          </w:p>
        </w:tc>
        <w:tc>
          <w:tcPr>
            <w:tcW w:w="2250" w:type="dxa"/>
          </w:tcPr>
          <w:p w:rsidR="0026668D" w:rsidRPr="006318DC" w:rsidRDefault="0026668D" w:rsidP="00E12C9F">
            <w:pPr>
              <w:pStyle w:val="NoSpacing"/>
            </w:pPr>
            <w:r w:rsidRPr="00003443">
              <w:t>mammalian reticulocytes, in vitro</w:t>
            </w:r>
          </w:p>
        </w:tc>
        <w:tc>
          <w:tcPr>
            <w:tcW w:w="1620" w:type="dxa"/>
          </w:tcPr>
          <w:p w:rsidR="0026668D" w:rsidRPr="00AE775A" w:rsidRDefault="0026668D" w:rsidP="00E12C9F">
            <w:pPr>
              <w:pStyle w:val="NoSpacing"/>
            </w:pPr>
            <w:r>
              <w:t>30</w:t>
            </w:r>
          </w:p>
        </w:tc>
        <w:tc>
          <w:tcPr>
            <w:tcW w:w="1260" w:type="dxa"/>
          </w:tcPr>
          <w:p w:rsidR="0026668D" w:rsidRPr="0075057D" w:rsidRDefault="0026668D" w:rsidP="00E12C9F">
            <w:r>
              <w:t>30</w:t>
            </w:r>
          </w:p>
        </w:tc>
        <w:tc>
          <w:tcPr>
            <w:tcW w:w="1440" w:type="dxa"/>
          </w:tcPr>
          <w:p w:rsidR="0026668D" w:rsidRPr="0075057D" w:rsidRDefault="0026668D" w:rsidP="00E12C9F">
            <w:r>
              <w:t>30</w:t>
            </w:r>
          </w:p>
        </w:tc>
        <w:tc>
          <w:tcPr>
            <w:tcW w:w="1530" w:type="dxa"/>
          </w:tcPr>
          <w:p w:rsidR="0026668D" w:rsidRPr="0075057D" w:rsidRDefault="0026668D" w:rsidP="00E12C9F">
            <w:r>
              <w:t>30</w:t>
            </w:r>
          </w:p>
        </w:tc>
        <w:tc>
          <w:tcPr>
            <w:tcW w:w="1440" w:type="dxa"/>
          </w:tcPr>
          <w:p w:rsidR="0026668D" w:rsidRPr="0075057D" w:rsidRDefault="0026668D" w:rsidP="00E12C9F">
            <w:r>
              <w:t>30</w:t>
            </w:r>
          </w:p>
        </w:tc>
        <w:tc>
          <w:tcPr>
            <w:tcW w:w="1710" w:type="dxa"/>
          </w:tcPr>
          <w:p w:rsidR="0026668D" w:rsidRPr="0075057D" w:rsidRDefault="0026668D" w:rsidP="00E12C9F">
            <w:r>
              <w:t>30</w:t>
            </w:r>
          </w:p>
        </w:tc>
      </w:tr>
      <w:tr w:rsidR="0026668D" w:rsidTr="00E12C9F">
        <w:tc>
          <w:tcPr>
            <w:tcW w:w="1188" w:type="dxa"/>
            <w:vMerge/>
          </w:tcPr>
          <w:p w:rsidR="0026668D" w:rsidRPr="006318DC" w:rsidRDefault="0026668D" w:rsidP="00E12C9F">
            <w:pPr>
              <w:pStyle w:val="NoSpacing"/>
            </w:pPr>
          </w:p>
        </w:tc>
        <w:tc>
          <w:tcPr>
            <w:tcW w:w="2250" w:type="dxa"/>
          </w:tcPr>
          <w:p w:rsidR="0026668D" w:rsidRPr="006318DC" w:rsidRDefault="0026668D" w:rsidP="00E12C9F">
            <w:pPr>
              <w:pStyle w:val="NoSpacing"/>
            </w:pPr>
            <w:r w:rsidRPr="00003443">
              <w:t>yeast, in vivo</w:t>
            </w:r>
          </w:p>
        </w:tc>
        <w:tc>
          <w:tcPr>
            <w:tcW w:w="1620" w:type="dxa"/>
          </w:tcPr>
          <w:p w:rsidR="0026668D" w:rsidRPr="00AE775A" w:rsidRDefault="0026668D" w:rsidP="00E12C9F">
            <w:pPr>
              <w:pStyle w:val="NoSpacing"/>
            </w:pPr>
            <w:r>
              <w:t>&gt;20</w:t>
            </w:r>
          </w:p>
        </w:tc>
        <w:tc>
          <w:tcPr>
            <w:tcW w:w="1260" w:type="dxa"/>
          </w:tcPr>
          <w:p w:rsidR="0026668D" w:rsidRPr="0075057D" w:rsidRDefault="0026668D" w:rsidP="00E12C9F">
            <w:r>
              <w:t>&gt;20</w:t>
            </w:r>
          </w:p>
        </w:tc>
        <w:tc>
          <w:tcPr>
            <w:tcW w:w="1440" w:type="dxa"/>
          </w:tcPr>
          <w:p w:rsidR="0026668D" w:rsidRPr="0075057D" w:rsidRDefault="0026668D" w:rsidP="00E12C9F">
            <w:r>
              <w:t>&gt;20</w:t>
            </w:r>
          </w:p>
        </w:tc>
        <w:tc>
          <w:tcPr>
            <w:tcW w:w="1530" w:type="dxa"/>
          </w:tcPr>
          <w:p w:rsidR="0026668D" w:rsidRPr="0075057D" w:rsidRDefault="0026668D" w:rsidP="00E12C9F">
            <w:r>
              <w:t>&gt;20</w:t>
            </w:r>
          </w:p>
        </w:tc>
        <w:tc>
          <w:tcPr>
            <w:tcW w:w="1440" w:type="dxa"/>
          </w:tcPr>
          <w:p w:rsidR="0026668D" w:rsidRPr="0075057D" w:rsidRDefault="0026668D" w:rsidP="00E12C9F">
            <w:r>
              <w:t>&gt;20</w:t>
            </w:r>
          </w:p>
        </w:tc>
        <w:tc>
          <w:tcPr>
            <w:tcW w:w="1710" w:type="dxa"/>
          </w:tcPr>
          <w:p w:rsidR="0026668D" w:rsidRPr="0075057D" w:rsidRDefault="0026668D" w:rsidP="00E12C9F">
            <w:r>
              <w:t>&gt;20</w:t>
            </w:r>
          </w:p>
        </w:tc>
      </w:tr>
      <w:tr w:rsidR="0026668D" w:rsidTr="00E12C9F">
        <w:tc>
          <w:tcPr>
            <w:tcW w:w="1188" w:type="dxa"/>
            <w:vMerge/>
          </w:tcPr>
          <w:p w:rsidR="0026668D" w:rsidRPr="006318DC" w:rsidRDefault="0026668D" w:rsidP="00E12C9F">
            <w:pPr>
              <w:pStyle w:val="NoSpacing"/>
            </w:pPr>
          </w:p>
        </w:tc>
        <w:tc>
          <w:tcPr>
            <w:tcW w:w="2250" w:type="dxa"/>
          </w:tcPr>
          <w:p w:rsidR="0026668D" w:rsidRPr="006318DC" w:rsidRDefault="0026668D" w:rsidP="00E12C9F">
            <w:pPr>
              <w:pStyle w:val="NoSpacing"/>
            </w:pPr>
            <w:r w:rsidRPr="00003443">
              <w:t>Escherichia coli, in vivo</w:t>
            </w:r>
          </w:p>
        </w:tc>
        <w:tc>
          <w:tcPr>
            <w:tcW w:w="1620" w:type="dxa"/>
          </w:tcPr>
          <w:p w:rsidR="0026668D" w:rsidRPr="00AE775A" w:rsidRDefault="0026668D" w:rsidP="00E12C9F">
            <w:pPr>
              <w:pStyle w:val="NoSpacing"/>
            </w:pPr>
            <w:r>
              <w:t>&gt;10</w:t>
            </w:r>
          </w:p>
        </w:tc>
        <w:tc>
          <w:tcPr>
            <w:tcW w:w="1260" w:type="dxa"/>
          </w:tcPr>
          <w:p w:rsidR="0026668D" w:rsidRPr="0075057D" w:rsidRDefault="0026668D" w:rsidP="00E12C9F">
            <w:r>
              <w:t>&gt;10</w:t>
            </w:r>
          </w:p>
        </w:tc>
        <w:tc>
          <w:tcPr>
            <w:tcW w:w="1440" w:type="dxa"/>
          </w:tcPr>
          <w:p w:rsidR="0026668D" w:rsidRPr="0075057D" w:rsidRDefault="0026668D" w:rsidP="00E12C9F">
            <w:r>
              <w:t>&gt;10</w:t>
            </w:r>
          </w:p>
        </w:tc>
        <w:tc>
          <w:tcPr>
            <w:tcW w:w="1530" w:type="dxa"/>
          </w:tcPr>
          <w:p w:rsidR="0026668D" w:rsidRPr="0075057D" w:rsidRDefault="0026668D" w:rsidP="00E12C9F">
            <w:r>
              <w:t>&gt;10</w:t>
            </w:r>
          </w:p>
        </w:tc>
        <w:tc>
          <w:tcPr>
            <w:tcW w:w="1440" w:type="dxa"/>
          </w:tcPr>
          <w:p w:rsidR="0026668D" w:rsidRPr="0075057D" w:rsidRDefault="0026668D" w:rsidP="00E12C9F">
            <w:r>
              <w:t>&gt;10</w:t>
            </w:r>
          </w:p>
        </w:tc>
        <w:tc>
          <w:tcPr>
            <w:tcW w:w="1710" w:type="dxa"/>
          </w:tcPr>
          <w:p w:rsidR="0026668D" w:rsidRPr="0075057D" w:rsidRDefault="0026668D" w:rsidP="00E12C9F">
            <w:r>
              <w:t>&gt;10</w:t>
            </w:r>
          </w:p>
        </w:tc>
      </w:tr>
      <w:tr w:rsidR="0026668D" w:rsidTr="00E12C9F">
        <w:tc>
          <w:tcPr>
            <w:tcW w:w="3438" w:type="dxa"/>
            <w:gridSpan w:val="2"/>
          </w:tcPr>
          <w:p w:rsidR="0026668D" w:rsidRPr="006318DC" w:rsidRDefault="0026668D" w:rsidP="00E12C9F">
            <w:pPr>
              <w:pStyle w:val="NoSpacing"/>
            </w:pPr>
            <w:r w:rsidRPr="006318DC">
              <w:t xml:space="preserve">Instability index </w:t>
            </w:r>
          </w:p>
        </w:tc>
        <w:tc>
          <w:tcPr>
            <w:tcW w:w="1620" w:type="dxa"/>
          </w:tcPr>
          <w:p w:rsidR="0026668D" w:rsidRPr="006318DC" w:rsidRDefault="0026668D" w:rsidP="00E12C9F">
            <w:pPr>
              <w:pStyle w:val="NoSpacing"/>
            </w:pPr>
            <w:r w:rsidRPr="00AE775A">
              <w:t>33.01</w:t>
            </w:r>
          </w:p>
        </w:tc>
        <w:tc>
          <w:tcPr>
            <w:tcW w:w="1260" w:type="dxa"/>
          </w:tcPr>
          <w:p w:rsidR="0026668D" w:rsidRPr="006318DC" w:rsidRDefault="0026668D" w:rsidP="00E12C9F">
            <w:r w:rsidRPr="0075057D">
              <w:t>32.96</w:t>
            </w:r>
          </w:p>
        </w:tc>
        <w:tc>
          <w:tcPr>
            <w:tcW w:w="1440" w:type="dxa"/>
          </w:tcPr>
          <w:p w:rsidR="0026668D" w:rsidRPr="006318DC" w:rsidRDefault="0026668D" w:rsidP="00E12C9F">
            <w:r w:rsidRPr="0075057D">
              <w:t>38.68</w:t>
            </w:r>
          </w:p>
        </w:tc>
        <w:tc>
          <w:tcPr>
            <w:tcW w:w="1530" w:type="dxa"/>
          </w:tcPr>
          <w:p w:rsidR="0026668D" w:rsidRPr="006318DC" w:rsidRDefault="0026668D" w:rsidP="00E12C9F">
            <w:r w:rsidRPr="0075057D">
              <w:t>39.14</w:t>
            </w:r>
          </w:p>
        </w:tc>
        <w:tc>
          <w:tcPr>
            <w:tcW w:w="1440" w:type="dxa"/>
          </w:tcPr>
          <w:p w:rsidR="0026668D" w:rsidRPr="006318DC" w:rsidRDefault="0026668D" w:rsidP="00E12C9F">
            <w:pPr>
              <w:pStyle w:val="NoSpacing"/>
            </w:pPr>
            <w:r w:rsidRPr="0075057D">
              <w:t>31.16</w:t>
            </w:r>
          </w:p>
        </w:tc>
        <w:tc>
          <w:tcPr>
            <w:tcW w:w="1710" w:type="dxa"/>
          </w:tcPr>
          <w:p w:rsidR="0026668D" w:rsidRPr="006318DC" w:rsidRDefault="0026668D" w:rsidP="00E12C9F">
            <w:pPr>
              <w:pStyle w:val="NoSpacing"/>
            </w:pPr>
            <w:r w:rsidRPr="003F0E6A">
              <w:t>55.09</w:t>
            </w:r>
          </w:p>
        </w:tc>
      </w:tr>
      <w:tr w:rsidR="0026668D" w:rsidTr="00E12C9F">
        <w:tc>
          <w:tcPr>
            <w:tcW w:w="3438" w:type="dxa"/>
            <w:gridSpan w:val="2"/>
          </w:tcPr>
          <w:p w:rsidR="0026668D" w:rsidRPr="006318DC" w:rsidRDefault="0026668D" w:rsidP="00E12C9F">
            <w:pPr>
              <w:pStyle w:val="NoSpacing"/>
            </w:pPr>
            <w:r w:rsidRPr="006318DC">
              <w:t>Aliphatic index</w:t>
            </w:r>
          </w:p>
        </w:tc>
        <w:tc>
          <w:tcPr>
            <w:tcW w:w="1620" w:type="dxa"/>
          </w:tcPr>
          <w:p w:rsidR="0026668D" w:rsidRPr="006318DC" w:rsidRDefault="0026668D" w:rsidP="00E12C9F">
            <w:pPr>
              <w:pStyle w:val="NoSpacing"/>
            </w:pPr>
            <w:r w:rsidRPr="00AE775A">
              <w:t>84.67</w:t>
            </w:r>
          </w:p>
        </w:tc>
        <w:tc>
          <w:tcPr>
            <w:tcW w:w="1260" w:type="dxa"/>
          </w:tcPr>
          <w:p w:rsidR="0026668D" w:rsidRPr="006318DC" w:rsidRDefault="0026668D" w:rsidP="00E12C9F">
            <w:r w:rsidRPr="0075057D">
              <w:t>103.42</w:t>
            </w:r>
          </w:p>
        </w:tc>
        <w:tc>
          <w:tcPr>
            <w:tcW w:w="1440" w:type="dxa"/>
          </w:tcPr>
          <w:p w:rsidR="0026668D" w:rsidRPr="006318DC" w:rsidRDefault="0026668D" w:rsidP="00E12C9F">
            <w:r w:rsidRPr="0075057D">
              <w:t>144.00</w:t>
            </w:r>
          </w:p>
        </w:tc>
        <w:tc>
          <w:tcPr>
            <w:tcW w:w="1530" w:type="dxa"/>
          </w:tcPr>
          <w:p w:rsidR="0026668D" w:rsidRPr="006318DC" w:rsidRDefault="0026668D" w:rsidP="00E12C9F">
            <w:r w:rsidRPr="0075057D">
              <w:t>120.86</w:t>
            </w:r>
          </w:p>
        </w:tc>
        <w:tc>
          <w:tcPr>
            <w:tcW w:w="1440" w:type="dxa"/>
          </w:tcPr>
          <w:p w:rsidR="0026668D" w:rsidRPr="006318DC" w:rsidRDefault="0026668D" w:rsidP="00E12C9F">
            <w:r w:rsidRPr="0075057D">
              <w:t>130.98</w:t>
            </w:r>
          </w:p>
        </w:tc>
        <w:tc>
          <w:tcPr>
            <w:tcW w:w="1710" w:type="dxa"/>
          </w:tcPr>
          <w:p w:rsidR="0026668D" w:rsidRPr="006318DC" w:rsidRDefault="0026668D" w:rsidP="00E12C9F">
            <w:r w:rsidRPr="003F0E6A">
              <w:t>52.53</w:t>
            </w:r>
          </w:p>
        </w:tc>
      </w:tr>
      <w:tr w:rsidR="0026668D" w:rsidTr="00E12C9F">
        <w:tc>
          <w:tcPr>
            <w:tcW w:w="3438" w:type="dxa"/>
            <w:gridSpan w:val="2"/>
          </w:tcPr>
          <w:p w:rsidR="0026668D" w:rsidRPr="006318DC" w:rsidRDefault="0026668D" w:rsidP="00E12C9F">
            <w:pPr>
              <w:pStyle w:val="NoSpacing"/>
            </w:pPr>
            <w:r w:rsidRPr="006318DC">
              <w:t xml:space="preserve"> Grand average of hydropathicity (GRAVY) </w:t>
            </w:r>
          </w:p>
        </w:tc>
        <w:tc>
          <w:tcPr>
            <w:tcW w:w="1620" w:type="dxa"/>
          </w:tcPr>
          <w:p w:rsidR="0026668D" w:rsidRPr="006318DC" w:rsidRDefault="0026668D" w:rsidP="00E12C9F">
            <w:r w:rsidRPr="00AE775A">
              <w:t>-0.079</w:t>
            </w:r>
          </w:p>
        </w:tc>
        <w:tc>
          <w:tcPr>
            <w:tcW w:w="1260" w:type="dxa"/>
          </w:tcPr>
          <w:p w:rsidR="0026668D" w:rsidRPr="006318DC" w:rsidRDefault="0026668D" w:rsidP="00E12C9F">
            <w:r w:rsidRPr="0075057D">
              <w:t>0.275</w:t>
            </w:r>
          </w:p>
        </w:tc>
        <w:tc>
          <w:tcPr>
            <w:tcW w:w="1440" w:type="dxa"/>
          </w:tcPr>
          <w:p w:rsidR="0026668D" w:rsidRPr="006318DC" w:rsidRDefault="0026668D" w:rsidP="00E12C9F">
            <w:r w:rsidRPr="0075057D">
              <w:t>1.128</w:t>
            </w:r>
          </w:p>
        </w:tc>
        <w:tc>
          <w:tcPr>
            <w:tcW w:w="1530" w:type="dxa"/>
          </w:tcPr>
          <w:p w:rsidR="0026668D" w:rsidRPr="006318DC" w:rsidRDefault="0026668D" w:rsidP="00E12C9F">
            <w:r w:rsidRPr="0075057D">
              <w:t>0.446</w:t>
            </w:r>
          </w:p>
        </w:tc>
        <w:tc>
          <w:tcPr>
            <w:tcW w:w="1440" w:type="dxa"/>
          </w:tcPr>
          <w:p w:rsidR="0026668D" w:rsidRPr="006318DC" w:rsidRDefault="0026668D" w:rsidP="00E12C9F">
            <w:r w:rsidRPr="0075057D">
              <w:t>0.233</w:t>
            </w:r>
          </w:p>
        </w:tc>
        <w:tc>
          <w:tcPr>
            <w:tcW w:w="1710" w:type="dxa"/>
          </w:tcPr>
          <w:p w:rsidR="0026668D" w:rsidRPr="006318DC" w:rsidRDefault="0026668D" w:rsidP="00E12C9F">
            <w:r w:rsidRPr="003F0E6A">
              <w:t>-0.971</w:t>
            </w:r>
          </w:p>
        </w:tc>
      </w:tr>
    </w:tbl>
    <w:p w:rsidR="0026668D" w:rsidRDefault="0026668D" w:rsidP="0096005D">
      <w:pPr>
        <w:pStyle w:val="Caption"/>
        <w:keepNext/>
        <w:rPr>
          <w:color w:val="auto"/>
          <w:sz w:val="22"/>
          <w:szCs w:val="22"/>
        </w:rPr>
      </w:pPr>
    </w:p>
    <w:p w:rsidR="000667C8" w:rsidRDefault="000667C8" w:rsidP="000667C8"/>
    <w:p w:rsidR="000667C8" w:rsidRDefault="000667C8" w:rsidP="000667C8"/>
    <w:p w:rsidR="000667C8" w:rsidRDefault="000667C8" w:rsidP="000667C8"/>
    <w:p w:rsidR="000667C8" w:rsidRDefault="000667C8" w:rsidP="000667C8"/>
    <w:p w:rsidR="000667C8" w:rsidRDefault="000667C8" w:rsidP="000667C8"/>
    <w:p w:rsidR="000667C8" w:rsidRDefault="000667C8" w:rsidP="000667C8"/>
    <w:p w:rsidR="000667C8" w:rsidRPr="00AE7705" w:rsidRDefault="00AE7705" w:rsidP="00AE7705">
      <w:pPr>
        <w:jc w:val="center"/>
        <w:rPr>
          <w:b/>
          <w:bCs/>
          <w:sz w:val="28"/>
          <w:szCs w:val="28"/>
        </w:rPr>
      </w:pPr>
      <w:r w:rsidRPr="00AE7705">
        <w:rPr>
          <w:b/>
          <w:bCs/>
          <w:sz w:val="28"/>
          <w:szCs w:val="28"/>
        </w:rPr>
        <w:lastRenderedPageBreak/>
        <w:t>(b)</w:t>
      </w:r>
    </w:p>
    <w:tbl>
      <w:tblPr>
        <w:tblStyle w:val="TableGrid"/>
        <w:tblW w:w="0" w:type="auto"/>
        <w:tblLayout w:type="fixed"/>
        <w:tblLook w:val="04A0"/>
      </w:tblPr>
      <w:tblGrid>
        <w:gridCol w:w="1010"/>
        <w:gridCol w:w="1280"/>
        <w:gridCol w:w="1171"/>
        <w:gridCol w:w="1119"/>
        <w:gridCol w:w="1133"/>
        <w:gridCol w:w="1208"/>
        <w:gridCol w:w="1191"/>
        <w:gridCol w:w="1096"/>
        <w:gridCol w:w="1070"/>
        <w:gridCol w:w="951"/>
        <w:gridCol w:w="1097"/>
        <w:gridCol w:w="1152"/>
        <w:gridCol w:w="1138"/>
      </w:tblGrid>
      <w:tr w:rsidR="0096005D" w:rsidRPr="0096005D" w:rsidTr="00077CF2">
        <w:tc>
          <w:tcPr>
            <w:tcW w:w="2290" w:type="dxa"/>
            <w:gridSpan w:val="2"/>
          </w:tcPr>
          <w:p w:rsidR="0096005D" w:rsidRPr="0096005D" w:rsidRDefault="0096005D">
            <w:pPr>
              <w:rPr>
                <w:b/>
              </w:rPr>
            </w:pPr>
            <w:r w:rsidRPr="0096005D">
              <w:rPr>
                <w:b/>
              </w:rPr>
              <w:t>Epitope</w:t>
            </w:r>
          </w:p>
        </w:tc>
        <w:tc>
          <w:tcPr>
            <w:tcW w:w="1171" w:type="dxa"/>
            <w:vAlign w:val="bottom"/>
          </w:tcPr>
          <w:p w:rsidR="0096005D" w:rsidRPr="0096005D" w:rsidRDefault="0096005D">
            <w:pPr>
              <w:rPr>
                <w:rFonts w:ascii="Calibri" w:hAnsi="Calibri" w:cs="Calibri"/>
                <w:b/>
                <w:color w:val="000000"/>
              </w:rPr>
            </w:pPr>
            <w:r w:rsidRPr="0096005D">
              <w:rPr>
                <w:rFonts w:ascii="Calibri" w:hAnsi="Calibri" w:cs="Calibri"/>
                <w:b/>
                <w:color w:val="000000"/>
              </w:rPr>
              <w:t>YQPYRVVVL</w:t>
            </w:r>
          </w:p>
        </w:tc>
        <w:tc>
          <w:tcPr>
            <w:tcW w:w="1119" w:type="dxa"/>
            <w:vAlign w:val="bottom"/>
          </w:tcPr>
          <w:p w:rsidR="0096005D" w:rsidRPr="0096005D" w:rsidRDefault="0096005D">
            <w:pPr>
              <w:rPr>
                <w:rFonts w:ascii="Calibri" w:hAnsi="Calibri" w:cs="Calibri"/>
                <w:b/>
                <w:color w:val="000000"/>
              </w:rPr>
            </w:pPr>
            <w:r w:rsidRPr="0096005D">
              <w:rPr>
                <w:rFonts w:ascii="Calibri" w:hAnsi="Calibri" w:cs="Calibri"/>
                <w:b/>
                <w:color w:val="000000"/>
              </w:rPr>
              <w:t>PYRVVVLSF</w:t>
            </w:r>
          </w:p>
        </w:tc>
        <w:tc>
          <w:tcPr>
            <w:tcW w:w="1133" w:type="dxa"/>
            <w:vAlign w:val="bottom"/>
          </w:tcPr>
          <w:p w:rsidR="0096005D" w:rsidRPr="0096005D" w:rsidRDefault="0096005D">
            <w:pPr>
              <w:rPr>
                <w:rFonts w:ascii="Calibri" w:hAnsi="Calibri" w:cs="Calibri"/>
                <w:b/>
                <w:color w:val="000000"/>
              </w:rPr>
            </w:pPr>
            <w:r w:rsidRPr="0096005D">
              <w:rPr>
                <w:rFonts w:ascii="Calibri" w:hAnsi="Calibri" w:cs="Calibri"/>
                <w:b/>
                <w:color w:val="000000"/>
              </w:rPr>
              <w:t>GVYFASTEK</w:t>
            </w:r>
          </w:p>
        </w:tc>
        <w:tc>
          <w:tcPr>
            <w:tcW w:w="1208" w:type="dxa"/>
            <w:vAlign w:val="bottom"/>
          </w:tcPr>
          <w:p w:rsidR="0096005D" w:rsidRPr="0096005D" w:rsidRDefault="0096005D">
            <w:pPr>
              <w:rPr>
                <w:rFonts w:ascii="Calibri" w:hAnsi="Calibri" w:cs="Calibri"/>
                <w:b/>
                <w:color w:val="000000"/>
              </w:rPr>
            </w:pPr>
            <w:r w:rsidRPr="0096005D">
              <w:rPr>
                <w:rFonts w:ascii="Calibri" w:hAnsi="Calibri" w:cs="Calibri"/>
                <w:b/>
                <w:color w:val="000000"/>
              </w:rPr>
              <w:t>QLTPTWRVY</w:t>
            </w:r>
          </w:p>
        </w:tc>
        <w:tc>
          <w:tcPr>
            <w:tcW w:w="1191" w:type="dxa"/>
            <w:vAlign w:val="bottom"/>
          </w:tcPr>
          <w:p w:rsidR="0096005D" w:rsidRPr="0096005D" w:rsidRDefault="0096005D">
            <w:pPr>
              <w:rPr>
                <w:rFonts w:ascii="Calibri" w:hAnsi="Calibri" w:cs="Calibri"/>
                <w:b/>
                <w:color w:val="000000"/>
              </w:rPr>
            </w:pPr>
            <w:r w:rsidRPr="0096005D">
              <w:rPr>
                <w:rFonts w:ascii="Calibri" w:hAnsi="Calibri" w:cs="Calibri"/>
                <w:b/>
                <w:color w:val="000000"/>
              </w:rPr>
              <w:t>LKKRWQLAL</w:t>
            </w:r>
          </w:p>
        </w:tc>
        <w:tc>
          <w:tcPr>
            <w:tcW w:w="1096" w:type="dxa"/>
            <w:vAlign w:val="bottom"/>
          </w:tcPr>
          <w:p w:rsidR="0096005D" w:rsidRPr="0096005D" w:rsidRDefault="0096005D">
            <w:pPr>
              <w:rPr>
                <w:rFonts w:ascii="Calibri" w:hAnsi="Calibri" w:cs="Calibri"/>
                <w:b/>
                <w:color w:val="000000"/>
              </w:rPr>
            </w:pPr>
            <w:r w:rsidRPr="0096005D">
              <w:rPr>
                <w:rFonts w:ascii="Calibri" w:hAnsi="Calibri" w:cs="Calibri"/>
                <w:b/>
                <w:color w:val="000000"/>
              </w:rPr>
              <w:t>HVTFFIYNK</w:t>
            </w:r>
          </w:p>
        </w:tc>
        <w:tc>
          <w:tcPr>
            <w:tcW w:w="1070" w:type="dxa"/>
          </w:tcPr>
          <w:p w:rsidR="0096005D" w:rsidRPr="0096005D" w:rsidRDefault="0096005D" w:rsidP="00077C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005D">
              <w:rPr>
                <w:rFonts w:ascii="Calibri" w:hAnsi="Calibri" w:cs="Calibri"/>
                <w:b/>
                <w:color w:val="000000"/>
              </w:rPr>
              <w:t>RFLYIIKLI</w:t>
            </w:r>
          </w:p>
        </w:tc>
        <w:tc>
          <w:tcPr>
            <w:tcW w:w="951" w:type="dxa"/>
            <w:vAlign w:val="bottom"/>
          </w:tcPr>
          <w:p w:rsidR="0096005D" w:rsidRPr="0096005D" w:rsidRDefault="0096005D">
            <w:pPr>
              <w:rPr>
                <w:rFonts w:ascii="Calibri" w:hAnsi="Calibri" w:cs="Calibri"/>
                <w:b/>
                <w:color w:val="000000"/>
              </w:rPr>
            </w:pPr>
            <w:r w:rsidRPr="0096005D">
              <w:rPr>
                <w:rFonts w:ascii="Calibri" w:hAnsi="Calibri" w:cs="Calibri"/>
                <w:b/>
                <w:color w:val="000000"/>
              </w:rPr>
              <w:t>LTWICLLQF</w:t>
            </w:r>
          </w:p>
        </w:tc>
        <w:tc>
          <w:tcPr>
            <w:tcW w:w="1097" w:type="dxa"/>
            <w:vAlign w:val="bottom"/>
          </w:tcPr>
          <w:p w:rsidR="0096005D" w:rsidRPr="0096005D" w:rsidRDefault="0096005D">
            <w:pPr>
              <w:rPr>
                <w:rFonts w:ascii="Calibri" w:hAnsi="Calibri" w:cs="Calibri"/>
                <w:b/>
                <w:color w:val="000000"/>
              </w:rPr>
            </w:pPr>
            <w:r w:rsidRPr="0096005D">
              <w:rPr>
                <w:rFonts w:ascii="Calibri" w:hAnsi="Calibri" w:cs="Calibri"/>
                <w:b/>
                <w:color w:val="000000"/>
              </w:rPr>
              <w:t>KTFPPTEPK</w:t>
            </w:r>
          </w:p>
        </w:tc>
        <w:tc>
          <w:tcPr>
            <w:tcW w:w="1152" w:type="dxa"/>
            <w:vAlign w:val="bottom"/>
          </w:tcPr>
          <w:p w:rsidR="0096005D" w:rsidRPr="0096005D" w:rsidRDefault="0096005D">
            <w:pPr>
              <w:rPr>
                <w:rFonts w:ascii="Calibri" w:hAnsi="Calibri" w:cs="Calibri"/>
                <w:b/>
                <w:color w:val="000000"/>
              </w:rPr>
            </w:pPr>
            <w:r w:rsidRPr="0096005D">
              <w:rPr>
                <w:rFonts w:ascii="Calibri" w:hAnsi="Calibri" w:cs="Calibri"/>
                <w:b/>
                <w:color w:val="000000"/>
              </w:rPr>
              <w:t>SPRWYFYYL</w:t>
            </w:r>
          </w:p>
        </w:tc>
        <w:tc>
          <w:tcPr>
            <w:tcW w:w="1138" w:type="dxa"/>
            <w:vAlign w:val="bottom"/>
          </w:tcPr>
          <w:p w:rsidR="0096005D" w:rsidRPr="0096005D" w:rsidRDefault="0096005D">
            <w:pPr>
              <w:rPr>
                <w:rFonts w:ascii="Calibri" w:hAnsi="Calibri" w:cs="Calibri"/>
                <w:b/>
                <w:color w:val="000000"/>
              </w:rPr>
            </w:pPr>
            <w:r w:rsidRPr="0096005D">
              <w:rPr>
                <w:rFonts w:ascii="Calibri" w:hAnsi="Calibri" w:cs="Calibri"/>
                <w:b/>
                <w:color w:val="000000"/>
              </w:rPr>
              <w:t>TWLTYTGAI</w:t>
            </w:r>
          </w:p>
        </w:tc>
      </w:tr>
      <w:tr w:rsidR="0096005D" w:rsidTr="00077CF2">
        <w:tc>
          <w:tcPr>
            <w:tcW w:w="2290" w:type="dxa"/>
            <w:gridSpan w:val="2"/>
          </w:tcPr>
          <w:p w:rsidR="0096005D" w:rsidRPr="0096005D" w:rsidRDefault="0096005D" w:rsidP="0096005D">
            <w:pPr>
              <w:pStyle w:val="NoSpacing"/>
              <w:rPr>
                <w:b/>
              </w:rPr>
            </w:pPr>
            <w:r w:rsidRPr="0096005D">
              <w:rPr>
                <w:b/>
              </w:rPr>
              <w:t xml:space="preserve">Number of amino acids </w:t>
            </w:r>
          </w:p>
        </w:tc>
        <w:tc>
          <w:tcPr>
            <w:tcW w:w="1171" w:type="dxa"/>
          </w:tcPr>
          <w:p w:rsidR="0096005D" w:rsidRDefault="0096005D">
            <w:r w:rsidRPr="00490C13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19" w:type="dxa"/>
          </w:tcPr>
          <w:p w:rsidR="0096005D" w:rsidRDefault="0096005D">
            <w:r w:rsidRPr="00490C13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3" w:type="dxa"/>
          </w:tcPr>
          <w:p w:rsidR="0096005D" w:rsidRDefault="0096005D">
            <w:r w:rsidRPr="00490C13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08" w:type="dxa"/>
          </w:tcPr>
          <w:p w:rsidR="0096005D" w:rsidRDefault="0096005D">
            <w:r w:rsidRPr="00490C13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91" w:type="dxa"/>
          </w:tcPr>
          <w:p w:rsidR="0096005D" w:rsidRDefault="0096005D">
            <w:r w:rsidRPr="00490C13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96" w:type="dxa"/>
          </w:tcPr>
          <w:p w:rsidR="0096005D" w:rsidRDefault="0096005D">
            <w:r w:rsidRPr="00490C13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70" w:type="dxa"/>
          </w:tcPr>
          <w:p w:rsidR="0096005D" w:rsidRDefault="0096005D">
            <w:r w:rsidRPr="00490C13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51" w:type="dxa"/>
          </w:tcPr>
          <w:p w:rsidR="0096005D" w:rsidRDefault="0096005D">
            <w:r w:rsidRPr="00490C13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97" w:type="dxa"/>
          </w:tcPr>
          <w:p w:rsidR="0096005D" w:rsidRDefault="0096005D">
            <w:r w:rsidRPr="00490C13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52" w:type="dxa"/>
          </w:tcPr>
          <w:p w:rsidR="0096005D" w:rsidRDefault="0096005D">
            <w:r w:rsidRPr="00490C13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8" w:type="dxa"/>
          </w:tcPr>
          <w:p w:rsidR="0096005D" w:rsidRDefault="0096005D">
            <w:r w:rsidRPr="00490C13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96005D" w:rsidTr="00077CF2">
        <w:tc>
          <w:tcPr>
            <w:tcW w:w="2290" w:type="dxa"/>
            <w:gridSpan w:val="2"/>
          </w:tcPr>
          <w:p w:rsidR="0096005D" w:rsidRPr="0096005D" w:rsidRDefault="0096005D" w:rsidP="0096005D">
            <w:pPr>
              <w:pStyle w:val="NoSpacing"/>
              <w:rPr>
                <w:b/>
              </w:rPr>
            </w:pPr>
            <w:r w:rsidRPr="0096005D">
              <w:rPr>
                <w:b/>
              </w:rPr>
              <w:t xml:space="preserve">Molecular weight </w:t>
            </w:r>
          </w:p>
        </w:tc>
        <w:tc>
          <w:tcPr>
            <w:tcW w:w="1171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1136.36</w:t>
            </w:r>
          </w:p>
        </w:tc>
        <w:tc>
          <w:tcPr>
            <w:tcW w:w="1119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1079.31</w:t>
            </w:r>
          </w:p>
        </w:tc>
        <w:tc>
          <w:tcPr>
            <w:tcW w:w="1133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1001.1</w:t>
            </w:r>
          </w:p>
        </w:tc>
        <w:tc>
          <w:tcPr>
            <w:tcW w:w="1208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1163.34</w:t>
            </w:r>
          </w:p>
        </w:tc>
        <w:tc>
          <w:tcPr>
            <w:tcW w:w="1191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1155.45</w:t>
            </w:r>
          </w:p>
        </w:tc>
        <w:tc>
          <w:tcPr>
            <w:tcW w:w="1096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1168.36</w:t>
            </w:r>
          </w:p>
        </w:tc>
        <w:tc>
          <w:tcPr>
            <w:tcW w:w="1070" w:type="dxa"/>
            <w:vAlign w:val="bottom"/>
          </w:tcPr>
          <w:p w:rsidR="0096005D" w:rsidRDefault="0096005D" w:rsidP="00077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1178.53</w:t>
            </w:r>
          </w:p>
        </w:tc>
        <w:tc>
          <w:tcPr>
            <w:tcW w:w="951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1136.42</w:t>
            </w:r>
          </w:p>
        </w:tc>
        <w:tc>
          <w:tcPr>
            <w:tcW w:w="1097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1044.22</w:t>
            </w:r>
          </w:p>
        </w:tc>
        <w:tc>
          <w:tcPr>
            <w:tcW w:w="1152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1294.47</w:t>
            </w:r>
          </w:p>
        </w:tc>
        <w:tc>
          <w:tcPr>
            <w:tcW w:w="1138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1025.17</w:t>
            </w:r>
          </w:p>
        </w:tc>
      </w:tr>
      <w:tr w:rsidR="0096005D" w:rsidTr="00077CF2">
        <w:tc>
          <w:tcPr>
            <w:tcW w:w="2290" w:type="dxa"/>
            <w:gridSpan w:val="2"/>
          </w:tcPr>
          <w:p w:rsidR="0096005D" w:rsidRPr="0096005D" w:rsidRDefault="0096005D" w:rsidP="0096005D">
            <w:pPr>
              <w:pStyle w:val="NoSpacing"/>
              <w:rPr>
                <w:b/>
              </w:rPr>
            </w:pPr>
            <w:r w:rsidRPr="0096005D">
              <w:rPr>
                <w:b/>
              </w:rPr>
              <w:t xml:space="preserve">Theoretical pI </w:t>
            </w:r>
          </w:p>
        </w:tc>
        <w:tc>
          <w:tcPr>
            <w:tcW w:w="1171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8.59</w:t>
            </w:r>
          </w:p>
        </w:tc>
        <w:tc>
          <w:tcPr>
            <w:tcW w:w="1119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9.18</w:t>
            </w:r>
          </w:p>
        </w:tc>
        <w:tc>
          <w:tcPr>
            <w:tcW w:w="1133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08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8.75</w:t>
            </w:r>
          </w:p>
        </w:tc>
        <w:tc>
          <w:tcPr>
            <w:tcW w:w="1191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11.17</w:t>
            </w:r>
          </w:p>
        </w:tc>
        <w:tc>
          <w:tcPr>
            <w:tcW w:w="1096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</w:t>
            </w:r>
          </w:p>
        </w:tc>
        <w:tc>
          <w:tcPr>
            <w:tcW w:w="1070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9.99</w:t>
            </w:r>
          </w:p>
        </w:tc>
        <w:tc>
          <w:tcPr>
            <w:tcW w:w="951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5.52</w:t>
            </w:r>
          </w:p>
        </w:tc>
        <w:tc>
          <w:tcPr>
            <w:tcW w:w="1097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8.59</w:t>
            </w:r>
          </w:p>
        </w:tc>
        <w:tc>
          <w:tcPr>
            <w:tcW w:w="1152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8.22</w:t>
            </w:r>
          </w:p>
        </w:tc>
        <w:tc>
          <w:tcPr>
            <w:tcW w:w="1138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5.28</w:t>
            </w:r>
          </w:p>
        </w:tc>
      </w:tr>
      <w:tr w:rsidR="0096005D" w:rsidTr="00077CF2">
        <w:tc>
          <w:tcPr>
            <w:tcW w:w="2290" w:type="dxa"/>
            <w:gridSpan w:val="2"/>
          </w:tcPr>
          <w:p w:rsidR="0096005D" w:rsidRPr="0096005D" w:rsidRDefault="0096005D" w:rsidP="0096005D">
            <w:pPr>
              <w:pStyle w:val="NoSpacing"/>
              <w:rPr>
                <w:b/>
              </w:rPr>
            </w:pPr>
            <w:r w:rsidRPr="0096005D">
              <w:rPr>
                <w:b/>
              </w:rPr>
              <w:t>Total number of negatively charged</w:t>
            </w:r>
          </w:p>
          <w:p w:rsidR="0096005D" w:rsidRPr="0096005D" w:rsidRDefault="0096005D" w:rsidP="0096005D">
            <w:pPr>
              <w:pStyle w:val="NoSpacing"/>
              <w:rPr>
                <w:b/>
              </w:rPr>
            </w:pPr>
            <w:r w:rsidRPr="0096005D">
              <w:rPr>
                <w:b/>
              </w:rPr>
              <w:t>residues (Asp + Glu)</w:t>
            </w:r>
          </w:p>
        </w:tc>
        <w:tc>
          <w:tcPr>
            <w:tcW w:w="1171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9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3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08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91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96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70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51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97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52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8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6005D" w:rsidTr="00077CF2">
        <w:tc>
          <w:tcPr>
            <w:tcW w:w="2290" w:type="dxa"/>
            <w:gridSpan w:val="2"/>
          </w:tcPr>
          <w:p w:rsidR="0096005D" w:rsidRPr="0096005D" w:rsidRDefault="0096005D" w:rsidP="0096005D">
            <w:pPr>
              <w:pStyle w:val="NoSpacing"/>
              <w:rPr>
                <w:b/>
              </w:rPr>
            </w:pPr>
            <w:r w:rsidRPr="0096005D">
              <w:rPr>
                <w:b/>
              </w:rPr>
              <w:t>Total number of positively charged</w:t>
            </w:r>
          </w:p>
          <w:p w:rsidR="0096005D" w:rsidRPr="0096005D" w:rsidRDefault="0096005D" w:rsidP="0096005D">
            <w:pPr>
              <w:pStyle w:val="NoSpacing"/>
              <w:rPr>
                <w:b/>
              </w:rPr>
            </w:pPr>
            <w:r w:rsidRPr="0096005D">
              <w:rPr>
                <w:b/>
              </w:rPr>
              <w:t>residues (Arg + Lys)</w:t>
            </w:r>
          </w:p>
        </w:tc>
        <w:tc>
          <w:tcPr>
            <w:tcW w:w="1171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9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3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08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91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6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70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51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97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52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8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6005D" w:rsidTr="00077CF2">
        <w:tc>
          <w:tcPr>
            <w:tcW w:w="2290" w:type="dxa"/>
            <w:gridSpan w:val="2"/>
          </w:tcPr>
          <w:p w:rsidR="0096005D" w:rsidRPr="0096005D" w:rsidRDefault="0096005D" w:rsidP="0096005D">
            <w:pPr>
              <w:pStyle w:val="NoSpacing"/>
              <w:rPr>
                <w:b/>
              </w:rPr>
            </w:pPr>
            <w:r w:rsidRPr="0096005D">
              <w:rPr>
                <w:b/>
              </w:rPr>
              <w:t xml:space="preserve">Total number of atoms </w:t>
            </w:r>
          </w:p>
        </w:tc>
        <w:tc>
          <w:tcPr>
            <w:tcW w:w="1171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1119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133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208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191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1096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070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951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097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152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1138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</w:tr>
      <w:tr w:rsidR="0096005D" w:rsidTr="00077CF2">
        <w:tc>
          <w:tcPr>
            <w:tcW w:w="2290" w:type="dxa"/>
            <w:gridSpan w:val="2"/>
          </w:tcPr>
          <w:p w:rsidR="0096005D" w:rsidRPr="0096005D" w:rsidRDefault="0096005D" w:rsidP="0096005D">
            <w:pPr>
              <w:pStyle w:val="NoSpacing"/>
              <w:rPr>
                <w:b/>
              </w:rPr>
            </w:pPr>
            <w:r w:rsidRPr="0096005D">
              <w:rPr>
                <w:b/>
              </w:rPr>
              <w:t xml:space="preserve">Extinction coefficients </w:t>
            </w:r>
          </w:p>
        </w:tc>
        <w:tc>
          <w:tcPr>
            <w:tcW w:w="1171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2980</w:t>
            </w:r>
          </w:p>
        </w:tc>
        <w:tc>
          <w:tcPr>
            <w:tcW w:w="1119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1490</w:t>
            </w:r>
          </w:p>
        </w:tc>
        <w:tc>
          <w:tcPr>
            <w:tcW w:w="1133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1490</w:t>
            </w:r>
          </w:p>
        </w:tc>
        <w:tc>
          <w:tcPr>
            <w:tcW w:w="1208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6990</w:t>
            </w:r>
          </w:p>
        </w:tc>
        <w:tc>
          <w:tcPr>
            <w:tcW w:w="1191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5500</w:t>
            </w:r>
          </w:p>
        </w:tc>
        <w:tc>
          <w:tcPr>
            <w:tcW w:w="1096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1490</w:t>
            </w:r>
          </w:p>
        </w:tc>
        <w:tc>
          <w:tcPr>
            <w:tcW w:w="1070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1490</w:t>
            </w:r>
          </w:p>
        </w:tc>
        <w:tc>
          <w:tcPr>
            <w:tcW w:w="951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5500</w:t>
            </w:r>
          </w:p>
        </w:tc>
        <w:tc>
          <w:tcPr>
            <w:tcW w:w="1097" w:type="dxa"/>
            <w:vAlign w:val="bottom"/>
          </w:tcPr>
          <w:p w:rsidR="0096005D" w:rsidRDefault="0096005D" w:rsidP="008861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9970</w:t>
            </w:r>
          </w:p>
        </w:tc>
        <w:tc>
          <w:tcPr>
            <w:tcW w:w="1138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6990</w:t>
            </w:r>
          </w:p>
        </w:tc>
      </w:tr>
      <w:tr w:rsidR="0096005D" w:rsidTr="00077CF2">
        <w:tc>
          <w:tcPr>
            <w:tcW w:w="1010" w:type="dxa"/>
            <w:vMerge w:val="restart"/>
          </w:tcPr>
          <w:p w:rsidR="0096005D" w:rsidRPr="0096005D" w:rsidRDefault="0096005D" w:rsidP="003F09B5">
            <w:pPr>
              <w:pStyle w:val="NoSpacing"/>
              <w:rPr>
                <w:b/>
              </w:rPr>
            </w:pPr>
            <w:r w:rsidRPr="0096005D">
              <w:rPr>
                <w:b/>
              </w:rPr>
              <w:t xml:space="preserve">Estimated half-life </w:t>
            </w:r>
          </w:p>
        </w:tc>
        <w:tc>
          <w:tcPr>
            <w:tcW w:w="1280" w:type="dxa"/>
          </w:tcPr>
          <w:p w:rsidR="0096005D" w:rsidRPr="0096005D" w:rsidRDefault="0096005D" w:rsidP="0096005D">
            <w:pPr>
              <w:pStyle w:val="NoSpacing"/>
              <w:rPr>
                <w:b/>
              </w:rPr>
            </w:pPr>
            <w:r w:rsidRPr="0096005D">
              <w:rPr>
                <w:b/>
              </w:rPr>
              <w:t>mammalian reticulocytes, in vitro</w:t>
            </w:r>
          </w:p>
        </w:tc>
        <w:tc>
          <w:tcPr>
            <w:tcW w:w="1171" w:type="dxa"/>
            <w:vAlign w:val="bottom"/>
          </w:tcPr>
          <w:p w:rsidR="0096005D" w:rsidRDefault="0096005D" w:rsidP="009600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  h</w:t>
            </w:r>
          </w:p>
        </w:tc>
        <w:tc>
          <w:tcPr>
            <w:tcW w:w="1119" w:type="dxa"/>
            <w:vAlign w:val="bottom"/>
          </w:tcPr>
          <w:p w:rsidR="0096005D" w:rsidRDefault="0096005D" w:rsidP="009600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&gt;20 h</w:t>
            </w:r>
          </w:p>
        </w:tc>
        <w:tc>
          <w:tcPr>
            <w:tcW w:w="1133" w:type="dxa"/>
            <w:vAlign w:val="bottom"/>
          </w:tcPr>
          <w:p w:rsidR="0096005D" w:rsidRDefault="0096005D" w:rsidP="009600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h</w:t>
            </w:r>
          </w:p>
        </w:tc>
        <w:tc>
          <w:tcPr>
            <w:tcW w:w="1208" w:type="dxa"/>
            <w:vAlign w:val="bottom"/>
          </w:tcPr>
          <w:p w:rsidR="0096005D" w:rsidRDefault="0096005D" w:rsidP="009600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 h</w:t>
            </w:r>
          </w:p>
        </w:tc>
        <w:tc>
          <w:tcPr>
            <w:tcW w:w="1191" w:type="dxa"/>
            <w:vAlign w:val="bottom"/>
          </w:tcPr>
          <w:p w:rsidR="0096005D" w:rsidRDefault="0096005D" w:rsidP="009600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 h</w:t>
            </w:r>
          </w:p>
        </w:tc>
        <w:tc>
          <w:tcPr>
            <w:tcW w:w="1096" w:type="dxa"/>
            <w:vAlign w:val="bottom"/>
          </w:tcPr>
          <w:p w:rsidR="0096005D" w:rsidRDefault="0096005D" w:rsidP="009600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 h</w:t>
            </w:r>
          </w:p>
        </w:tc>
        <w:tc>
          <w:tcPr>
            <w:tcW w:w="1070" w:type="dxa"/>
            <w:vAlign w:val="bottom"/>
          </w:tcPr>
          <w:p w:rsidR="0096005D" w:rsidRDefault="0096005D" w:rsidP="009600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h</w:t>
            </w:r>
          </w:p>
        </w:tc>
        <w:tc>
          <w:tcPr>
            <w:tcW w:w="951" w:type="dxa"/>
            <w:vAlign w:val="bottom"/>
          </w:tcPr>
          <w:p w:rsidR="0096005D" w:rsidRDefault="0096005D" w:rsidP="009600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 h</w:t>
            </w:r>
          </w:p>
        </w:tc>
        <w:tc>
          <w:tcPr>
            <w:tcW w:w="1097" w:type="dxa"/>
            <w:vAlign w:val="bottom"/>
          </w:tcPr>
          <w:p w:rsidR="0096005D" w:rsidRDefault="0096005D" w:rsidP="009600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 h</w:t>
            </w:r>
          </w:p>
        </w:tc>
        <w:tc>
          <w:tcPr>
            <w:tcW w:w="1152" w:type="dxa"/>
            <w:vAlign w:val="bottom"/>
          </w:tcPr>
          <w:p w:rsidR="0096005D" w:rsidRDefault="0096005D" w:rsidP="009600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 h</w:t>
            </w:r>
          </w:p>
        </w:tc>
        <w:tc>
          <w:tcPr>
            <w:tcW w:w="1138" w:type="dxa"/>
            <w:vAlign w:val="bottom"/>
          </w:tcPr>
          <w:p w:rsidR="0096005D" w:rsidRDefault="0096005D" w:rsidP="009600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 h</w:t>
            </w:r>
          </w:p>
        </w:tc>
      </w:tr>
      <w:tr w:rsidR="0096005D" w:rsidTr="00077CF2">
        <w:tc>
          <w:tcPr>
            <w:tcW w:w="1010" w:type="dxa"/>
            <w:vMerge/>
          </w:tcPr>
          <w:p w:rsidR="0096005D" w:rsidRPr="0096005D" w:rsidRDefault="0096005D" w:rsidP="0096005D">
            <w:pPr>
              <w:rPr>
                <w:b/>
              </w:rPr>
            </w:pPr>
          </w:p>
        </w:tc>
        <w:tc>
          <w:tcPr>
            <w:tcW w:w="1280" w:type="dxa"/>
          </w:tcPr>
          <w:p w:rsidR="0096005D" w:rsidRPr="0096005D" w:rsidRDefault="0096005D" w:rsidP="0096005D">
            <w:pPr>
              <w:pStyle w:val="NoSpacing"/>
              <w:rPr>
                <w:b/>
              </w:rPr>
            </w:pPr>
            <w:r w:rsidRPr="0096005D">
              <w:rPr>
                <w:b/>
              </w:rPr>
              <w:t>yeast, in vivo</w:t>
            </w:r>
          </w:p>
        </w:tc>
        <w:tc>
          <w:tcPr>
            <w:tcW w:w="1171" w:type="dxa"/>
            <w:vAlign w:val="bottom"/>
          </w:tcPr>
          <w:p w:rsidR="0096005D" w:rsidRDefault="0096005D" w:rsidP="009600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m</w:t>
            </w:r>
          </w:p>
        </w:tc>
        <w:tc>
          <w:tcPr>
            <w:tcW w:w="1119" w:type="dxa"/>
            <w:vAlign w:val="bottom"/>
          </w:tcPr>
          <w:p w:rsidR="0096005D" w:rsidRDefault="0096005D" w:rsidP="009600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&gt;20h</w:t>
            </w:r>
          </w:p>
        </w:tc>
        <w:tc>
          <w:tcPr>
            <w:tcW w:w="1133" w:type="dxa"/>
            <w:vAlign w:val="bottom"/>
          </w:tcPr>
          <w:p w:rsidR="0096005D" w:rsidRDefault="0096005D" w:rsidP="009600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&gt;20 h</w:t>
            </w:r>
          </w:p>
        </w:tc>
        <w:tc>
          <w:tcPr>
            <w:tcW w:w="1208" w:type="dxa"/>
            <w:vAlign w:val="bottom"/>
          </w:tcPr>
          <w:p w:rsidR="0096005D" w:rsidRDefault="0096005D" w:rsidP="009600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min</w:t>
            </w:r>
          </w:p>
        </w:tc>
        <w:tc>
          <w:tcPr>
            <w:tcW w:w="1191" w:type="dxa"/>
            <w:vAlign w:val="bottom"/>
          </w:tcPr>
          <w:p w:rsidR="0096005D" w:rsidRDefault="0096005D" w:rsidP="009600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min</w:t>
            </w:r>
          </w:p>
        </w:tc>
        <w:tc>
          <w:tcPr>
            <w:tcW w:w="1096" w:type="dxa"/>
            <w:vAlign w:val="bottom"/>
          </w:tcPr>
          <w:p w:rsidR="0096005D" w:rsidRDefault="0096005D" w:rsidP="009600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min</w:t>
            </w:r>
          </w:p>
        </w:tc>
        <w:tc>
          <w:tcPr>
            <w:tcW w:w="1070" w:type="dxa"/>
            <w:vAlign w:val="bottom"/>
          </w:tcPr>
          <w:p w:rsidR="0096005D" w:rsidRDefault="0096005D" w:rsidP="009600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min</w:t>
            </w:r>
          </w:p>
        </w:tc>
        <w:tc>
          <w:tcPr>
            <w:tcW w:w="951" w:type="dxa"/>
            <w:vAlign w:val="bottom"/>
          </w:tcPr>
          <w:p w:rsidR="0096005D" w:rsidRDefault="0096005D" w:rsidP="009600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min</w:t>
            </w:r>
          </w:p>
        </w:tc>
        <w:tc>
          <w:tcPr>
            <w:tcW w:w="1097" w:type="dxa"/>
            <w:vAlign w:val="bottom"/>
          </w:tcPr>
          <w:p w:rsidR="0096005D" w:rsidRDefault="0096005D" w:rsidP="009600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min</w:t>
            </w:r>
          </w:p>
        </w:tc>
        <w:tc>
          <w:tcPr>
            <w:tcW w:w="1152" w:type="dxa"/>
            <w:vAlign w:val="bottom"/>
          </w:tcPr>
          <w:p w:rsidR="0096005D" w:rsidRDefault="0096005D" w:rsidP="009600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&gt;20 h</w:t>
            </w:r>
          </w:p>
        </w:tc>
        <w:tc>
          <w:tcPr>
            <w:tcW w:w="1138" w:type="dxa"/>
            <w:vAlign w:val="bottom"/>
          </w:tcPr>
          <w:p w:rsidR="0096005D" w:rsidRDefault="0096005D" w:rsidP="009600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&gt;20 h</w:t>
            </w:r>
          </w:p>
        </w:tc>
      </w:tr>
      <w:tr w:rsidR="0096005D" w:rsidTr="00077CF2">
        <w:tc>
          <w:tcPr>
            <w:tcW w:w="1010" w:type="dxa"/>
            <w:vMerge/>
          </w:tcPr>
          <w:p w:rsidR="0096005D" w:rsidRPr="0096005D" w:rsidRDefault="0096005D" w:rsidP="0096005D">
            <w:pPr>
              <w:rPr>
                <w:b/>
              </w:rPr>
            </w:pPr>
          </w:p>
        </w:tc>
        <w:tc>
          <w:tcPr>
            <w:tcW w:w="1280" w:type="dxa"/>
          </w:tcPr>
          <w:p w:rsidR="0096005D" w:rsidRPr="0096005D" w:rsidRDefault="0096005D" w:rsidP="0096005D">
            <w:pPr>
              <w:pStyle w:val="NoSpacing"/>
              <w:rPr>
                <w:b/>
              </w:rPr>
            </w:pPr>
            <w:r w:rsidRPr="0096005D">
              <w:rPr>
                <w:b/>
              </w:rPr>
              <w:t>Escherichia coli, in vivo</w:t>
            </w:r>
          </w:p>
        </w:tc>
        <w:tc>
          <w:tcPr>
            <w:tcW w:w="1171" w:type="dxa"/>
            <w:vAlign w:val="bottom"/>
          </w:tcPr>
          <w:p w:rsidR="0096005D" w:rsidRDefault="0096005D" w:rsidP="009600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m</w:t>
            </w:r>
          </w:p>
        </w:tc>
        <w:tc>
          <w:tcPr>
            <w:tcW w:w="1119" w:type="dxa"/>
            <w:vAlign w:val="bottom"/>
          </w:tcPr>
          <w:p w:rsidR="0096005D" w:rsidRDefault="0096005D" w:rsidP="009600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3" w:type="dxa"/>
            <w:vAlign w:val="bottom"/>
          </w:tcPr>
          <w:p w:rsidR="0096005D" w:rsidRDefault="0096005D" w:rsidP="009600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&gt;10 h</w:t>
            </w:r>
          </w:p>
        </w:tc>
        <w:tc>
          <w:tcPr>
            <w:tcW w:w="1208" w:type="dxa"/>
            <w:vAlign w:val="bottom"/>
          </w:tcPr>
          <w:p w:rsidR="0096005D" w:rsidRDefault="00917B68" w:rsidP="009600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&gt;</w:t>
            </w:r>
            <w:r w:rsidR="0096005D">
              <w:rPr>
                <w:rFonts w:ascii="Calibri" w:hAnsi="Calibri" w:cs="Calibri"/>
                <w:color w:val="000000"/>
              </w:rPr>
              <w:t>10 h</w:t>
            </w:r>
          </w:p>
        </w:tc>
        <w:tc>
          <w:tcPr>
            <w:tcW w:w="1191" w:type="dxa"/>
            <w:vAlign w:val="bottom"/>
          </w:tcPr>
          <w:p w:rsidR="0096005D" w:rsidRDefault="0096005D" w:rsidP="009600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min</w:t>
            </w:r>
          </w:p>
        </w:tc>
        <w:tc>
          <w:tcPr>
            <w:tcW w:w="1096" w:type="dxa"/>
            <w:vAlign w:val="bottom"/>
          </w:tcPr>
          <w:p w:rsidR="0096005D" w:rsidRDefault="0096005D" w:rsidP="009600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&gt;10 h</w:t>
            </w:r>
          </w:p>
        </w:tc>
        <w:tc>
          <w:tcPr>
            <w:tcW w:w="1070" w:type="dxa"/>
            <w:vAlign w:val="bottom"/>
          </w:tcPr>
          <w:p w:rsidR="0096005D" w:rsidRDefault="0096005D" w:rsidP="009600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min</w:t>
            </w:r>
          </w:p>
        </w:tc>
        <w:tc>
          <w:tcPr>
            <w:tcW w:w="951" w:type="dxa"/>
            <w:vAlign w:val="bottom"/>
          </w:tcPr>
          <w:p w:rsidR="0096005D" w:rsidRDefault="0096005D" w:rsidP="009600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min</w:t>
            </w:r>
          </w:p>
        </w:tc>
        <w:tc>
          <w:tcPr>
            <w:tcW w:w="1097" w:type="dxa"/>
            <w:vAlign w:val="bottom"/>
          </w:tcPr>
          <w:p w:rsidR="0096005D" w:rsidRDefault="0096005D" w:rsidP="009600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min</w:t>
            </w:r>
          </w:p>
        </w:tc>
        <w:tc>
          <w:tcPr>
            <w:tcW w:w="1152" w:type="dxa"/>
            <w:vAlign w:val="bottom"/>
          </w:tcPr>
          <w:p w:rsidR="0096005D" w:rsidRDefault="0096005D" w:rsidP="009600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&gt;10 h</w:t>
            </w:r>
          </w:p>
        </w:tc>
        <w:tc>
          <w:tcPr>
            <w:tcW w:w="1138" w:type="dxa"/>
            <w:vAlign w:val="bottom"/>
          </w:tcPr>
          <w:p w:rsidR="0096005D" w:rsidRDefault="0096005D" w:rsidP="009600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&gt;10 h</w:t>
            </w:r>
          </w:p>
        </w:tc>
      </w:tr>
      <w:tr w:rsidR="0096005D" w:rsidTr="00077CF2">
        <w:tc>
          <w:tcPr>
            <w:tcW w:w="2290" w:type="dxa"/>
            <w:gridSpan w:val="2"/>
          </w:tcPr>
          <w:p w:rsidR="0096005D" w:rsidRPr="0096005D" w:rsidRDefault="0096005D" w:rsidP="0096005D">
            <w:pPr>
              <w:pStyle w:val="NoSpacing"/>
              <w:rPr>
                <w:b/>
              </w:rPr>
            </w:pPr>
            <w:r w:rsidRPr="0096005D">
              <w:rPr>
                <w:b/>
              </w:rPr>
              <w:t xml:space="preserve">Instability index </w:t>
            </w:r>
          </w:p>
        </w:tc>
        <w:tc>
          <w:tcPr>
            <w:tcW w:w="1171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-9.9</w:t>
            </w:r>
          </w:p>
        </w:tc>
        <w:tc>
          <w:tcPr>
            <w:tcW w:w="1119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21.91</w:t>
            </w:r>
          </w:p>
        </w:tc>
        <w:tc>
          <w:tcPr>
            <w:tcW w:w="1133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-16.19</w:t>
            </w:r>
          </w:p>
        </w:tc>
        <w:tc>
          <w:tcPr>
            <w:tcW w:w="1208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99.32</w:t>
            </w:r>
          </w:p>
        </w:tc>
        <w:tc>
          <w:tcPr>
            <w:tcW w:w="1191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39.48</w:t>
            </w:r>
          </w:p>
        </w:tc>
        <w:tc>
          <w:tcPr>
            <w:tcW w:w="1096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-9.98</w:t>
            </w:r>
          </w:p>
        </w:tc>
        <w:tc>
          <w:tcPr>
            <w:tcW w:w="1070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41.43</w:t>
            </w:r>
          </w:p>
        </w:tc>
        <w:tc>
          <w:tcPr>
            <w:tcW w:w="951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108.2</w:t>
            </w:r>
          </w:p>
        </w:tc>
        <w:tc>
          <w:tcPr>
            <w:tcW w:w="1097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162.91</w:t>
            </w:r>
          </w:p>
        </w:tc>
        <w:tc>
          <w:tcPr>
            <w:tcW w:w="1152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-22.4</w:t>
            </w:r>
          </w:p>
        </w:tc>
        <w:tc>
          <w:tcPr>
            <w:tcW w:w="1138" w:type="dxa"/>
          </w:tcPr>
          <w:p w:rsidR="0096005D" w:rsidRDefault="0096005D" w:rsidP="00886167"/>
        </w:tc>
      </w:tr>
      <w:tr w:rsidR="0096005D" w:rsidTr="00077CF2">
        <w:tc>
          <w:tcPr>
            <w:tcW w:w="2290" w:type="dxa"/>
            <w:gridSpan w:val="2"/>
          </w:tcPr>
          <w:p w:rsidR="0096005D" w:rsidRPr="0096005D" w:rsidRDefault="0096005D" w:rsidP="0096005D">
            <w:pPr>
              <w:pStyle w:val="NoSpacing"/>
              <w:rPr>
                <w:b/>
              </w:rPr>
            </w:pPr>
            <w:r w:rsidRPr="0096005D">
              <w:rPr>
                <w:b/>
              </w:rPr>
              <w:t>Aliphatic index</w:t>
            </w:r>
          </w:p>
        </w:tc>
        <w:tc>
          <w:tcPr>
            <w:tcW w:w="1171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119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133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43.33</w:t>
            </w:r>
          </w:p>
        </w:tc>
        <w:tc>
          <w:tcPr>
            <w:tcW w:w="1208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75.56</w:t>
            </w:r>
          </w:p>
        </w:tc>
        <w:tc>
          <w:tcPr>
            <w:tcW w:w="1191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141.11</w:t>
            </w:r>
          </w:p>
        </w:tc>
        <w:tc>
          <w:tcPr>
            <w:tcW w:w="1096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75.56</w:t>
            </w:r>
          </w:p>
        </w:tc>
        <w:tc>
          <w:tcPr>
            <w:tcW w:w="1070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216.67</w:t>
            </w:r>
          </w:p>
        </w:tc>
        <w:tc>
          <w:tcPr>
            <w:tcW w:w="951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173.33</w:t>
            </w:r>
          </w:p>
        </w:tc>
        <w:tc>
          <w:tcPr>
            <w:tcW w:w="1097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52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43.33</w:t>
            </w:r>
          </w:p>
        </w:tc>
        <w:tc>
          <w:tcPr>
            <w:tcW w:w="1138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97.78</w:t>
            </w:r>
          </w:p>
        </w:tc>
      </w:tr>
      <w:tr w:rsidR="0096005D" w:rsidTr="00077CF2">
        <w:tc>
          <w:tcPr>
            <w:tcW w:w="2290" w:type="dxa"/>
            <w:gridSpan w:val="2"/>
          </w:tcPr>
          <w:p w:rsidR="0096005D" w:rsidRPr="0096005D" w:rsidRDefault="0096005D" w:rsidP="0096005D">
            <w:pPr>
              <w:pStyle w:val="NoSpacing"/>
              <w:rPr>
                <w:b/>
              </w:rPr>
            </w:pPr>
            <w:r w:rsidRPr="0096005D">
              <w:rPr>
                <w:b/>
              </w:rPr>
              <w:t xml:space="preserve"> Grand average of hydropathicity (GRAVY) </w:t>
            </w:r>
          </w:p>
        </w:tc>
        <w:tc>
          <w:tcPr>
            <w:tcW w:w="1171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0.467</w:t>
            </w:r>
          </w:p>
        </w:tc>
        <w:tc>
          <w:tcPr>
            <w:tcW w:w="1119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1.222</w:t>
            </w:r>
          </w:p>
        </w:tc>
        <w:tc>
          <w:tcPr>
            <w:tcW w:w="1133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</w:t>
            </w:r>
          </w:p>
        </w:tc>
        <w:tc>
          <w:tcPr>
            <w:tcW w:w="1208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-0.578</w:t>
            </w:r>
          </w:p>
        </w:tc>
        <w:tc>
          <w:tcPr>
            <w:tcW w:w="1191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-0.389</w:t>
            </w:r>
          </w:p>
        </w:tc>
        <w:tc>
          <w:tcPr>
            <w:tcW w:w="1096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0.189</w:t>
            </w:r>
          </w:p>
        </w:tc>
        <w:tc>
          <w:tcPr>
            <w:tcW w:w="1070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1.578</w:t>
            </w:r>
          </w:p>
        </w:tc>
        <w:tc>
          <w:tcPr>
            <w:tcW w:w="951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1.789</w:t>
            </w:r>
          </w:p>
        </w:tc>
        <w:tc>
          <w:tcPr>
            <w:tcW w:w="1097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1.633</w:t>
            </w:r>
          </w:p>
        </w:tc>
        <w:tc>
          <w:tcPr>
            <w:tcW w:w="1152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-0.567</w:t>
            </w:r>
          </w:p>
        </w:tc>
        <w:tc>
          <w:tcPr>
            <w:tcW w:w="1138" w:type="dxa"/>
            <w:vAlign w:val="bottom"/>
          </w:tcPr>
          <w:p w:rsidR="0096005D" w:rsidRDefault="0096005D" w:rsidP="008861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</w:t>
            </w:r>
          </w:p>
        </w:tc>
      </w:tr>
    </w:tbl>
    <w:p w:rsidR="00CD3E58" w:rsidRDefault="00CD3E58"/>
    <w:p w:rsidR="00971E49" w:rsidRDefault="00971E49"/>
    <w:p w:rsidR="00971E49" w:rsidRDefault="00971E49">
      <w:r>
        <w:br w:type="page"/>
      </w:r>
    </w:p>
    <w:p w:rsidR="00AE7705" w:rsidRDefault="00AE7705"/>
    <w:p w:rsidR="00AE7705" w:rsidRPr="00AE7705" w:rsidRDefault="00AE7705" w:rsidP="00AE7705">
      <w:pPr>
        <w:jc w:val="center"/>
        <w:rPr>
          <w:b/>
          <w:bCs/>
          <w:sz w:val="32"/>
          <w:szCs w:val="32"/>
        </w:rPr>
      </w:pPr>
      <w:r w:rsidRPr="00AE7705">
        <w:rPr>
          <w:b/>
          <w:bCs/>
          <w:sz w:val="32"/>
          <w:szCs w:val="32"/>
        </w:rPr>
        <w:t>(c)</w:t>
      </w:r>
    </w:p>
    <w:tbl>
      <w:tblPr>
        <w:tblStyle w:val="TableGrid"/>
        <w:tblW w:w="5000" w:type="pct"/>
        <w:tblLook w:val="04A0"/>
      </w:tblPr>
      <w:tblGrid>
        <w:gridCol w:w="1605"/>
        <w:gridCol w:w="2049"/>
        <w:gridCol w:w="2704"/>
        <w:gridCol w:w="2897"/>
        <w:gridCol w:w="2765"/>
        <w:gridCol w:w="2596"/>
      </w:tblGrid>
      <w:tr w:rsidR="003F09B5" w:rsidRPr="0096005D" w:rsidTr="003F09B5">
        <w:tc>
          <w:tcPr>
            <w:tcW w:w="1250" w:type="pct"/>
            <w:gridSpan w:val="2"/>
          </w:tcPr>
          <w:p w:rsidR="003F09B5" w:rsidRPr="0096005D" w:rsidRDefault="003F09B5" w:rsidP="003F09B5">
            <w:pPr>
              <w:jc w:val="center"/>
              <w:rPr>
                <w:b/>
              </w:rPr>
            </w:pPr>
            <w:r w:rsidRPr="0096005D">
              <w:rPr>
                <w:b/>
              </w:rPr>
              <w:t>Epitope</w:t>
            </w:r>
          </w:p>
        </w:tc>
        <w:tc>
          <w:tcPr>
            <w:tcW w:w="925" w:type="pct"/>
          </w:tcPr>
          <w:p w:rsidR="003F09B5" w:rsidRPr="0096005D" w:rsidRDefault="003F09B5" w:rsidP="003F09B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YQPYRVVVLSFELLH</w:t>
            </w:r>
          </w:p>
        </w:tc>
        <w:tc>
          <w:tcPr>
            <w:tcW w:w="991" w:type="pct"/>
          </w:tcPr>
          <w:p w:rsidR="003F09B5" w:rsidRPr="0096005D" w:rsidRDefault="003F09B5" w:rsidP="003F09B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QLTPTWRVYSTGSNV</w:t>
            </w:r>
          </w:p>
        </w:tc>
        <w:tc>
          <w:tcPr>
            <w:tcW w:w="946" w:type="pct"/>
          </w:tcPr>
          <w:p w:rsidR="003F09B5" w:rsidRPr="0096005D" w:rsidRDefault="003F09B5" w:rsidP="003F09B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ITLKKRWQLALSKGV</w:t>
            </w:r>
          </w:p>
        </w:tc>
        <w:tc>
          <w:tcPr>
            <w:tcW w:w="888" w:type="pct"/>
          </w:tcPr>
          <w:p w:rsidR="003F09B5" w:rsidRPr="0096005D" w:rsidRDefault="003F09B5" w:rsidP="003F09B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IGFLFLTWICLLQFA</w:t>
            </w:r>
          </w:p>
        </w:tc>
      </w:tr>
      <w:tr w:rsidR="003F09B5" w:rsidTr="003F09B5">
        <w:tc>
          <w:tcPr>
            <w:tcW w:w="1250" w:type="pct"/>
            <w:gridSpan w:val="2"/>
          </w:tcPr>
          <w:p w:rsidR="003F09B5" w:rsidRPr="0096005D" w:rsidRDefault="003F09B5" w:rsidP="003F09B5">
            <w:pPr>
              <w:pStyle w:val="NoSpacing"/>
              <w:jc w:val="center"/>
              <w:rPr>
                <w:b/>
              </w:rPr>
            </w:pPr>
            <w:r w:rsidRPr="0096005D">
              <w:rPr>
                <w:b/>
              </w:rPr>
              <w:t>Number of amino acids</w:t>
            </w:r>
          </w:p>
        </w:tc>
        <w:tc>
          <w:tcPr>
            <w:tcW w:w="925" w:type="pct"/>
          </w:tcPr>
          <w:p w:rsidR="003F09B5" w:rsidRDefault="003F09B5" w:rsidP="003F09B5">
            <w:pPr>
              <w:jc w:val="center"/>
            </w:pPr>
            <w:r>
              <w:t>15</w:t>
            </w:r>
          </w:p>
        </w:tc>
        <w:tc>
          <w:tcPr>
            <w:tcW w:w="991" w:type="pct"/>
          </w:tcPr>
          <w:p w:rsidR="003F09B5" w:rsidRDefault="00A75567" w:rsidP="003F09B5">
            <w:pPr>
              <w:jc w:val="center"/>
            </w:pPr>
            <w:r>
              <w:t>15</w:t>
            </w:r>
          </w:p>
        </w:tc>
        <w:tc>
          <w:tcPr>
            <w:tcW w:w="946" w:type="pct"/>
          </w:tcPr>
          <w:p w:rsidR="003F09B5" w:rsidRDefault="00A75567" w:rsidP="003F09B5">
            <w:pPr>
              <w:jc w:val="center"/>
            </w:pPr>
            <w:r>
              <w:t>15</w:t>
            </w:r>
          </w:p>
        </w:tc>
        <w:tc>
          <w:tcPr>
            <w:tcW w:w="888" w:type="pct"/>
          </w:tcPr>
          <w:p w:rsidR="003F09B5" w:rsidRDefault="00A75567" w:rsidP="003F09B5">
            <w:pPr>
              <w:jc w:val="center"/>
            </w:pPr>
            <w:r>
              <w:t>15</w:t>
            </w:r>
          </w:p>
        </w:tc>
      </w:tr>
      <w:tr w:rsidR="003F09B5" w:rsidTr="003F09B5">
        <w:tc>
          <w:tcPr>
            <w:tcW w:w="1250" w:type="pct"/>
            <w:gridSpan w:val="2"/>
          </w:tcPr>
          <w:p w:rsidR="003F09B5" w:rsidRPr="0096005D" w:rsidRDefault="003F09B5" w:rsidP="003F09B5">
            <w:pPr>
              <w:pStyle w:val="NoSpacing"/>
              <w:jc w:val="center"/>
              <w:rPr>
                <w:b/>
              </w:rPr>
            </w:pPr>
            <w:r w:rsidRPr="0096005D">
              <w:rPr>
                <w:b/>
              </w:rPr>
              <w:t>Molecular weight</w:t>
            </w:r>
          </w:p>
        </w:tc>
        <w:tc>
          <w:tcPr>
            <w:tcW w:w="925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 w:rsidRPr="00262011">
              <w:rPr>
                <w:rFonts w:ascii="Calibri" w:hAnsi="Calibri" w:cs="Calibri"/>
                <w:color w:val="000000"/>
              </w:rPr>
              <w:t>1863.19</w:t>
            </w:r>
          </w:p>
        </w:tc>
        <w:tc>
          <w:tcPr>
            <w:tcW w:w="991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 w:rsidRPr="00CE51DF">
              <w:rPr>
                <w:rFonts w:ascii="Calibri" w:hAnsi="Calibri" w:cs="Calibri"/>
                <w:color w:val="000000"/>
              </w:rPr>
              <w:t>1708.89</w:t>
            </w:r>
          </w:p>
        </w:tc>
        <w:tc>
          <w:tcPr>
            <w:tcW w:w="946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 w:rsidRPr="00CE51DF">
              <w:rPr>
                <w:rFonts w:ascii="Calibri" w:hAnsi="Calibri" w:cs="Calibri"/>
                <w:color w:val="000000"/>
              </w:rPr>
              <w:t>1741.15</w:t>
            </w:r>
          </w:p>
        </w:tc>
        <w:tc>
          <w:tcPr>
            <w:tcW w:w="888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 w:rsidRPr="00CE51DF">
              <w:rPr>
                <w:rFonts w:ascii="Calibri" w:hAnsi="Calibri" w:cs="Calibri"/>
                <w:color w:val="000000"/>
              </w:rPr>
              <w:t>1785.22</w:t>
            </w:r>
          </w:p>
        </w:tc>
      </w:tr>
      <w:tr w:rsidR="003F09B5" w:rsidTr="003F09B5">
        <w:tc>
          <w:tcPr>
            <w:tcW w:w="1250" w:type="pct"/>
            <w:gridSpan w:val="2"/>
          </w:tcPr>
          <w:p w:rsidR="003F09B5" w:rsidRPr="0096005D" w:rsidRDefault="003F09B5" w:rsidP="003F09B5">
            <w:pPr>
              <w:pStyle w:val="NoSpacing"/>
              <w:jc w:val="center"/>
              <w:rPr>
                <w:b/>
              </w:rPr>
            </w:pPr>
            <w:r w:rsidRPr="0096005D">
              <w:rPr>
                <w:b/>
              </w:rPr>
              <w:t>Theoretical pI</w:t>
            </w:r>
          </w:p>
        </w:tc>
        <w:tc>
          <w:tcPr>
            <w:tcW w:w="925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6.75</w:t>
            </w:r>
          </w:p>
        </w:tc>
        <w:tc>
          <w:tcPr>
            <w:tcW w:w="991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8.75</w:t>
            </w:r>
          </w:p>
        </w:tc>
        <w:tc>
          <w:tcPr>
            <w:tcW w:w="946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11.26</w:t>
            </w:r>
          </w:p>
        </w:tc>
        <w:tc>
          <w:tcPr>
            <w:tcW w:w="888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5.52</w:t>
            </w:r>
          </w:p>
        </w:tc>
      </w:tr>
      <w:tr w:rsidR="003F09B5" w:rsidTr="003F09B5">
        <w:tc>
          <w:tcPr>
            <w:tcW w:w="1250" w:type="pct"/>
            <w:gridSpan w:val="2"/>
          </w:tcPr>
          <w:p w:rsidR="003F09B5" w:rsidRPr="0096005D" w:rsidRDefault="003F09B5" w:rsidP="003F09B5">
            <w:pPr>
              <w:pStyle w:val="NoSpacing"/>
              <w:jc w:val="center"/>
              <w:rPr>
                <w:b/>
              </w:rPr>
            </w:pPr>
            <w:r w:rsidRPr="0096005D">
              <w:rPr>
                <w:b/>
              </w:rPr>
              <w:t>Total number of negatively charged</w:t>
            </w:r>
          </w:p>
          <w:p w:rsidR="003F09B5" w:rsidRPr="0096005D" w:rsidRDefault="003F09B5" w:rsidP="003F09B5">
            <w:pPr>
              <w:pStyle w:val="NoSpacing"/>
              <w:jc w:val="center"/>
              <w:rPr>
                <w:b/>
              </w:rPr>
            </w:pPr>
            <w:r w:rsidRPr="0096005D">
              <w:rPr>
                <w:b/>
              </w:rPr>
              <w:t>residues (Asp + Glu)</w:t>
            </w:r>
          </w:p>
        </w:tc>
        <w:tc>
          <w:tcPr>
            <w:tcW w:w="925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46" w:type="pct"/>
          </w:tcPr>
          <w:p w:rsidR="003F09B5" w:rsidRPr="00CE51DF" w:rsidRDefault="003F09B5" w:rsidP="003F09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626262"/>
                <w:sz w:val="20"/>
                <w:szCs w:val="20"/>
              </w:rPr>
            </w:pPr>
          </w:p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8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F09B5" w:rsidTr="003F09B5">
        <w:tc>
          <w:tcPr>
            <w:tcW w:w="1250" w:type="pct"/>
            <w:gridSpan w:val="2"/>
          </w:tcPr>
          <w:p w:rsidR="003F09B5" w:rsidRPr="0096005D" w:rsidRDefault="003F09B5" w:rsidP="003F09B5">
            <w:pPr>
              <w:pStyle w:val="NoSpacing"/>
              <w:jc w:val="center"/>
              <w:rPr>
                <w:b/>
              </w:rPr>
            </w:pPr>
            <w:r w:rsidRPr="0096005D">
              <w:rPr>
                <w:b/>
              </w:rPr>
              <w:t>Total number of positively charged</w:t>
            </w:r>
          </w:p>
          <w:p w:rsidR="003F09B5" w:rsidRPr="0096005D" w:rsidRDefault="003F09B5" w:rsidP="003F09B5">
            <w:pPr>
              <w:pStyle w:val="NoSpacing"/>
              <w:jc w:val="center"/>
              <w:rPr>
                <w:b/>
              </w:rPr>
            </w:pPr>
            <w:r w:rsidRPr="0096005D">
              <w:rPr>
                <w:b/>
              </w:rPr>
              <w:t>residues (Arg + Lys)</w:t>
            </w:r>
          </w:p>
        </w:tc>
        <w:tc>
          <w:tcPr>
            <w:tcW w:w="925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46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88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F09B5" w:rsidTr="003F09B5">
        <w:tc>
          <w:tcPr>
            <w:tcW w:w="1250" w:type="pct"/>
            <w:gridSpan w:val="2"/>
          </w:tcPr>
          <w:p w:rsidR="003F09B5" w:rsidRPr="0096005D" w:rsidRDefault="003F09B5" w:rsidP="003F09B5">
            <w:pPr>
              <w:pStyle w:val="NoSpacing"/>
              <w:jc w:val="center"/>
              <w:rPr>
                <w:b/>
              </w:rPr>
            </w:pPr>
            <w:r w:rsidRPr="0096005D">
              <w:rPr>
                <w:b/>
              </w:rPr>
              <w:t>Total number of atoms</w:t>
            </w:r>
          </w:p>
        </w:tc>
        <w:tc>
          <w:tcPr>
            <w:tcW w:w="925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991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946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888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</w:tr>
      <w:tr w:rsidR="003F09B5" w:rsidTr="003F09B5">
        <w:tc>
          <w:tcPr>
            <w:tcW w:w="1250" w:type="pct"/>
            <w:gridSpan w:val="2"/>
          </w:tcPr>
          <w:p w:rsidR="003F09B5" w:rsidRPr="0096005D" w:rsidRDefault="003F09B5" w:rsidP="003F09B5">
            <w:pPr>
              <w:pStyle w:val="NoSpacing"/>
              <w:jc w:val="center"/>
              <w:rPr>
                <w:b/>
              </w:rPr>
            </w:pPr>
            <w:r w:rsidRPr="0096005D">
              <w:rPr>
                <w:b/>
              </w:rPr>
              <w:t>Extinction coefficients</w:t>
            </w:r>
          </w:p>
        </w:tc>
        <w:tc>
          <w:tcPr>
            <w:tcW w:w="925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 w:rsidRPr="00CE51DF">
              <w:rPr>
                <w:rFonts w:ascii="Calibri" w:hAnsi="Calibri" w:cs="Calibri"/>
                <w:color w:val="000000"/>
              </w:rPr>
              <w:t>2980</w:t>
            </w:r>
          </w:p>
        </w:tc>
        <w:tc>
          <w:tcPr>
            <w:tcW w:w="991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 w:rsidRPr="00CE51DF">
              <w:rPr>
                <w:rFonts w:ascii="Calibri" w:hAnsi="Calibri" w:cs="Calibri"/>
                <w:color w:val="000000"/>
              </w:rPr>
              <w:t>6990</w:t>
            </w:r>
          </w:p>
        </w:tc>
        <w:tc>
          <w:tcPr>
            <w:tcW w:w="946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 w:rsidRPr="00CE51DF">
              <w:rPr>
                <w:rFonts w:ascii="Calibri" w:hAnsi="Calibri" w:cs="Calibri"/>
                <w:color w:val="000000"/>
              </w:rPr>
              <w:t>5500</w:t>
            </w:r>
          </w:p>
        </w:tc>
        <w:tc>
          <w:tcPr>
            <w:tcW w:w="888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 w:rsidRPr="00CE51DF">
              <w:rPr>
                <w:rFonts w:ascii="Calibri" w:hAnsi="Calibri" w:cs="Calibri"/>
                <w:color w:val="000000"/>
              </w:rPr>
              <w:t>5500</w:t>
            </w:r>
          </w:p>
        </w:tc>
      </w:tr>
      <w:tr w:rsidR="003F09B5" w:rsidTr="00AE7705">
        <w:tc>
          <w:tcPr>
            <w:tcW w:w="549" w:type="pct"/>
            <w:vMerge w:val="restart"/>
          </w:tcPr>
          <w:p w:rsidR="003F09B5" w:rsidRPr="0096005D" w:rsidRDefault="003F09B5" w:rsidP="003F09B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Estimated half-life </w:t>
            </w:r>
          </w:p>
        </w:tc>
        <w:tc>
          <w:tcPr>
            <w:tcW w:w="701" w:type="pct"/>
          </w:tcPr>
          <w:p w:rsidR="003F09B5" w:rsidRPr="0096005D" w:rsidRDefault="003F09B5" w:rsidP="003F09B5">
            <w:pPr>
              <w:pStyle w:val="NoSpacing"/>
              <w:jc w:val="center"/>
              <w:rPr>
                <w:b/>
              </w:rPr>
            </w:pPr>
            <w:r w:rsidRPr="0096005D">
              <w:rPr>
                <w:b/>
              </w:rPr>
              <w:t>mammalian reticulocytes, in vitro</w:t>
            </w:r>
          </w:p>
        </w:tc>
        <w:tc>
          <w:tcPr>
            <w:tcW w:w="925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 h</w:t>
            </w:r>
          </w:p>
        </w:tc>
        <w:tc>
          <w:tcPr>
            <w:tcW w:w="991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 h</w:t>
            </w:r>
          </w:p>
        </w:tc>
        <w:tc>
          <w:tcPr>
            <w:tcW w:w="946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h</w:t>
            </w:r>
          </w:p>
        </w:tc>
        <w:tc>
          <w:tcPr>
            <w:tcW w:w="888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h</w:t>
            </w:r>
          </w:p>
        </w:tc>
      </w:tr>
      <w:tr w:rsidR="003F09B5" w:rsidTr="00AE7705">
        <w:tc>
          <w:tcPr>
            <w:tcW w:w="549" w:type="pct"/>
            <w:vMerge/>
          </w:tcPr>
          <w:p w:rsidR="003F09B5" w:rsidRPr="0096005D" w:rsidRDefault="003F09B5" w:rsidP="003F09B5">
            <w:pPr>
              <w:jc w:val="center"/>
              <w:rPr>
                <w:b/>
              </w:rPr>
            </w:pPr>
          </w:p>
        </w:tc>
        <w:tc>
          <w:tcPr>
            <w:tcW w:w="701" w:type="pct"/>
          </w:tcPr>
          <w:p w:rsidR="003F09B5" w:rsidRPr="0096005D" w:rsidRDefault="003F09B5" w:rsidP="003F09B5">
            <w:pPr>
              <w:pStyle w:val="NoSpacing"/>
              <w:jc w:val="center"/>
              <w:rPr>
                <w:b/>
              </w:rPr>
            </w:pPr>
            <w:r w:rsidRPr="0096005D">
              <w:rPr>
                <w:b/>
              </w:rPr>
              <w:t>yeast, in vivo</w:t>
            </w:r>
          </w:p>
        </w:tc>
        <w:tc>
          <w:tcPr>
            <w:tcW w:w="925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min</w:t>
            </w:r>
          </w:p>
        </w:tc>
        <w:tc>
          <w:tcPr>
            <w:tcW w:w="991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min</w:t>
            </w:r>
          </w:p>
        </w:tc>
        <w:tc>
          <w:tcPr>
            <w:tcW w:w="946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min</w:t>
            </w:r>
          </w:p>
        </w:tc>
        <w:tc>
          <w:tcPr>
            <w:tcW w:w="888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min</w:t>
            </w:r>
          </w:p>
        </w:tc>
      </w:tr>
      <w:tr w:rsidR="003F09B5" w:rsidTr="00AE7705">
        <w:tc>
          <w:tcPr>
            <w:tcW w:w="549" w:type="pct"/>
            <w:vMerge/>
          </w:tcPr>
          <w:p w:rsidR="003F09B5" w:rsidRPr="0096005D" w:rsidRDefault="003F09B5" w:rsidP="003F09B5">
            <w:pPr>
              <w:jc w:val="center"/>
              <w:rPr>
                <w:b/>
              </w:rPr>
            </w:pPr>
          </w:p>
        </w:tc>
        <w:tc>
          <w:tcPr>
            <w:tcW w:w="701" w:type="pct"/>
          </w:tcPr>
          <w:p w:rsidR="003F09B5" w:rsidRPr="0096005D" w:rsidRDefault="003F09B5" w:rsidP="003F09B5">
            <w:pPr>
              <w:pStyle w:val="NoSpacing"/>
              <w:jc w:val="center"/>
              <w:rPr>
                <w:b/>
              </w:rPr>
            </w:pPr>
            <w:r w:rsidRPr="0096005D">
              <w:rPr>
                <w:b/>
              </w:rPr>
              <w:t>Escherichia coli, in vivo</w:t>
            </w:r>
          </w:p>
        </w:tc>
        <w:tc>
          <w:tcPr>
            <w:tcW w:w="925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min</w:t>
            </w:r>
          </w:p>
        </w:tc>
        <w:tc>
          <w:tcPr>
            <w:tcW w:w="991" w:type="pct"/>
          </w:tcPr>
          <w:p w:rsidR="003F09B5" w:rsidRPr="00CE51DF" w:rsidRDefault="001F5986" w:rsidP="001F598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946" w:type="pct"/>
          </w:tcPr>
          <w:p w:rsidR="003F09B5" w:rsidRPr="00CE51DF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&gt;</w:t>
            </w:r>
            <w:r w:rsidRPr="00CE51DF">
              <w:rPr>
                <w:rFonts w:ascii="Calibri" w:hAnsi="Calibri" w:cs="Calibri"/>
                <w:color w:val="000000"/>
              </w:rPr>
              <w:t>10 h</w:t>
            </w:r>
          </w:p>
        </w:tc>
        <w:tc>
          <w:tcPr>
            <w:tcW w:w="888" w:type="pct"/>
          </w:tcPr>
          <w:p w:rsidR="003F09B5" w:rsidRPr="00CE51DF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&gt;</w:t>
            </w:r>
            <w:r w:rsidRPr="00CE51DF">
              <w:rPr>
                <w:rFonts w:ascii="Calibri" w:hAnsi="Calibri" w:cs="Calibri"/>
                <w:color w:val="000000"/>
              </w:rPr>
              <w:t>10 h</w:t>
            </w:r>
          </w:p>
        </w:tc>
      </w:tr>
      <w:tr w:rsidR="003F09B5" w:rsidTr="003F09B5">
        <w:tc>
          <w:tcPr>
            <w:tcW w:w="1250" w:type="pct"/>
            <w:gridSpan w:val="2"/>
          </w:tcPr>
          <w:p w:rsidR="003F09B5" w:rsidRPr="0096005D" w:rsidRDefault="003F09B5" w:rsidP="003F09B5">
            <w:pPr>
              <w:pStyle w:val="NoSpacing"/>
              <w:jc w:val="center"/>
              <w:rPr>
                <w:b/>
              </w:rPr>
            </w:pPr>
            <w:r w:rsidRPr="0096005D">
              <w:rPr>
                <w:b/>
              </w:rPr>
              <w:t>Instability index</w:t>
            </w:r>
          </w:p>
        </w:tc>
        <w:tc>
          <w:tcPr>
            <w:tcW w:w="925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10.90</w:t>
            </w:r>
          </w:p>
        </w:tc>
        <w:tc>
          <w:tcPr>
            <w:tcW w:w="991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 w:rsidRPr="00CE51DF">
              <w:rPr>
                <w:rFonts w:ascii="Calibri" w:hAnsi="Calibri" w:cs="Calibri"/>
                <w:color w:val="000000"/>
              </w:rPr>
              <w:t>-11.37</w:t>
            </w:r>
          </w:p>
        </w:tc>
        <w:tc>
          <w:tcPr>
            <w:tcW w:w="946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 w:rsidRPr="00CE51DF">
              <w:rPr>
                <w:rFonts w:ascii="Calibri" w:hAnsi="Calibri" w:cs="Calibri"/>
                <w:color w:val="000000"/>
              </w:rPr>
              <w:t>57.93</w:t>
            </w:r>
          </w:p>
        </w:tc>
        <w:tc>
          <w:tcPr>
            <w:tcW w:w="888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 w:rsidRPr="003F09B5">
              <w:rPr>
                <w:rFonts w:ascii="Calibri" w:hAnsi="Calibri" w:cs="Calibri"/>
                <w:color w:val="000000"/>
              </w:rPr>
              <w:t>28.86</w:t>
            </w:r>
          </w:p>
        </w:tc>
      </w:tr>
      <w:tr w:rsidR="003F09B5" w:rsidTr="003F09B5">
        <w:tc>
          <w:tcPr>
            <w:tcW w:w="1250" w:type="pct"/>
            <w:gridSpan w:val="2"/>
          </w:tcPr>
          <w:p w:rsidR="003F09B5" w:rsidRPr="0096005D" w:rsidRDefault="003F09B5" w:rsidP="003F09B5">
            <w:pPr>
              <w:pStyle w:val="NoSpacing"/>
              <w:jc w:val="center"/>
              <w:rPr>
                <w:b/>
              </w:rPr>
            </w:pPr>
            <w:r w:rsidRPr="0096005D">
              <w:rPr>
                <w:b/>
              </w:rPr>
              <w:t>Aliphatic index</w:t>
            </w:r>
          </w:p>
        </w:tc>
        <w:tc>
          <w:tcPr>
            <w:tcW w:w="925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991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64.67</w:t>
            </w:r>
          </w:p>
        </w:tc>
        <w:tc>
          <w:tcPr>
            <w:tcW w:w="946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888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162.67</w:t>
            </w:r>
          </w:p>
        </w:tc>
      </w:tr>
      <w:tr w:rsidR="003F09B5" w:rsidTr="003F09B5">
        <w:tc>
          <w:tcPr>
            <w:tcW w:w="1250" w:type="pct"/>
            <w:gridSpan w:val="2"/>
          </w:tcPr>
          <w:p w:rsidR="003F09B5" w:rsidRPr="0096005D" w:rsidRDefault="003F09B5" w:rsidP="003F09B5">
            <w:pPr>
              <w:pStyle w:val="NoSpacing"/>
              <w:jc w:val="center"/>
              <w:rPr>
                <w:b/>
              </w:rPr>
            </w:pPr>
            <w:r w:rsidRPr="0096005D">
              <w:rPr>
                <w:b/>
              </w:rPr>
              <w:t>Grand average of hydropathicity (GRAVY)</w:t>
            </w:r>
          </w:p>
        </w:tc>
        <w:tc>
          <w:tcPr>
            <w:tcW w:w="925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 w:rsidRPr="00CE51DF">
              <w:rPr>
                <w:rFonts w:ascii="Calibri" w:hAnsi="Calibri" w:cs="Calibri"/>
                <w:color w:val="000000"/>
              </w:rPr>
              <w:t>0.473</w:t>
            </w:r>
          </w:p>
        </w:tc>
        <w:tc>
          <w:tcPr>
            <w:tcW w:w="991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 w:rsidRPr="00CE51DF">
              <w:rPr>
                <w:rFonts w:ascii="Calibri" w:hAnsi="Calibri" w:cs="Calibri"/>
                <w:color w:val="000000"/>
              </w:rPr>
              <w:t>-0.480</w:t>
            </w:r>
          </w:p>
        </w:tc>
        <w:tc>
          <w:tcPr>
            <w:tcW w:w="946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 w:rsidRPr="00CE51DF">
              <w:rPr>
                <w:rFonts w:ascii="Calibri" w:hAnsi="Calibri" w:cs="Calibri"/>
                <w:color w:val="000000"/>
              </w:rPr>
              <w:t>-0.040</w:t>
            </w:r>
          </w:p>
        </w:tc>
        <w:tc>
          <w:tcPr>
            <w:tcW w:w="888" w:type="pct"/>
          </w:tcPr>
          <w:p w:rsidR="003F09B5" w:rsidRDefault="003F09B5" w:rsidP="003F09B5">
            <w:pPr>
              <w:jc w:val="center"/>
              <w:rPr>
                <w:rFonts w:ascii="Calibri" w:hAnsi="Calibri" w:cs="Calibri"/>
                <w:color w:val="000000"/>
              </w:rPr>
            </w:pPr>
            <w:r w:rsidRPr="003F09B5">
              <w:rPr>
                <w:rFonts w:ascii="Calibri" w:hAnsi="Calibri" w:cs="Calibri"/>
                <w:color w:val="000000"/>
              </w:rPr>
              <w:t>2.093</w:t>
            </w:r>
          </w:p>
        </w:tc>
      </w:tr>
    </w:tbl>
    <w:p w:rsidR="00971E49" w:rsidRDefault="00971E49"/>
    <w:sectPr w:rsidR="00971E49" w:rsidSect="009600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C2E54"/>
    <w:multiLevelType w:val="hybridMultilevel"/>
    <w:tmpl w:val="B47ED24A"/>
    <w:lvl w:ilvl="0" w:tplc="0ED20A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D6618"/>
    <w:multiLevelType w:val="hybridMultilevel"/>
    <w:tmpl w:val="E40E9CDA"/>
    <w:lvl w:ilvl="0" w:tplc="AA867146">
      <w:start w:val="1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6005D"/>
    <w:rsid w:val="0002099D"/>
    <w:rsid w:val="000667C8"/>
    <w:rsid w:val="00077CF2"/>
    <w:rsid w:val="00080DC8"/>
    <w:rsid w:val="001F5986"/>
    <w:rsid w:val="00262011"/>
    <w:rsid w:val="0026668D"/>
    <w:rsid w:val="003F09B5"/>
    <w:rsid w:val="00492FA9"/>
    <w:rsid w:val="00596D94"/>
    <w:rsid w:val="00780A0A"/>
    <w:rsid w:val="00917B68"/>
    <w:rsid w:val="0096005D"/>
    <w:rsid w:val="00971E49"/>
    <w:rsid w:val="009D1C3F"/>
    <w:rsid w:val="009E042D"/>
    <w:rsid w:val="00A75567"/>
    <w:rsid w:val="00AE7705"/>
    <w:rsid w:val="00B20DE7"/>
    <w:rsid w:val="00C2464F"/>
    <w:rsid w:val="00CD3E58"/>
    <w:rsid w:val="00CE51DF"/>
    <w:rsid w:val="00E2535D"/>
    <w:rsid w:val="00F5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6005D"/>
    <w:pPr>
      <w:spacing w:after="0" w:line="240" w:lineRule="auto"/>
    </w:pPr>
    <w:rPr>
      <w:rFonts w:eastAsiaTheme="minorHAnsi"/>
      <w:lang w:val="en-IN"/>
    </w:rPr>
  </w:style>
  <w:style w:type="paragraph" w:styleId="Caption">
    <w:name w:val="caption"/>
    <w:basedOn w:val="Normal"/>
    <w:next w:val="Normal"/>
    <w:uiPriority w:val="35"/>
    <w:unhideWhenUsed/>
    <w:qFormat/>
    <w:rsid w:val="009600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5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51D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E5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RAJESH ANAND</cp:lastModifiedBy>
  <cp:revision>5</cp:revision>
  <dcterms:created xsi:type="dcterms:W3CDTF">2020-06-17T07:20:00Z</dcterms:created>
  <dcterms:modified xsi:type="dcterms:W3CDTF">2020-06-19T19:08:00Z</dcterms:modified>
</cp:coreProperties>
</file>