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36"/>
        <w:gridCol w:w="3007"/>
        <w:gridCol w:w="3007"/>
      </w:tblGrid>
      <w:tr w:rsidR="00F92B73" w14:paraId="44CAF7F9" w14:textId="77777777" w:rsidTr="005A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A1682F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F268BB8" w14:textId="77777777" w:rsidR="00F92B73" w:rsidRPr="009904C1" w:rsidRDefault="00F92B73" w:rsidP="005A725B">
            <w:pPr>
              <w:spacing w:before="10" w:after="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</w:tr>
      <w:tr w:rsidR="00F92B73" w14:paraId="10D4A259" w14:textId="77777777" w:rsidTr="005A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997D50A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sz w:val="24"/>
                <w:szCs w:val="24"/>
              </w:rPr>
              <w:t>Physical characteristics</w:t>
            </w:r>
          </w:p>
        </w:tc>
      </w:tr>
      <w:tr w:rsidR="00F92B73" w14:paraId="13C186AD" w14:textId="77777777" w:rsidTr="005A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64EF46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pH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33C1A15" w14:textId="77777777" w:rsidR="00F92B73" w:rsidRDefault="00F92B73" w:rsidP="005A725B">
            <w:pPr>
              <w:spacing w:before="10" w:after="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7.9±</w:t>
            </w:r>
            <w:r w:rsidRPr="0039417F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F92B73" w14:paraId="24DEDC55" w14:textId="77777777" w:rsidTr="005A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25855AC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Electric conductivity (</w:t>
            </w:r>
            <w:proofErr w:type="spellStart"/>
            <w:r w:rsidRPr="00237B3A">
              <w:rPr>
                <w:rFonts w:ascii="Times New Roman" w:hAnsi="Times New Roman" w:cs="Times New Roman"/>
                <w:b w:val="0"/>
                <w:sz w:val="24"/>
                <w:szCs w:val="24"/>
              </w:rPr>
              <w:t>dS</w:t>
            </w:r>
            <w:proofErr w:type="spellEnd"/>
            <w:r w:rsidRPr="00237B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</w:t>
            </w:r>
            <w:r w:rsidRPr="00237B3A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-1</w:t>
            </w: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1DB4B27" w14:textId="77777777" w:rsidR="00F92B73" w:rsidRPr="00F1791E" w:rsidRDefault="00F92B73" w:rsidP="005A725B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91E">
              <w:rPr>
                <w:rFonts w:ascii="Times New Roman" w:hAnsi="Times New Roman" w:cs="Times New Roman"/>
                <w:sz w:val="24"/>
                <w:szCs w:val="24"/>
              </w:rPr>
              <w:t>615.00</w:t>
            </w:r>
            <w:r w:rsidRPr="0039417F">
              <w:rPr>
                <w:rFonts w:ascii="Times New Roman" w:hAnsi="Times New Roman" w:cs="Times New Roman"/>
                <w:sz w:val="24"/>
                <w:szCs w:val="24"/>
              </w:rPr>
              <w:t>±30.69</w:t>
            </w:r>
          </w:p>
        </w:tc>
      </w:tr>
      <w:tr w:rsidR="00F92B73" w14:paraId="0DAADBBE" w14:textId="77777777" w:rsidTr="005A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4B76619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Soil texture</w:t>
            </w:r>
          </w:p>
        </w:tc>
        <w:tc>
          <w:tcPr>
            <w:tcW w:w="16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D48FEB" w14:textId="77777777" w:rsidR="00F92B73" w:rsidRDefault="00F92B73" w:rsidP="005A725B">
            <w:pPr>
              <w:spacing w:before="10" w:after="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81.97% (sand)</w:t>
            </w:r>
          </w:p>
        </w:tc>
        <w:tc>
          <w:tcPr>
            <w:tcW w:w="16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7A2051C" w14:textId="77777777" w:rsidR="00F92B73" w:rsidRPr="0088346E" w:rsidRDefault="00F92B73" w:rsidP="005A725B">
            <w:pPr>
              <w:spacing w:before="10" w:after="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E">
              <w:rPr>
                <w:rFonts w:ascii="Times New Roman" w:hAnsi="Times New Roman" w:cs="Times New Roman"/>
                <w:sz w:val="24"/>
                <w:szCs w:val="24"/>
              </w:rPr>
              <w:t>Sandy loam</w:t>
            </w:r>
          </w:p>
        </w:tc>
      </w:tr>
      <w:tr w:rsidR="00F92B73" w14:paraId="00F0A5E1" w14:textId="77777777" w:rsidTr="005A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EBCAFF5" w14:textId="77777777" w:rsidR="00F92B73" w:rsidRPr="00371ABC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B74316" w14:textId="77777777" w:rsidR="00F92B73" w:rsidRDefault="00F92B73" w:rsidP="005A725B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14.00% (clay)</w:t>
            </w:r>
          </w:p>
        </w:tc>
        <w:tc>
          <w:tcPr>
            <w:tcW w:w="16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959137" w14:textId="77777777" w:rsidR="00F92B73" w:rsidRDefault="00F92B73" w:rsidP="005A725B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73" w14:paraId="479344EF" w14:textId="77777777" w:rsidTr="005A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185360" w14:textId="77777777" w:rsidR="00F92B73" w:rsidRPr="00371ABC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F434AEA" w14:textId="77777777" w:rsidR="00F92B73" w:rsidRDefault="00F92B73" w:rsidP="005A725B">
            <w:pPr>
              <w:spacing w:before="10" w:after="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4.03% (slit)</w:t>
            </w:r>
          </w:p>
        </w:tc>
        <w:tc>
          <w:tcPr>
            <w:tcW w:w="16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9DCB76" w14:textId="77777777" w:rsidR="00F92B73" w:rsidRDefault="00F92B73" w:rsidP="005A725B">
            <w:pPr>
              <w:spacing w:before="10" w:after="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73" w14:paraId="5D462D08" w14:textId="77777777" w:rsidTr="005A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C86135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sz w:val="24"/>
                <w:szCs w:val="24"/>
              </w:rPr>
              <w:t xml:space="preserve">Chemical characteristics </w:t>
            </w:r>
          </w:p>
        </w:tc>
      </w:tr>
      <w:tr w:rsidR="00F92B73" w14:paraId="049C9809" w14:textId="77777777" w:rsidTr="005A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83A72A1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Total 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rganic carbon</w:t>
            </w: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g/kg</w:t>
            </w: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54C8BD1" w14:textId="77777777" w:rsidR="00F92B73" w:rsidRDefault="00F92B73" w:rsidP="005A725B">
            <w:pPr>
              <w:spacing w:before="10" w:after="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3.75±0.32</w:t>
            </w:r>
          </w:p>
        </w:tc>
      </w:tr>
      <w:tr w:rsidR="00F92B73" w14:paraId="09AB5EBE" w14:textId="77777777" w:rsidTr="005A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815336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TKN (mg/g soil)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61EC1A" w14:textId="77777777" w:rsidR="00F92B73" w:rsidRDefault="00F92B73" w:rsidP="005A725B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11.55±1.07</w:t>
            </w:r>
          </w:p>
        </w:tc>
      </w:tr>
      <w:tr w:rsidR="00F92B73" w14:paraId="1F6F4EC6" w14:textId="77777777" w:rsidTr="005A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5E4278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TAP (mg/g soil)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128A5D9" w14:textId="77777777" w:rsidR="00F92B73" w:rsidRDefault="00F92B73" w:rsidP="005A725B">
            <w:pPr>
              <w:spacing w:before="10" w:after="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0.166±0.007</w:t>
            </w:r>
          </w:p>
        </w:tc>
      </w:tr>
      <w:tr w:rsidR="00F92B73" w14:paraId="7CC86786" w14:textId="77777777" w:rsidTr="005A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2DCCB6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Na (mg/g soil)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413203B" w14:textId="77777777" w:rsidR="00F92B73" w:rsidRDefault="00F92B73" w:rsidP="005A725B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0.893±0.013</w:t>
            </w:r>
          </w:p>
        </w:tc>
      </w:tr>
      <w:tr w:rsidR="00F92B73" w14:paraId="5DD36E0F" w14:textId="77777777" w:rsidTr="005A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3875B1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K (mg/g soil)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07E470" w14:textId="77777777" w:rsidR="00F92B73" w:rsidRDefault="00F92B73" w:rsidP="005A725B">
            <w:pPr>
              <w:spacing w:before="10" w:after="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0.546</w:t>
            </w:r>
            <w:r w:rsidRPr="00B74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F92B73" w14:paraId="707D9D52" w14:textId="77777777" w:rsidTr="005A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3321955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Zn (mg/g soil)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028A3B" w14:textId="77777777" w:rsidR="00F92B73" w:rsidRDefault="00F92B73" w:rsidP="005A725B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  <w:r w:rsidRPr="00B74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F92B73" w14:paraId="79C739B7" w14:textId="77777777" w:rsidTr="005A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095338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Cu (mg/g soil)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CA4BB5" w14:textId="77777777" w:rsidR="00F92B73" w:rsidRPr="00BD7187" w:rsidRDefault="00F92B73" w:rsidP="005A725B">
            <w:pPr>
              <w:spacing w:before="10" w:after="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87">
              <w:rPr>
                <w:rFonts w:ascii="Times New Roman" w:hAnsi="Times New Roman" w:cs="Times New Roman"/>
                <w:sz w:val="24"/>
                <w:szCs w:val="24"/>
              </w:rPr>
              <w:t>0.007±0.001</w:t>
            </w:r>
          </w:p>
        </w:tc>
      </w:tr>
      <w:tr w:rsidR="00F92B73" w14:paraId="520BA98E" w14:textId="77777777" w:rsidTr="005A7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AFE0EF3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Co (mg/g soil)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9068A7" w14:textId="77777777" w:rsidR="00F92B73" w:rsidRDefault="00F92B73" w:rsidP="005A725B">
            <w:pPr>
              <w:spacing w:before="10" w:after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  <w:r w:rsidRPr="00B74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F92B73" w14:paraId="355F78FB" w14:textId="77777777" w:rsidTr="005A72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749317" w14:textId="77777777" w:rsidR="00F92B73" w:rsidRPr="009904C1" w:rsidRDefault="00F92B73" w:rsidP="005A725B">
            <w:pPr>
              <w:spacing w:before="10" w:after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C1">
              <w:rPr>
                <w:rFonts w:ascii="Times New Roman" w:hAnsi="Times New Roman" w:cs="Times New Roman"/>
                <w:b w:val="0"/>
                <w:sz w:val="24"/>
                <w:szCs w:val="24"/>
              </w:rPr>
              <w:t>Mn (mg/g soil)</w:t>
            </w:r>
          </w:p>
        </w:tc>
        <w:tc>
          <w:tcPr>
            <w:tcW w:w="321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73B9F6A" w14:textId="77777777" w:rsidR="00F92B73" w:rsidRDefault="00F92B73" w:rsidP="005A725B">
            <w:pPr>
              <w:spacing w:before="10" w:after="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0.182</w:t>
            </w:r>
            <w:r w:rsidRPr="00B74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</w:tbl>
    <w:p w14:paraId="2AB0F600" w14:textId="77777777" w:rsidR="00F92B73" w:rsidRDefault="00F92B73" w:rsidP="00F92B73">
      <w:pPr>
        <w:rPr>
          <w:rFonts w:ascii="Times New Roman" w:hAnsi="Times New Roman" w:cs="Times New Roman"/>
          <w:b/>
          <w:bCs/>
          <w:sz w:val="24"/>
        </w:rPr>
      </w:pPr>
    </w:p>
    <w:p w14:paraId="0FFE7F2A" w14:textId="77777777" w:rsidR="00F92B73" w:rsidRDefault="00F92B73"/>
    <w:sectPr w:rsidR="00F92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NjCwtDS2NDM2MTdR0lEKTi0uzszPAykwqgUAfjri/ywAAAA="/>
  </w:docVars>
  <w:rsids>
    <w:rsidRoot w:val="00F92B73"/>
    <w:rsid w:val="005B5B0D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785A"/>
  <w15:chartTrackingRefBased/>
  <w15:docId w15:val="{BAF83DF7-683F-4B5A-9539-CC2C68E1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B73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F92B73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8748</dc:creator>
  <cp:keywords/>
  <dc:description/>
  <cp:lastModifiedBy>Arpna Kumari</cp:lastModifiedBy>
  <cp:revision>2</cp:revision>
  <dcterms:created xsi:type="dcterms:W3CDTF">2021-06-10T20:21:00Z</dcterms:created>
  <dcterms:modified xsi:type="dcterms:W3CDTF">2021-07-05T18:05:00Z</dcterms:modified>
</cp:coreProperties>
</file>