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4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149"/>
        <w:gridCol w:w="4111"/>
        <w:gridCol w:w="3436"/>
        <w:gridCol w:w="1559"/>
        <w:gridCol w:w="3686"/>
      </w:tblGrid>
      <w:tr w:rsidR="00D47752" w:rsidRPr="0049543F" w:rsidTr="0007416E">
        <w:trPr>
          <w:cantSplit/>
          <w:trHeight w:val="227"/>
        </w:trPr>
        <w:tc>
          <w:tcPr>
            <w:tcW w:w="114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Case </w:t>
            </w:r>
            <w:r w:rsidRPr="00292074">
              <w:rPr>
                <w:sz w:val="24"/>
              </w:rPr>
              <w:t>No.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47752" w:rsidRPr="0049543F" w:rsidRDefault="007E6F36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Detailed clinical indicator</w:t>
            </w:r>
            <w:r w:rsidR="00D47752" w:rsidRPr="0049543F">
              <w:rPr>
                <w:sz w:val="24"/>
              </w:rPr>
              <w:t>(s)</w:t>
            </w:r>
            <w:r w:rsidR="00D47752" w:rsidRPr="0049543F">
              <w:rPr>
                <w:sz w:val="24"/>
                <w:vertAlign w:val="superscript"/>
              </w:rPr>
              <w:t>＃</w:t>
            </w:r>
          </w:p>
        </w:tc>
        <w:tc>
          <w:tcPr>
            <w:tcW w:w="343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49543F">
              <w:rPr>
                <w:sz w:val="24"/>
              </w:rPr>
              <w:t>Karyotype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47752" w:rsidRPr="0049543F" w:rsidRDefault="00D47752" w:rsidP="0007416E">
            <w:pPr>
              <w:spacing w:line="480" w:lineRule="auto"/>
              <w:ind w:rightChars="83" w:right="174"/>
              <w:jc w:val="left"/>
              <w:rPr>
                <w:sz w:val="24"/>
              </w:rPr>
            </w:pPr>
            <w:r w:rsidRPr="0049543F">
              <w:rPr>
                <w:sz w:val="24"/>
              </w:rPr>
              <w:t>Origin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49543F">
              <w:rPr>
                <w:sz w:val="24"/>
              </w:rPr>
              <w:t>Follow-up</w:t>
            </w:r>
          </w:p>
        </w:tc>
      </w:tr>
      <w:tr w:rsidR="00D47752" w:rsidRPr="0049543F" w:rsidTr="0007416E">
        <w:trPr>
          <w:cantSplit/>
          <w:trHeight w:val="227"/>
        </w:trPr>
        <w:tc>
          <w:tcPr>
            <w:tcW w:w="114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49543F">
              <w:rPr>
                <w:sz w:val="24"/>
              </w:rPr>
              <w:t>AMA</w:t>
            </w:r>
          </w:p>
        </w:tc>
        <w:tc>
          <w:tcPr>
            <w:tcW w:w="343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49543F">
              <w:rPr>
                <w:sz w:val="24"/>
              </w:rPr>
              <w:t>46, XN,t(8;18)(p21;q11.2)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49543F">
              <w:rPr>
                <w:sz w:val="24"/>
              </w:rPr>
              <w:t>NA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49543F">
              <w:rPr>
                <w:sz w:val="24"/>
              </w:rPr>
              <w:t>Term birth,</w:t>
            </w:r>
            <w:r>
              <w:rPr>
                <w:rFonts w:hint="eastAsia"/>
                <w:sz w:val="24"/>
              </w:rPr>
              <w:t xml:space="preserve"> </w:t>
            </w:r>
            <w:r w:rsidRPr="0049543F">
              <w:rPr>
                <w:sz w:val="24"/>
              </w:rPr>
              <w:t>no obvious abnormality</w:t>
            </w:r>
          </w:p>
        </w:tc>
      </w:tr>
      <w:tr w:rsidR="00D47752" w:rsidRPr="0049543F" w:rsidTr="0007416E">
        <w:trPr>
          <w:cantSplit/>
          <w:trHeight w:val="227"/>
        </w:trPr>
        <w:tc>
          <w:tcPr>
            <w:tcW w:w="1149" w:type="dxa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101</w:t>
            </w:r>
          </w:p>
        </w:tc>
        <w:tc>
          <w:tcPr>
            <w:tcW w:w="4111" w:type="dxa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 xml:space="preserve">arrier of </w:t>
            </w:r>
            <w:r>
              <w:rPr>
                <w:rFonts w:hint="eastAsia"/>
                <w:sz w:val="24"/>
              </w:rPr>
              <w:t xml:space="preserve"> </w:t>
            </w:r>
            <w:r w:rsidRPr="0049543F">
              <w:rPr>
                <w:sz w:val="24"/>
              </w:rPr>
              <w:t>translocated chromosome:46</w:t>
            </w:r>
            <w:r w:rsidRPr="0049543F">
              <w:rPr>
                <w:rFonts w:hint="eastAsia"/>
                <w:sz w:val="24"/>
              </w:rPr>
              <w:t>,</w:t>
            </w:r>
            <w:r w:rsidRPr="0049543F">
              <w:rPr>
                <w:sz w:val="24"/>
              </w:rPr>
              <w:t>XY</w:t>
            </w:r>
            <w:r w:rsidRPr="0049543F">
              <w:rPr>
                <w:rFonts w:hint="eastAsia"/>
                <w:sz w:val="24"/>
              </w:rPr>
              <w:t>,</w:t>
            </w:r>
            <w:r w:rsidRPr="0049543F">
              <w:rPr>
                <w:sz w:val="24"/>
              </w:rPr>
              <w:t>t(10;12)(q11;p13)</w:t>
            </w:r>
          </w:p>
        </w:tc>
        <w:tc>
          <w:tcPr>
            <w:tcW w:w="3436" w:type="dxa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49543F">
              <w:rPr>
                <w:sz w:val="24"/>
              </w:rPr>
              <w:t>46, XN,t(10;21)(q11;p13)</w:t>
            </w:r>
          </w:p>
        </w:tc>
        <w:tc>
          <w:tcPr>
            <w:tcW w:w="1559" w:type="dxa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49543F">
              <w:rPr>
                <w:sz w:val="24"/>
              </w:rPr>
              <w:t>Paternal</w:t>
            </w:r>
          </w:p>
        </w:tc>
        <w:tc>
          <w:tcPr>
            <w:tcW w:w="3686" w:type="dxa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49543F">
              <w:rPr>
                <w:sz w:val="24"/>
              </w:rPr>
              <w:t>Term birth,</w:t>
            </w:r>
            <w:r>
              <w:rPr>
                <w:rFonts w:hint="eastAsia"/>
                <w:sz w:val="24"/>
              </w:rPr>
              <w:t xml:space="preserve"> </w:t>
            </w:r>
            <w:r w:rsidRPr="0049543F">
              <w:rPr>
                <w:sz w:val="24"/>
              </w:rPr>
              <w:t>no obvious abnormality</w:t>
            </w:r>
          </w:p>
        </w:tc>
      </w:tr>
      <w:tr w:rsidR="00D47752" w:rsidRPr="0049543F" w:rsidTr="0007416E">
        <w:trPr>
          <w:cantSplit/>
          <w:trHeight w:val="227"/>
        </w:trPr>
        <w:tc>
          <w:tcPr>
            <w:tcW w:w="1149" w:type="dxa"/>
            <w:shd w:val="clear" w:color="auto" w:fill="BFBFBF" w:themeFill="background1" w:themeFillShade="BF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102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 w:rsidRPr="0049543F">
              <w:rPr>
                <w:sz w:val="24"/>
              </w:rPr>
              <w:t>arrier of  translocated chromosome:46</w:t>
            </w:r>
            <w:r w:rsidRPr="0049543F">
              <w:rPr>
                <w:rFonts w:hint="eastAsia"/>
                <w:sz w:val="24"/>
              </w:rPr>
              <w:t>,</w:t>
            </w:r>
            <w:r w:rsidRPr="0049543F">
              <w:rPr>
                <w:sz w:val="24"/>
              </w:rPr>
              <w:t>XY</w:t>
            </w:r>
            <w:r w:rsidRPr="0049543F">
              <w:rPr>
                <w:rFonts w:hint="eastAsia"/>
                <w:sz w:val="24"/>
              </w:rPr>
              <w:t>,</w:t>
            </w:r>
            <w:r w:rsidRPr="0049543F">
              <w:rPr>
                <w:sz w:val="24"/>
              </w:rPr>
              <w:t>t(8;11)(p12;q21)</w:t>
            </w:r>
          </w:p>
        </w:tc>
        <w:tc>
          <w:tcPr>
            <w:tcW w:w="3436" w:type="dxa"/>
            <w:shd w:val="clear" w:color="auto" w:fill="BFBFBF" w:themeFill="background1" w:themeFillShade="BF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49543F">
              <w:rPr>
                <w:sz w:val="24"/>
              </w:rPr>
              <w:t>46, XN,t(8;11)(p12;q21)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49543F">
              <w:rPr>
                <w:sz w:val="24"/>
              </w:rPr>
              <w:t>Paternal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49543F">
              <w:rPr>
                <w:sz w:val="24"/>
              </w:rPr>
              <w:t>Term birth,</w:t>
            </w:r>
            <w:r>
              <w:rPr>
                <w:rFonts w:hint="eastAsia"/>
                <w:sz w:val="24"/>
              </w:rPr>
              <w:t xml:space="preserve"> </w:t>
            </w:r>
            <w:r w:rsidRPr="0049543F">
              <w:rPr>
                <w:sz w:val="24"/>
              </w:rPr>
              <w:t>no obvious abnormality</w:t>
            </w:r>
          </w:p>
        </w:tc>
      </w:tr>
      <w:tr w:rsidR="00D47752" w:rsidRPr="0049543F" w:rsidTr="0007416E">
        <w:trPr>
          <w:cantSplit/>
          <w:trHeight w:val="227"/>
        </w:trPr>
        <w:tc>
          <w:tcPr>
            <w:tcW w:w="1149" w:type="dxa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103</w:t>
            </w:r>
          </w:p>
        </w:tc>
        <w:tc>
          <w:tcPr>
            <w:tcW w:w="4111" w:type="dxa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49543F">
              <w:rPr>
                <w:sz w:val="24"/>
              </w:rPr>
              <w:t>AMA</w:t>
            </w:r>
          </w:p>
        </w:tc>
        <w:tc>
          <w:tcPr>
            <w:tcW w:w="3436" w:type="dxa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49543F">
              <w:rPr>
                <w:sz w:val="24"/>
              </w:rPr>
              <w:t>47,XN,+mar</w:t>
            </w:r>
          </w:p>
        </w:tc>
        <w:tc>
          <w:tcPr>
            <w:tcW w:w="1559" w:type="dxa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49543F">
              <w:rPr>
                <w:sz w:val="24"/>
              </w:rPr>
              <w:t>NA</w:t>
            </w:r>
          </w:p>
        </w:tc>
        <w:tc>
          <w:tcPr>
            <w:tcW w:w="3686" w:type="dxa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49543F">
              <w:rPr>
                <w:sz w:val="24"/>
              </w:rPr>
              <w:t>Term birth,</w:t>
            </w:r>
            <w:r>
              <w:rPr>
                <w:rFonts w:hint="eastAsia"/>
                <w:sz w:val="24"/>
              </w:rPr>
              <w:t xml:space="preserve"> </w:t>
            </w:r>
            <w:r w:rsidRPr="0049543F">
              <w:rPr>
                <w:sz w:val="24"/>
              </w:rPr>
              <w:t>no obvious abnormality</w:t>
            </w:r>
          </w:p>
        </w:tc>
      </w:tr>
      <w:tr w:rsidR="00D47752" w:rsidRPr="0049543F" w:rsidTr="0007416E">
        <w:trPr>
          <w:cantSplit/>
          <w:trHeight w:val="227"/>
        </w:trPr>
        <w:tc>
          <w:tcPr>
            <w:tcW w:w="1149" w:type="dxa"/>
            <w:shd w:val="clear" w:color="auto" w:fill="BFBFBF" w:themeFill="background1" w:themeFillShade="BF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104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 xml:space="preserve">arrier of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translocated chromosome:</w:t>
            </w:r>
            <w:r w:rsidRPr="0049543F">
              <w:rPr>
                <w:sz w:val="24"/>
              </w:rPr>
              <w:t>46</w:t>
            </w:r>
            <w:r w:rsidRPr="0049543F">
              <w:rPr>
                <w:rFonts w:hint="eastAsia"/>
                <w:sz w:val="24"/>
              </w:rPr>
              <w:t>,</w:t>
            </w:r>
            <w:r w:rsidRPr="0049543F">
              <w:rPr>
                <w:sz w:val="24"/>
              </w:rPr>
              <w:t>XX</w:t>
            </w:r>
            <w:r w:rsidRPr="0049543F">
              <w:rPr>
                <w:rFonts w:hint="eastAsia"/>
                <w:sz w:val="24"/>
              </w:rPr>
              <w:t>,</w:t>
            </w:r>
            <w:r>
              <w:rPr>
                <w:sz w:val="24"/>
              </w:rPr>
              <w:t>t(3;12)(p22;q24.2</w:t>
            </w:r>
            <w:r w:rsidRPr="0049543F">
              <w:rPr>
                <w:sz w:val="24"/>
              </w:rPr>
              <w:t>)</w:t>
            </w:r>
          </w:p>
        </w:tc>
        <w:tc>
          <w:tcPr>
            <w:tcW w:w="3436" w:type="dxa"/>
            <w:shd w:val="clear" w:color="auto" w:fill="BFBFBF" w:themeFill="background1" w:themeFillShade="BF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49543F">
              <w:rPr>
                <w:sz w:val="24"/>
              </w:rPr>
              <w:t>46, XN,t(3;12)(p23;q24.2)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49543F">
              <w:rPr>
                <w:sz w:val="24"/>
              </w:rPr>
              <w:t>Maternal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49543F">
              <w:rPr>
                <w:sz w:val="24"/>
              </w:rPr>
              <w:t>Term birth,</w:t>
            </w:r>
            <w:r>
              <w:rPr>
                <w:rFonts w:hint="eastAsia"/>
                <w:sz w:val="24"/>
              </w:rPr>
              <w:t xml:space="preserve"> </w:t>
            </w:r>
            <w:r w:rsidRPr="0049543F">
              <w:rPr>
                <w:sz w:val="24"/>
              </w:rPr>
              <w:t>no obvious abnormality</w:t>
            </w:r>
          </w:p>
        </w:tc>
      </w:tr>
      <w:tr w:rsidR="00D47752" w:rsidRPr="0049543F" w:rsidTr="0007416E">
        <w:trPr>
          <w:cantSplit/>
          <w:trHeight w:val="227"/>
        </w:trPr>
        <w:tc>
          <w:tcPr>
            <w:tcW w:w="1149" w:type="dxa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105</w:t>
            </w:r>
          </w:p>
        </w:tc>
        <w:tc>
          <w:tcPr>
            <w:tcW w:w="4111" w:type="dxa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49543F">
              <w:rPr>
                <w:sz w:val="24"/>
              </w:rPr>
              <w:t>AMA</w:t>
            </w:r>
          </w:p>
        </w:tc>
        <w:tc>
          <w:tcPr>
            <w:tcW w:w="3436" w:type="dxa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49543F">
              <w:rPr>
                <w:sz w:val="24"/>
              </w:rPr>
              <w:t>46, XN,inv(7)(p15q11.2)</w:t>
            </w:r>
          </w:p>
        </w:tc>
        <w:tc>
          <w:tcPr>
            <w:tcW w:w="1559" w:type="dxa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49543F">
              <w:rPr>
                <w:sz w:val="24"/>
              </w:rPr>
              <w:t>NA</w:t>
            </w:r>
          </w:p>
        </w:tc>
        <w:tc>
          <w:tcPr>
            <w:tcW w:w="3686" w:type="dxa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49543F">
              <w:rPr>
                <w:sz w:val="24"/>
              </w:rPr>
              <w:t>Term birth,</w:t>
            </w:r>
            <w:r>
              <w:rPr>
                <w:rFonts w:hint="eastAsia"/>
                <w:sz w:val="24"/>
              </w:rPr>
              <w:t xml:space="preserve"> </w:t>
            </w:r>
            <w:r w:rsidRPr="0049543F">
              <w:rPr>
                <w:sz w:val="24"/>
              </w:rPr>
              <w:t>no obvious abnormality</w:t>
            </w:r>
          </w:p>
        </w:tc>
      </w:tr>
      <w:tr w:rsidR="00D47752" w:rsidRPr="0049543F" w:rsidTr="00C52730">
        <w:trPr>
          <w:cantSplit/>
          <w:trHeight w:val="227"/>
        </w:trPr>
        <w:tc>
          <w:tcPr>
            <w:tcW w:w="1149" w:type="dxa"/>
            <w:shd w:val="clear" w:color="auto" w:fill="BFBFBF" w:themeFill="background1" w:themeFillShade="BF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106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D47752" w:rsidRPr="002F53B3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2F53B3">
              <w:rPr>
                <w:sz w:val="24"/>
              </w:rPr>
              <w:t>Maternal serum</w:t>
            </w:r>
          </w:p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2F53B3">
              <w:rPr>
                <w:sz w:val="24"/>
              </w:rPr>
              <w:t>screening high risk</w:t>
            </w:r>
          </w:p>
        </w:tc>
        <w:tc>
          <w:tcPr>
            <w:tcW w:w="3436" w:type="dxa"/>
            <w:shd w:val="clear" w:color="auto" w:fill="BFBFBF" w:themeFill="background1" w:themeFillShade="BF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49543F">
              <w:rPr>
                <w:sz w:val="24"/>
              </w:rPr>
              <w:t>46</w:t>
            </w:r>
            <w:r w:rsidRPr="0049543F">
              <w:rPr>
                <w:rFonts w:hint="eastAsia"/>
                <w:sz w:val="24"/>
              </w:rPr>
              <w:t>,</w:t>
            </w:r>
            <w:r w:rsidRPr="0049543F">
              <w:rPr>
                <w:sz w:val="24"/>
              </w:rPr>
              <w:t>XN</w:t>
            </w:r>
            <w:r w:rsidRPr="0049543F">
              <w:rPr>
                <w:rFonts w:hint="eastAsia"/>
                <w:sz w:val="24"/>
              </w:rPr>
              <w:t>,</w:t>
            </w:r>
            <w:r w:rsidRPr="0049543F">
              <w:rPr>
                <w:sz w:val="24"/>
              </w:rPr>
              <w:t>t(3;12)(p14;p13)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49543F">
              <w:rPr>
                <w:sz w:val="24"/>
              </w:rPr>
              <w:t>NA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49543F">
              <w:rPr>
                <w:sz w:val="24"/>
              </w:rPr>
              <w:t>Term birth,</w:t>
            </w:r>
            <w:r>
              <w:rPr>
                <w:rFonts w:hint="eastAsia"/>
                <w:sz w:val="24"/>
              </w:rPr>
              <w:t xml:space="preserve"> </w:t>
            </w:r>
            <w:r w:rsidRPr="0049543F">
              <w:rPr>
                <w:sz w:val="24"/>
              </w:rPr>
              <w:t>no obvious abnormality</w:t>
            </w:r>
          </w:p>
        </w:tc>
      </w:tr>
      <w:tr w:rsidR="00D47752" w:rsidRPr="0049543F" w:rsidTr="00C52730">
        <w:trPr>
          <w:cantSplit/>
          <w:trHeight w:val="227"/>
        </w:trPr>
        <w:tc>
          <w:tcPr>
            <w:tcW w:w="1149" w:type="dxa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107</w:t>
            </w:r>
          </w:p>
        </w:tc>
        <w:tc>
          <w:tcPr>
            <w:tcW w:w="4111" w:type="dxa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 xml:space="preserve">arrier of </w:t>
            </w:r>
            <w:r w:rsidRPr="0049543F">
              <w:rPr>
                <w:sz w:val="24"/>
              </w:rPr>
              <w:t>translocated chromosome:46</w:t>
            </w:r>
            <w:r w:rsidRPr="0049543F">
              <w:rPr>
                <w:rFonts w:hint="eastAsia"/>
                <w:sz w:val="24"/>
              </w:rPr>
              <w:t>,</w:t>
            </w:r>
            <w:r w:rsidRPr="0049543F">
              <w:rPr>
                <w:sz w:val="24"/>
              </w:rPr>
              <w:t>XX</w:t>
            </w:r>
            <w:r w:rsidRPr="0049543F">
              <w:rPr>
                <w:rFonts w:hint="eastAsia"/>
                <w:sz w:val="24"/>
              </w:rPr>
              <w:t>,</w:t>
            </w:r>
            <w:r w:rsidRPr="0049543F">
              <w:rPr>
                <w:sz w:val="24"/>
              </w:rPr>
              <w:t>t(1;10)(q42,q26)</w:t>
            </w:r>
            <w:r>
              <w:rPr>
                <w:rFonts w:hint="eastAsia"/>
                <w:sz w:val="24"/>
              </w:rPr>
              <w:t>;</w:t>
            </w:r>
            <w:r w:rsidRPr="0049543F">
              <w:rPr>
                <w:sz w:val="24"/>
              </w:rPr>
              <w:t> </w:t>
            </w:r>
            <w:r w:rsidRPr="0049543F">
              <w:rPr>
                <w:iCs/>
                <w:sz w:val="24"/>
              </w:rPr>
              <w:t>NIPT</w:t>
            </w:r>
            <w:r w:rsidRPr="0049543F">
              <w:rPr>
                <w:sz w:val="24"/>
              </w:rPr>
              <w:t xml:space="preserve"> high-risk </w:t>
            </w:r>
          </w:p>
        </w:tc>
        <w:tc>
          <w:tcPr>
            <w:tcW w:w="3436" w:type="dxa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49543F">
              <w:rPr>
                <w:sz w:val="24"/>
              </w:rPr>
              <w:t>46, XN,t(1;10)(q42;q26)</w:t>
            </w:r>
          </w:p>
        </w:tc>
        <w:tc>
          <w:tcPr>
            <w:tcW w:w="1559" w:type="dxa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49543F">
              <w:rPr>
                <w:sz w:val="24"/>
              </w:rPr>
              <w:t>Maternal</w:t>
            </w:r>
          </w:p>
        </w:tc>
        <w:tc>
          <w:tcPr>
            <w:tcW w:w="3686" w:type="dxa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49543F">
              <w:rPr>
                <w:sz w:val="24"/>
              </w:rPr>
              <w:t>Term birth,</w:t>
            </w:r>
            <w:r>
              <w:rPr>
                <w:rFonts w:hint="eastAsia"/>
                <w:sz w:val="24"/>
              </w:rPr>
              <w:t xml:space="preserve"> </w:t>
            </w:r>
            <w:r w:rsidRPr="0049543F">
              <w:rPr>
                <w:sz w:val="24"/>
              </w:rPr>
              <w:t>no obvious abnormality</w:t>
            </w:r>
          </w:p>
        </w:tc>
      </w:tr>
      <w:tr w:rsidR="00D47752" w:rsidRPr="0049543F" w:rsidTr="0007416E">
        <w:trPr>
          <w:cantSplit/>
          <w:trHeight w:val="227"/>
        </w:trPr>
        <w:tc>
          <w:tcPr>
            <w:tcW w:w="1149" w:type="dxa"/>
            <w:shd w:val="clear" w:color="auto" w:fill="BFBFBF" w:themeFill="background1" w:themeFillShade="BF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108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AMA</w:t>
            </w:r>
          </w:p>
        </w:tc>
        <w:tc>
          <w:tcPr>
            <w:tcW w:w="3436" w:type="dxa"/>
            <w:shd w:val="clear" w:color="auto" w:fill="BFBFBF" w:themeFill="background1" w:themeFillShade="BF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EA06B5">
              <w:rPr>
                <w:sz w:val="24"/>
              </w:rPr>
              <w:t>46,X</w:t>
            </w:r>
            <w:r>
              <w:rPr>
                <w:rFonts w:hint="eastAsia"/>
                <w:sz w:val="24"/>
              </w:rPr>
              <w:t>N</w:t>
            </w:r>
            <w:r w:rsidRPr="00EA06B5">
              <w:rPr>
                <w:sz w:val="24"/>
              </w:rPr>
              <w:t>,?del(5)(p15.3)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NA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49543F">
              <w:rPr>
                <w:sz w:val="24"/>
              </w:rPr>
              <w:t>Term birth,</w:t>
            </w:r>
            <w:r>
              <w:rPr>
                <w:rFonts w:hint="eastAsia"/>
                <w:sz w:val="24"/>
              </w:rPr>
              <w:t xml:space="preserve"> </w:t>
            </w:r>
            <w:r w:rsidRPr="0049543F">
              <w:rPr>
                <w:sz w:val="24"/>
              </w:rPr>
              <w:t>no obvious abnormality</w:t>
            </w:r>
          </w:p>
        </w:tc>
      </w:tr>
      <w:tr w:rsidR="00D47752" w:rsidRPr="0049543F" w:rsidTr="0007416E">
        <w:trPr>
          <w:cantSplit/>
          <w:trHeight w:val="227"/>
        </w:trPr>
        <w:tc>
          <w:tcPr>
            <w:tcW w:w="1149" w:type="dxa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109</w:t>
            </w:r>
          </w:p>
        </w:tc>
        <w:tc>
          <w:tcPr>
            <w:tcW w:w="4111" w:type="dxa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49543F">
              <w:rPr>
                <w:sz w:val="24"/>
              </w:rPr>
              <w:t>AMA</w:t>
            </w:r>
          </w:p>
        </w:tc>
        <w:tc>
          <w:tcPr>
            <w:tcW w:w="3436" w:type="dxa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49543F">
              <w:rPr>
                <w:sz w:val="24"/>
              </w:rPr>
              <w:t>46</w:t>
            </w:r>
            <w:r w:rsidRPr="0049543F">
              <w:rPr>
                <w:rFonts w:hint="eastAsia"/>
                <w:sz w:val="24"/>
              </w:rPr>
              <w:t>,</w:t>
            </w:r>
            <w:r w:rsidRPr="0049543F">
              <w:rPr>
                <w:sz w:val="24"/>
              </w:rPr>
              <w:t>XN</w:t>
            </w:r>
            <w:r w:rsidRPr="0049543F">
              <w:rPr>
                <w:rFonts w:hint="eastAsia"/>
                <w:sz w:val="24"/>
              </w:rPr>
              <w:t>,</w:t>
            </w:r>
            <w:r w:rsidRPr="0049543F">
              <w:rPr>
                <w:sz w:val="24"/>
              </w:rPr>
              <w:t>t(8;9)(p22;q22)</w:t>
            </w:r>
          </w:p>
        </w:tc>
        <w:tc>
          <w:tcPr>
            <w:tcW w:w="1559" w:type="dxa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49543F">
              <w:rPr>
                <w:sz w:val="24"/>
              </w:rPr>
              <w:t>NA</w:t>
            </w:r>
          </w:p>
        </w:tc>
        <w:tc>
          <w:tcPr>
            <w:tcW w:w="3686" w:type="dxa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49543F">
              <w:rPr>
                <w:sz w:val="24"/>
              </w:rPr>
              <w:t>Term birth,</w:t>
            </w:r>
            <w:r>
              <w:rPr>
                <w:rFonts w:hint="eastAsia"/>
                <w:sz w:val="24"/>
              </w:rPr>
              <w:t xml:space="preserve"> </w:t>
            </w:r>
            <w:r w:rsidRPr="0049543F">
              <w:rPr>
                <w:sz w:val="24"/>
              </w:rPr>
              <w:t>no obvious abnormality</w:t>
            </w:r>
          </w:p>
        </w:tc>
      </w:tr>
      <w:tr w:rsidR="00D47752" w:rsidRPr="0049543F" w:rsidTr="0007416E">
        <w:trPr>
          <w:cantSplit/>
          <w:trHeight w:val="227"/>
        </w:trPr>
        <w:tc>
          <w:tcPr>
            <w:tcW w:w="1149" w:type="dxa"/>
            <w:shd w:val="clear" w:color="auto" w:fill="BFBFBF" w:themeFill="background1" w:themeFillShade="BF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110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49543F">
              <w:rPr>
                <w:rFonts w:hint="eastAsia"/>
                <w:sz w:val="24"/>
              </w:rPr>
              <w:t>I</w:t>
            </w:r>
            <w:r w:rsidRPr="0049543F">
              <w:rPr>
                <w:sz w:val="24"/>
              </w:rPr>
              <w:t>ncreased echogenicity in enteroids</w:t>
            </w:r>
          </w:p>
        </w:tc>
        <w:tc>
          <w:tcPr>
            <w:tcW w:w="3436" w:type="dxa"/>
            <w:shd w:val="clear" w:color="auto" w:fill="BFBFBF" w:themeFill="background1" w:themeFillShade="BF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49543F">
              <w:rPr>
                <w:sz w:val="24"/>
              </w:rPr>
              <w:t>45,XN,rob(13;14)(q10;q10)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49543F">
              <w:rPr>
                <w:sz w:val="24"/>
              </w:rPr>
              <w:t>Maternal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49543F">
              <w:rPr>
                <w:sz w:val="24"/>
              </w:rPr>
              <w:t>Term birth,</w:t>
            </w:r>
            <w:r>
              <w:rPr>
                <w:rFonts w:hint="eastAsia"/>
                <w:sz w:val="24"/>
              </w:rPr>
              <w:t xml:space="preserve"> </w:t>
            </w:r>
            <w:r w:rsidRPr="0049543F">
              <w:rPr>
                <w:sz w:val="24"/>
              </w:rPr>
              <w:t>no obvious abnormality</w:t>
            </w:r>
          </w:p>
        </w:tc>
      </w:tr>
      <w:tr w:rsidR="00D47752" w:rsidRPr="0049543F" w:rsidTr="0007416E">
        <w:trPr>
          <w:cantSplit/>
          <w:trHeight w:val="227"/>
        </w:trPr>
        <w:tc>
          <w:tcPr>
            <w:tcW w:w="1149" w:type="dxa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111</w:t>
            </w:r>
          </w:p>
        </w:tc>
        <w:tc>
          <w:tcPr>
            <w:tcW w:w="4111" w:type="dxa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49543F">
              <w:rPr>
                <w:sz w:val="24"/>
              </w:rPr>
              <w:t>Fetal chromosomal abnormalities</w:t>
            </w:r>
          </w:p>
        </w:tc>
        <w:tc>
          <w:tcPr>
            <w:tcW w:w="3436" w:type="dxa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49543F">
              <w:rPr>
                <w:sz w:val="24"/>
              </w:rPr>
              <w:t>46, XN,inv(5)(p13q15)</w:t>
            </w:r>
          </w:p>
        </w:tc>
        <w:tc>
          <w:tcPr>
            <w:tcW w:w="1559" w:type="dxa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49543F">
              <w:rPr>
                <w:sz w:val="24"/>
              </w:rPr>
              <w:t>NA</w:t>
            </w:r>
          </w:p>
        </w:tc>
        <w:tc>
          <w:tcPr>
            <w:tcW w:w="3686" w:type="dxa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49543F">
              <w:rPr>
                <w:sz w:val="24"/>
              </w:rPr>
              <w:t>Term birth,</w:t>
            </w:r>
            <w:r>
              <w:rPr>
                <w:rFonts w:hint="eastAsia"/>
                <w:sz w:val="24"/>
              </w:rPr>
              <w:t xml:space="preserve"> </w:t>
            </w:r>
            <w:r w:rsidRPr="0049543F">
              <w:rPr>
                <w:sz w:val="24"/>
              </w:rPr>
              <w:t>no obvious abnormality</w:t>
            </w:r>
          </w:p>
        </w:tc>
      </w:tr>
      <w:tr w:rsidR="00D47752" w:rsidRPr="0049543F" w:rsidTr="0007416E">
        <w:trPr>
          <w:cantSplit/>
          <w:trHeight w:val="227"/>
        </w:trPr>
        <w:tc>
          <w:tcPr>
            <w:tcW w:w="1149" w:type="dxa"/>
            <w:shd w:val="clear" w:color="auto" w:fill="BFBFBF" w:themeFill="background1" w:themeFillShade="BF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112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49543F">
              <w:rPr>
                <w:sz w:val="24"/>
              </w:rPr>
              <w:t>AMA</w:t>
            </w:r>
          </w:p>
        </w:tc>
        <w:tc>
          <w:tcPr>
            <w:tcW w:w="3436" w:type="dxa"/>
            <w:shd w:val="clear" w:color="auto" w:fill="BFBFBF" w:themeFill="background1" w:themeFillShade="BF"/>
            <w:vAlign w:val="center"/>
          </w:tcPr>
          <w:p w:rsidR="00D47752" w:rsidRPr="0049543F" w:rsidRDefault="00D47752" w:rsidP="007D5AD8">
            <w:pPr>
              <w:spacing w:line="480" w:lineRule="auto"/>
              <w:jc w:val="left"/>
              <w:rPr>
                <w:sz w:val="24"/>
              </w:rPr>
            </w:pPr>
            <w:r w:rsidRPr="0049543F">
              <w:rPr>
                <w:sz w:val="24"/>
              </w:rPr>
              <w:t>46, XN</w:t>
            </w:r>
            <w:r w:rsidRPr="0049543F">
              <w:rPr>
                <w:rFonts w:hint="eastAsia"/>
                <w:sz w:val="24"/>
              </w:rPr>
              <w:t>,</w:t>
            </w:r>
            <w:r w:rsidRPr="0049543F">
              <w:rPr>
                <w:sz w:val="24"/>
              </w:rPr>
              <w:t>inv(8)</w:t>
            </w:r>
            <w:r w:rsidR="007D5AD8" w:rsidRPr="0049543F">
              <w:rPr>
                <w:sz w:val="24"/>
              </w:rPr>
              <w:t>?</w:t>
            </w:r>
            <w:bookmarkStart w:id="0" w:name="_GoBack"/>
            <w:bookmarkEnd w:id="0"/>
            <w:r w:rsidRPr="0049543F">
              <w:rPr>
                <w:sz w:val="24"/>
              </w:rPr>
              <w:t>(p23,1q13)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49543F">
              <w:rPr>
                <w:sz w:val="24"/>
              </w:rPr>
              <w:t>NA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49543F">
              <w:rPr>
                <w:sz w:val="24"/>
              </w:rPr>
              <w:t>Term birth,</w:t>
            </w:r>
            <w:r>
              <w:rPr>
                <w:rFonts w:hint="eastAsia"/>
                <w:sz w:val="24"/>
              </w:rPr>
              <w:t xml:space="preserve"> </w:t>
            </w:r>
            <w:r w:rsidRPr="0049543F">
              <w:rPr>
                <w:sz w:val="24"/>
              </w:rPr>
              <w:t>no obvious abnormality</w:t>
            </w:r>
          </w:p>
        </w:tc>
      </w:tr>
      <w:tr w:rsidR="00D47752" w:rsidRPr="0049543F" w:rsidTr="0007416E">
        <w:trPr>
          <w:cantSplit/>
          <w:trHeight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113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AMA</w:t>
            </w:r>
          </w:p>
        </w:tc>
        <w:tc>
          <w:tcPr>
            <w:tcW w:w="3436" w:type="dxa"/>
            <w:shd w:val="clear" w:color="auto" w:fill="FFFFFF" w:themeFill="background1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436F5F">
              <w:rPr>
                <w:sz w:val="24"/>
              </w:rPr>
              <w:t>46,X</w:t>
            </w:r>
            <w:r>
              <w:rPr>
                <w:rFonts w:hint="eastAsia"/>
                <w:sz w:val="24"/>
              </w:rPr>
              <w:t>N</w:t>
            </w:r>
            <w:r w:rsidRPr="00436F5F">
              <w:rPr>
                <w:sz w:val="24"/>
              </w:rPr>
              <w:t>,inv(6)(p11q15)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NA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49543F">
              <w:rPr>
                <w:sz w:val="24"/>
              </w:rPr>
              <w:t>Term birth,</w:t>
            </w:r>
            <w:r>
              <w:rPr>
                <w:rFonts w:hint="eastAsia"/>
                <w:sz w:val="24"/>
              </w:rPr>
              <w:t xml:space="preserve"> </w:t>
            </w:r>
            <w:r w:rsidRPr="0049543F">
              <w:rPr>
                <w:sz w:val="24"/>
              </w:rPr>
              <w:t>no obvious abnormality</w:t>
            </w:r>
          </w:p>
        </w:tc>
      </w:tr>
      <w:tr w:rsidR="00D47752" w:rsidRPr="0049543F" w:rsidTr="0007416E">
        <w:trPr>
          <w:cantSplit/>
          <w:trHeight w:val="227"/>
        </w:trPr>
        <w:tc>
          <w:tcPr>
            <w:tcW w:w="1149" w:type="dxa"/>
            <w:shd w:val="clear" w:color="auto" w:fill="BFBFBF" w:themeFill="background1" w:themeFillShade="BF"/>
            <w:vAlign w:val="center"/>
          </w:tcPr>
          <w:p w:rsidR="00D47752" w:rsidRDefault="00D47752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114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D47752" w:rsidRDefault="00D47752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AMA</w:t>
            </w:r>
          </w:p>
        </w:tc>
        <w:tc>
          <w:tcPr>
            <w:tcW w:w="3436" w:type="dxa"/>
            <w:shd w:val="clear" w:color="auto" w:fill="BFBFBF" w:themeFill="background1" w:themeFillShade="BF"/>
            <w:vAlign w:val="center"/>
          </w:tcPr>
          <w:p w:rsidR="00D47752" w:rsidRPr="00436F5F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436F5F">
              <w:rPr>
                <w:sz w:val="24"/>
              </w:rPr>
              <w:t>46,X</w:t>
            </w:r>
            <w:r>
              <w:rPr>
                <w:rFonts w:hint="eastAsia"/>
                <w:sz w:val="24"/>
              </w:rPr>
              <w:t>N</w:t>
            </w:r>
            <w:r w:rsidRPr="00436F5F">
              <w:rPr>
                <w:sz w:val="24"/>
              </w:rPr>
              <w:t>,t(2;18)(q13;q21.3)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D47752" w:rsidRDefault="00D47752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NA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49543F">
              <w:rPr>
                <w:sz w:val="24"/>
              </w:rPr>
              <w:t>Term birth,</w:t>
            </w:r>
            <w:r>
              <w:rPr>
                <w:rFonts w:hint="eastAsia"/>
                <w:sz w:val="24"/>
              </w:rPr>
              <w:t xml:space="preserve"> </w:t>
            </w:r>
            <w:r w:rsidRPr="0049543F">
              <w:rPr>
                <w:sz w:val="24"/>
              </w:rPr>
              <w:t>no obvious abnormality</w:t>
            </w:r>
          </w:p>
        </w:tc>
      </w:tr>
      <w:tr w:rsidR="00D47752" w:rsidRPr="0049543F" w:rsidTr="0007416E">
        <w:trPr>
          <w:cantSplit/>
          <w:trHeight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D47752" w:rsidRDefault="00D47752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115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D47752" w:rsidRDefault="00D47752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AMA</w:t>
            </w:r>
          </w:p>
        </w:tc>
        <w:tc>
          <w:tcPr>
            <w:tcW w:w="3436" w:type="dxa"/>
            <w:shd w:val="clear" w:color="auto" w:fill="FFFFFF" w:themeFill="background1"/>
            <w:vAlign w:val="center"/>
          </w:tcPr>
          <w:p w:rsidR="00D47752" w:rsidRPr="00436F5F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436F5F">
              <w:rPr>
                <w:sz w:val="24"/>
              </w:rPr>
              <w:t>46,X,inv(Y)(p11.3;q12)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47752" w:rsidRDefault="00D47752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NA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49543F">
              <w:rPr>
                <w:sz w:val="24"/>
              </w:rPr>
              <w:t>Term birth,</w:t>
            </w:r>
            <w:r>
              <w:rPr>
                <w:rFonts w:hint="eastAsia"/>
                <w:sz w:val="24"/>
              </w:rPr>
              <w:t xml:space="preserve"> </w:t>
            </w:r>
            <w:r w:rsidRPr="0049543F">
              <w:rPr>
                <w:sz w:val="24"/>
              </w:rPr>
              <w:t>no obvious abnormality</w:t>
            </w:r>
          </w:p>
        </w:tc>
      </w:tr>
      <w:tr w:rsidR="00D47752" w:rsidRPr="0049543F" w:rsidTr="00C52730">
        <w:trPr>
          <w:cantSplit/>
          <w:trHeight w:val="227"/>
        </w:trPr>
        <w:tc>
          <w:tcPr>
            <w:tcW w:w="1149" w:type="dxa"/>
            <w:shd w:val="clear" w:color="auto" w:fill="BFBFBF" w:themeFill="background1" w:themeFillShade="BF"/>
            <w:vAlign w:val="center"/>
          </w:tcPr>
          <w:p w:rsidR="00D47752" w:rsidRDefault="00D47752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116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D47752" w:rsidRDefault="00D47752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AMA</w:t>
            </w:r>
          </w:p>
        </w:tc>
        <w:tc>
          <w:tcPr>
            <w:tcW w:w="3436" w:type="dxa"/>
            <w:shd w:val="clear" w:color="auto" w:fill="BFBFBF" w:themeFill="background1" w:themeFillShade="BF"/>
            <w:vAlign w:val="center"/>
          </w:tcPr>
          <w:p w:rsidR="00D47752" w:rsidRPr="00436F5F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436F5F">
              <w:rPr>
                <w:rFonts w:hint="eastAsia"/>
                <w:sz w:val="24"/>
              </w:rPr>
              <w:t>46</w:t>
            </w:r>
            <w:r>
              <w:rPr>
                <w:rFonts w:hint="eastAsia"/>
                <w:sz w:val="24"/>
              </w:rPr>
              <w:t>,</w:t>
            </w:r>
            <w:r w:rsidRPr="00436F5F"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N</w:t>
            </w:r>
            <w:r w:rsidRPr="00436F5F"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?</w:t>
            </w:r>
            <w:r w:rsidRPr="00436F5F">
              <w:rPr>
                <w:rFonts w:hint="eastAsia"/>
                <w:sz w:val="24"/>
              </w:rPr>
              <w:t>add(15)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D47752" w:rsidRDefault="00D47752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NA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49543F">
              <w:rPr>
                <w:sz w:val="24"/>
              </w:rPr>
              <w:t>Term birth,</w:t>
            </w:r>
            <w:r>
              <w:rPr>
                <w:rFonts w:hint="eastAsia"/>
                <w:sz w:val="24"/>
              </w:rPr>
              <w:t xml:space="preserve"> </w:t>
            </w:r>
            <w:r w:rsidRPr="0049543F">
              <w:rPr>
                <w:sz w:val="24"/>
              </w:rPr>
              <w:t>no obvious abnormality</w:t>
            </w:r>
          </w:p>
        </w:tc>
      </w:tr>
      <w:tr w:rsidR="00D47752" w:rsidRPr="0049543F" w:rsidTr="00C52730">
        <w:trPr>
          <w:cantSplit/>
          <w:trHeight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D47752" w:rsidRDefault="00D47752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117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D47752" w:rsidRDefault="00D47752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>arrier of</w:t>
            </w:r>
            <w:r>
              <w:rPr>
                <w:rFonts w:hint="eastAsia"/>
                <w:sz w:val="24"/>
              </w:rPr>
              <w:t xml:space="preserve"> c</w:t>
            </w:r>
            <w:r w:rsidRPr="00436F5F">
              <w:rPr>
                <w:sz w:val="24"/>
              </w:rPr>
              <w:t>hromosome Roche translocation</w:t>
            </w:r>
          </w:p>
        </w:tc>
        <w:tc>
          <w:tcPr>
            <w:tcW w:w="3436" w:type="dxa"/>
            <w:shd w:val="clear" w:color="auto" w:fill="FFFFFF" w:themeFill="background1"/>
            <w:vAlign w:val="center"/>
          </w:tcPr>
          <w:p w:rsidR="00D47752" w:rsidRPr="00436F5F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436F5F">
              <w:rPr>
                <w:sz w:val="24"/>
              </w:rPr>
              <w:t>45,X</w:t>
            </w:r>
            <w:r>
              <w:rPr>
                <w:rFonts w:hint="eastAsia"/>
                <w:sz w:val="24"/>
              </w:rPr>
              <w:t>N</w:t>
            </w:r>
            <w:r w:rsidRPr="00436F5F">
              <w:rPr>
                <w:sz w:val="24"/>
              </w:rPr>
              <w:t>,rob(14;21)(q10;q10)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47752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49543F">
              <w:rPr>
                <w:sz w:val="24"/>
              </w:rPr>
              <w:t>Maternal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49543F">
              <w:rPr>
                <w:sz w:val="24"/>
              </w:rPr>
              <w:t>Term birth,</w:t>
            </w:r>
            <w:r>
              <w:rPr>
                <w:rFonts w:hint="eastAsia"/>
                <w:sz w:val="24"/>
              </w:rPr>
              <w:t xml:space="preserve"> </w:t>
            </w:r>
            <w:r w:rsidRPr="0049543F">
              <w:rPr>
                <w:sz w:val="24"/>
              </w:rPr>
              <w:t>no obvious abnormality</w:t>
            </w:r>
          </w:p>
        </w:tc>
      </w:tr>
      <w:tr w:rsidR="00D47752" w:rsidRPr="0049543F" w:rsidTr="0007416E">
        <w:trPr>
          <w:cantSplit/>
          <w:trHeight w:val="227"/>
        </w:trPr>
        <w:tc>
          <w:tcPr>
            <w:tcW w:w="1149" w:type="dxa"/>
            <w:shd w:val="clear" w:color="auto" w:fill="BFBFBF" w:themeFill="background1" w:themeFillShade="BF"/>
            <w:vAlign w:val="center"/>
          </w:tcPr>
          <w:p w:rsidR="00D47752" w:rsidRDefault="00D47752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118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D47752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EA06B5">
              <w:rPr>
                <w:sz w:val="24"/>
              </w:rPr>
              <w:t>fetal ultrasound structural abnormality</w:t>
            </w:r>
          </w:p>
        </w:tc>
        <w:tc>
          <w:tcPr>
            <w:tcW w:w="3436" w:type="dxa"/>
            <w:shd w:val="clear" w:color="auto" w:fill="BFBFBF" w:themeFill="background1" w:themeFillShade="BF"/>
            <w:vAlign w:val="center"/>
          </w:tcPr>
          <w:p w:rsidR="00D47752" w:rsidRPr="00436F5F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EA06B5">
              <w:rPr>
                <w:sz w:val="24"/>
              </w:rPr>
              <w:t>45,X</w:t>
            </w:r>
            <w:r>
              <w:rPr>
                <w:rFonts w:hint="eastAsia"/>
                <w:sz w:val="24"/>
              </w:rPr>
              <w:t>N</w:t>
            </w:r>
            <w:r w:rsidRPr="00EA06B5">
              <w:rPr>
                <w:sz w:val="24"/>
              </w:rPr>
              <w:t>,-18[2]/46,X</w:t>
            </w:r>
            <w:r>
              <w:rPr>
                <w:rFonts w:hint="eastAsia"/>
                <w:sz w:val="24"/>
              </w:rPr>
              <w:t>N</w:t>
            </w:r>
            <w:r w:rsidRPr="00EA06B5">
              <w:rPr>
                <w:sz w:val="24"/>
              </w:rPr>
              <w:t>[48]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49543F">
              <w:rPr>
                <w:sz w:val="24"/>
              </w:rPr>
              <w:t>NA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49543F">
              <w:rPr>
                <w:sz w:val="24"/>
              </w:rPr>
              <w:t>Term birth,</w:t>
            </w:r>
            <w:r>
              <w:rPr>
                <w:rFonts w:hint="eastAsia"/>
                <w:sz w:val="24"/>
              </w:rPr>
              <w:t xml:space="preserve"> </w:t>
            </w:r>
            <w:r w:rsidRPr="0049543F">
              <w:rPr>
                <w:sz w:val="24"/>
              </w:rPr>
              <w:t>no obvious abnormality</w:t>
            </w:r>
          </w:p>
        </w:tc>
      </w:tr>
      <w:tr w:rsidR="00D47752" w:rsidRPr="0049543F" w:rsidTr="0007416E">
        <w:trPr>
          <w:cantSplit/>
          <w:trHeight w:val="227"/>
        </w:trPr>
        <w:tc>
          <w:tcPr>
            <w:tcW w:w="1149" w:type="dxa"/>
            <w:tcBorders>
              <w:bottom w:val="single" w:sz="8" w:space="0" w:color="auto"/>
            </w:tcBorders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119</w:t>
            </w:r>
          </w:p>
        </w:tc>
        <w:tc>
          <w:tcPr>
            <w:tcW w:w="4111" w:type="dxa"/>
            <w:tcBorders>
              <w:bottom w:val="single" w:sz="8" w:space="0" w:color="auto"/>
            </w:tcBorders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49543F">
              <w:rPr>
                <w:sz w:val="24"/>
              </w:rPr>
              <w:t>History of adverse pregnancy and childbirth</w:t>
            </w:r>
          </w:p>
        </w:tc>
        <w:tc>
          <w:tcPr>
            <w:tcW w:w="3436" w:type="dxa"/>
            <w:tcBorders>
              <w:bottom w:val="single" w:sz="8" w:space="0" w:color="auto"/>
            </w:tcBorders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46,</w:t>
            </w:r>
            <w:r w:rsidRPr="0049543F">
              <w:rPr>
                <w:sz w:val="24"/>
              </w:rPr>
              <w:t>XN,t(1;13)(q4</w:t>
            </w:r>
            <w:r>
              <w:rPr>
                <w:sz w:val="24"/>
              </w:rPr>
              <w:t>2;q32),t(6;10)(q25;q24)[15]/46,</w:t>
            </w:r>
            <w:r w:rsidRPr="0049543F">
              <w:rPr>
                <w:sz w:val="24"/>
              </w:rPr>
              <w:t>XN,t(6;10)(q25;q24)[50]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49543F">
              <w:rPr>
                <w:sz w:val="24"/>
              </w:rPr>
              <w:t>NA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:rsidR="00D47752" w:rsidRPr="0049543F" w:rsidRDefault="00D47752" w:rsidP="0007416E">
            <w:pPr>
              <w:spacing w:line="480" w:lineRule="auto"/>
              <w:jc w:val="left"/>
              <w:rPr>
                <w:sz w:val="24"/>
              </w:rPr>
            </w:pPr>
            <w:r w:rsidRPr="0049543F">
              <w:rPr>
                <w:sz w:val="24"/>
              </w:rPr>
              <w:t>Term birth,</w:t>
            </w:r>
            <w:r>
              <w:rPr>
                <w:rFonts w:hint="eastAsia"/>
                <w:sz w:val="24"/>
              </w:rPr>
              <w:t xml:space="preserve"> </w:t>
            </w:r>
            <w:r w:rsidRPr="0049543F">
              <w:rPr>
                <w:sz w:val="24"/>
              </w:rPr>
              <w:t>no obvious abnormality</w:t>
            </w:r>
          </w:p>
        </w:tc>
      </w:tr>
    </w:tbl>
    <w:p w:rsidR="00796364" w:rsidRPr="0049543F" w:rsidRDefault="00796364" w:rsidP="0049543F">
      <w:pPr>
        <w:spacing w:line="480" w:lineRule="auto"/>
        <w:rPr>
          <w:sz w:val="24"/>
        </w:rPr>
      </w:pPr>
    </w:p>
    <w:sectPr w:rsidR="00796364" w:rsidRPr="0049543F" w:rsidSect="001265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230" w:rsidRDefault="00A33230" w:rsidP="00BA34BD">
      <w:r>
        <w:separator/>
      </w:r>
    </w:p>
  </w:endnote>
  <w:endnote w:type="continuationSeparator" w:id="0">
    <w:p w:rsidR="00A33230" w:rsidRDefault="00A33230" w:rsidP="00BA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230" w:rsidRDefault="00A33230" w:rsidP="00BA34BD">
      <w:r>
        <w:separator/>
      </w:r>
    </w:p>
  </w:footnote>
  <w:footnote w:type="continuationSeparator" w:id="0">
    <w:p w:rsidR="00A33230" w:rsidRDefault="00A33230" w:rsidP="00BA3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E0"/>
    <w:rsid w:val="000423F4"/>
    <w:rsid w:val="000E213F"/>
    <w:rsid w:val="000F7590"/>
    <w:rsid w:val="001265E0"/>
    <w:rsid w:val="001A1545"/>
    <w:rsid w:val="001B59B6"/>
    <w:rsid w:val="001F1FAE"/>
    <w:rsid w:val="002743E6"/>
    <w:rsid w:val="00321E36"/>
    <w:rsid w:val="00385C52"/>
    <w:rsid w:val="003C7477"/>
    <w:rsid w:val="003D2EBB"/>
    <w:rsid w:val="00423D65"/>
    <w:rsid w:val="00436F5F"/>
    <w:rsid w:val="00494188"/>
    <w:rsid w:val="0049543F"/>
    <w:rsid w:val="00516B53"/>
    <w:rsid w:val="00517849"/>
    <w:rsid w:val="00661FC7"/>
    <w:rsid w:val="0069518A"/>
    <w:rsid w:val="006C2BF9"/>
    <w:rsid w:val="006E284E"/>
    <w:rsid w:val="006E4090"/>
    <w:rsid w:val="00754EA4"/>
    <w:rsid w:val="00787691"/>
    <w:rsid w:val="00796364"/>
    <w:rsid w:val="007A7A92"/>
    <w:rsid w:val="007D39C7"/>
    <w:rsid w:val="007D5AD8"/>
    <w:rsid w:val="007E6F36"/>
    <w:rsid w:val="00901BFA"/>
    <w:rsid w:val="00955488"/>
    <w:rsid w:val="00957B20"/>
    <w:rsid w:val="009A6858"/>
    <w:rsid w:val="009F55A7"/>
    <w:rsid w:val="00A13C9D"/>
    <w:rsid w:val="00A33230"/>
    <w:rsid w:val="00AE1227"/>
    <w:rsid w:val="00BA34BD"/>
    <w:rsid w:val="00BB2E5A"/>
    <w:rsid w:val="00C52730"/>
    <w:rsid w:val="00CF1321"/>
    <w:rsid w:val="00D47752"/>
    <w:rsid w:val="00E14D65"/>
    <w:rsid w:val="00E95264"/>
    <w:rsid w:val="00EA06B5"/>
    <w:rsid w:val="00F52088"/>
    <w:rsid w:val="00F67368"/>
    <w:rsid w:val="00F72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CF80A"/>
  <w15:docId w15:val="{B7596FC3-63B8-4AA1-8F41-2624A904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E0"/>
    <w:pPr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2EBB"/>
    <w:pPr>
      <w:keepNext/>
      <w:keepLines/>
      <w:widowControl w:val="0"/>
      <w:snapToGrid w:val="0"/>
      <w:ind w:leftChars="1300" w:left="1300"/>
      <w:outlineLvl w:val="0"/>
    </w:pPr>
    <w:rPr>
      <w:rFonts w:asciiTheme="minorHAnsi" w:eastAsia="黑体" w:hAnsiTheme="minorHAnsi" w:cstheme="minorBidi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D2EBB"/>
    <w:pPr>
      <w:keepNext/>
      <w:keepLines/>
      <w:widowControl w:val="0"/>
      <w:snapToGrid w:val="0"/>
      <w:ind w:leftChars="1300" w:left="1300"/>
      <w:outlineLvl w:val="1"/>
    </w:pPr>
    <w:rPr>
      <w:rFonts w:asciiTheme="majorHAnsi" w:eastAsia="黑体" w:hAnsiTheme="majorHAnsi" w:cstheme="majorBidi"/>
      <w:bCs/>
      <w:color w:val="7F7F7F" w:themeColor="text1" w:themeTint="8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D2EBB"/>
    <w:pPr>
      <w:keepNext/>
      <w:keepLines/>
      <w:widowControl w:val="0"/>
      <w:snapToGrid w:val="0"/>
      <w:spacing w:line="360" w:lineRule="auto"/>
      <w:ind w:leftChars="1300" w:left="1300"/>
      <w:outlineLvl w:val="2"/>
    </w:pPr>
    <w:rPr>
      <w:rFonts w:asciiTheme="minorHAnsi" w:eastAsia="黑体" w:hAnsiTheme="minorHAnsi" w:cstheme="minorBidi"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D2EBB"/>
    <w:rPr>
      <w:rFonts w:eastAsia="黑体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3D2EBB"/>
    <w:rPr>
      <w:rFonts w:asciiTheme="majorHAnsi" w:eastAsia="黑体" w:hAnsiTheme="majorHAnsi" w:cstheme="majorBidi"/>
      <w:bCs/>
      <w:color w:val="7F7F7F" w:themeColor="text1" w:themeTint="80"/>
      <w:szCs w:val="32"/>
    </w:rPr>
  </w:style>
  <w:style w:type="character" w:customStyle="1" w:styleId="30">
    <w:name w:val="标题 3 字符"/>
    <w:basedOn w:val="a0"/>
    <w:link w:val="3"/>
    <w:uiPriority w:val="9"/>
    <w:rsid w:val="003D2EBB"/>
    <w:rPr>
      <w:rFonts w:eastAsia="黑体"/>
      <w:bCs/>
      <w:sz w:val="24"/>
      <w:szCs w:val="32"/>
    </w:rPr>
  </w:style>
  <w:style w:type="paragraph" w:customStyle="1" w:styleId="21">
    <w:name w:val="正文2样式"/>
    <w:basedOn w:val="3"/>
    <w:link w:val="22"/>
    <w:qFormat/>
    <w:rsid w:val="003D2EBB"/>
    <w:rPr>
      <w:color w:val="7F7F7F" w:themeColor="text1" w:themeTint="80"/>
    </w:rPr>
  </w:style>
  <w:style w:type="character" w:customStyle="1" w:styleId="22">
    <w:name w:val="正文2样式 字符"/>
    <w:basedOn w:val="30"/>
    <w:link w:val="21"/>
    <w:rsid w:val="003D2EBB"/>
    <w:rPr>
      <w:rFonts w:eastAsia="黑体"/>
      <w:bCs/>
      <w:color w:val="7F7F7F" w:themeColor="text1" w:themeTint="80"/>
      <w:sz w:val="24"/>
      <w:szCs w:val="32"/>
    </w:rPr>
  </w:style>
  <w:style w:type="paragraph" w:styleId="a3">
    <w:name w:val="header"/>
    <w:basedOn w:val="a"/>
    <w:link w:val="a4"/>
    <w:uiPriority w:val="99"/>
    <w:unhideWhenUsed/>
    <w:rsid w:val="00BA3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34B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3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34BD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23D65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423D65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423D65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3D65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423D65"/>
    <w:rPr>
      <w:rFonts w:ascii="Times New Roman" w:eastAsia="宋体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23D65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23D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柳欣欣</dc:creator>
  <cp:keywords/>
  <dc:description/>
  <cp:lastModifiedBy>k'k'k</cp:lastModifiedBy>
  <cp:revision>3</cp:revision>
  <dcterms:created xsi:type="dcterms:W3CDTF">2022-08-10T01:12:00Z</dcterms:created>
  <dcterms:modified xsi:type="dcterms:W3CDTF">2022-08-10T02:18:00Z</dcterms:modified>
</cp:coreProperties>
</file>