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47B5" w14:textId="6FCFB921" w:rsidR="00F10D0A" w:rsidRDefault="00F10D0A"/>
    <w:p w14:paraId="0EFE0EFE" w14:textId="4391DE3F" w:rsidR="002B028A" w:rsidRDefault="002B028A"/>
    <w:p w14:paraId="4E07E4A9" w14:textId="1FDC1611" w:rsidR="002B028A" w:rsidRDefault="002B028A"/>
    <w:p w14:paraId="59474884" w14:textId="1EB5CE97" w:rsidR="002B028A" w:rsidRDefault="002B028A"/>
    <w:p w14:paraId="3FC33A24" w14:textId="3F9A5543" w:rsidR="002B028A" w:rsidRDefault="002B028A"/>
    <w:tbl>
      <w:tblPr>
        <w:tblpPr w:leftFromText="180" w:rightFromText="180" w:horzAnchor="margin" w:tblpXSpec="center" w:tblpY="640"/>
        <w:tblW w:w="7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4247"/>
        <w:gridCol w:w="1844"/>
      </w:tblGrid>
      <w:tr w:rsidR="002B028A" w:rsidRPr="0071011E" w14:paraId="186393F4" w14:textId="3B152239" w:rsidTr="008C219E">
        <w:trPr>
          <w:trHeight w:val="472"/>
        </w:trPr>
        <w:tc>
          <w:tcPr>
            <w:tcW w:w="1133" w:type="dxa"/>
          </w:tcPr>
          <w:p w14:paraId="281E5B06" w14:textId="309335D1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b/>
                <w:bCs/>
                <w:snapToGrid w:val="0"/>
                <w:color w:val="000000" w:themeColor="text1"/>
              </w:rPr>
            </w:pPr>
            <w:r>
              <w:rPr>
                <w:rFonts w:ascii="Times" w:hAnsi="Times"/>
                <w:b/>
                <w:bCs/>
                <w:snapToGrid w:val="0"/>
                <w:color w:val="000000" w:themeColor="text1"/>
              </w:rPr>
              <w:t>Index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2604920C" w14:textId="66F03496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b/>
                <w:bCs/>
                <w:snapToGrid w:val="0"/>
                <w:color w:val="000000" w:themeColor="text1"/>
              </w:rPr>
            </w:pPr>
            <w:r w:rsidRPr="0071011E">
              <w:rPr>
                <w:rFonts w:ascii="Times" w:hAnsi="Times"/>
                <w:b/>
                <w:bCs/>
                <w:snapToGrid w:val="0"/>
                <w:color w:val="000000" w:themeColor="text1"/>
              </w:rPr>
              <w:t>S-box</w:t>
            </w:r>
          </w:p>
        </w:tc>
        <w:tc>
          <w:tcPr>
            <w:tcW w:w="1844" w:type="dxa"/>
            <w:vAlign w:val="center"/>
          </w:tcPr>
          <w:p w14:paraId="3159903D" w14:textId="10138A1A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b/>
                <w:bCs/>
                <w:snapToGrid w:val="0"/>
                <w:color w:val="000000" w:themeColor="text1"/>
              </w:rPr>
            </w:pPr>
            <w:r w:rsidRPr="0071011E">
              <w:rPr>
                <w:rFonts w:ascii="Times" w:hAnsi="Times"/>
                <w:b/>
                <w:bCs/>
                <w:snapToGrid w:val="0"/>
                <w:color w:val="000000" w:themeColor="text1"/>
              </w:rPr>
              <w:t>DP</w:t>
            </w:r>
            <w:r w:rsidRPr="0071011E">
              <w:rPr>
                <w:rFonts w:ascii="Times" w:hAnsi="Times"/>
                <w:b/>
                <w:bCs/>
                <w:snapToGrid w:val="0"/>
                <w:color w:val="000000" w:themeColor="text1"/>
                <w:vertAlign w:val="subscript"/>
              </w:rPr>
              <w:t xml:space="preserve"> max</w:t>
            </w:r>
          </w:p>
        </w:tc>
      </w:tr>
      <w:tr w:rsidR="002B028A" w:rsidRPr="0071011E" w14:paraId="4A9E8339" w14:textId="56B2DE50" w:rsidTr="002B028A">
        <w:tc>
          <w:tcPr>
            <w:tcW w:w="1133" w:type="dxa"/>
          </w:tcPr>
          <w:p w14:paraId="33B002F0" w14:textId="1A845C0F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746E6827" w14:textId="1BDACB25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>Proposed initial S-box</w:t>
            </w:r>
          </w:p>
        </w:tc>
        <w:tc>
          <w:tcPr>
            <w:tcW w:w="1844" w:type="dxa"/>
            <w:vAlign w:val="center"/>
          </w:tcPr>
          <w:p w14:paraId="397032EE" w14:textId="6371EFFD" w:rsidR="002B028A" w:rsidRPr="0071011E" w:rsidRDefault="00B35EF1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0.390</w:t>
            </w:r>
          </w:p>
        </w:tc>
      </w:tr>
      <w:tr w:rsidR="002B028A" w:rsidRPr="0071011E" w14:paraId="79AE72BC" w14:textId="6DC33F45" w:rsidTr="002B028A">
        <w:tc>
          <w:tcPr>
            <w:tcW w:w="1133" w:type="dxa"/>
          </w:tcPr>
          <w:p w14:paraId="3F3C200F" w14:textId="62CC69B6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2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3E1D00A4" w14:textId="026D8962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 xml:space="preserve">Proposed improved S-box </w:t>
            </w:r>
          </w:p>
        </w:tc>
        <w:tc>
          <w:tcPr>
            <w:tcW w:w="1844" w:type="dxa"/>
            <w:vAlign w:val="center"/>
          </w:tcPr>
          <w:p w14:paraId="69158B61" w14:textId="0E647B99" w:rsidR="002B028A" w:rsidRPr="0071011E" w:rsidRDefault="00B35EF1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0.0312</w:t>
            </w:r>
          </w:p>
        </w:tc>
      </w:tr>
      <w:tr w:rsidR="002B028A" w:rsidRPr="0071011E" w14:paraId="75ECD332" w14:textId="16751707" w:rsidTr="002B028A">
        <w:tc>
          <w:tcPr>
            <w:tcW w:w="1133" w:type="dxa"/>
          </w:tcPr>
          <w:p w14:paraId="19249D48" w14:textId="57006925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3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34748A5D" w14:textId="00A6C6C8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>Belazi et. al. (2017)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9iNGQ5ZGU0My0zZTQ0LTRlOTgtYmE4NC1hZmY5NzcyZjFiZTIiLCJjaXRhdGlvbkl0ZW1zIjpbeyJpZCI6IjA5ZmZhMDdlLWE4NmItMzIyNi04YjMxLTk5YTUwMWU0NTUzMyIsIml0ZW1EYXRhIjp7InR5cGUiOiJhcnRpY2xlLWpvdXJuYWwiLCJpZCI6IjA5ZmZhMDdlLWE4NmItMzIyNi04YjMxLTk5YTUwMWU0NTUzMyIsInRpdGxlIjoiQSBzaW1wbGUgeWV0IGVmZmljaWVudCBTLWJveCBtZXRob2QgYmFzZWQgb24gY2hhb3RpYyBzaW5lIG1hcCIsImF1dGhvciI6W3siZmFtaWx5IjoiQmVsYXppIiwiZ2l2ZW4iOiJBa3JhbSIsInBhcnNlLW5hbWVzIjpmYWxzZSwiZHJvcHBpbmctcGFydGljbGUiOiIiLCJub24tZHJvcHBpbmctcGFydGljbGUiOiIifSx7ImZhbWlseSI6IkVsLUxhdGlmIiwiZ2l2ZW4iOiJBaG1lZCBBIEFiZCIsInBhcnNlLW5hbWVzIjpmYWxzZSwiZHJvcHBpbmctcGFydGljbGUiOiIiLCJub24tZHJvcHBpbmctcGFydGljbGUiOiIifV0sImNvbnRhaW5lci10aXRsZSI6Ik9wdGlrIiwiRE9JIjoiaHR0cHM6Ly9kb2kub3JnLzEwLjEwMTYvai5pamxlby4yMDE2LjExLjE1MiIsIklTU04iOiIwMDMwLTQwMjYiLCJVUkwiOiJodHRwczovL3d3dy5zY2llbmNlZGlyZWN0LmNvbS9zY2llbmNlL2FydGljbGUvcGlpL1MwMDMwNDAyNjE2MzE0ODg3IiwiaXNzdWVkIjp7ImRhdGUtcGFydHMiOltbMjAxN11dfSwicGFnZSI6IjE0MzgtMTQ0NCIsImFic3RyYWN0IjoiU3Vic3RpdHV0aW9uLWJveGVzLCBvciBzaW1wbHkgUy1ib3hlcywgYXJlIHVzZWQgdG8gaW5jcmVhc2UgY29uZmlkZW50aWFsaXR5IGluIHRoZSBzdWJzdGl0dXRpb24gc3RhZ2Ugb2YgbW9zdCBjcnlwdG9zeXN0ZW0gYXBwcm9hY2hlcy4gSW4gdGhpcyBwYXBlciwgYW4gZWZmaWNpZW50IG1ldGhvZCBmb3IgdGhlIGNvbnN0cnVjdGlvbiBvZiBhbiBTLWJveCBiYXNlZCBvbiBhIHNpbmUgbWFwIGlzIHByb3Bvc2VkLiBUaGUgcHJvcG9zZWQgUy1ib3ggaXMgYWJsZSB0byBnZW5lcmF0ZSByYW5kb20gaW50ZWdlciBzZXF1ZW5jZXMgd2l0aCBoaWdobHkgZWZmaWNpZW50IG5vbmxpbmVhcml0eSBpbiB0aGUgZ2VuZXJhdGVkIHZhbHVlcy4gVGhlIGNyeXB0b2dyYXBoaWMgYW5hbHlzZXMgc2hvdyB0aGF0IHRoZSBwcm9wb3NlZCBTLWJveCBtZXRob2QgaXMgb2YgaGlnaCBwZXJmb3JtYW5jZSBhbmQgY2FuIGJlIHVzZWQgd2l0aCBncmVhdCBwb3RlbnRpYWwgZm9yIHByb21pbmVudCBwcmV2YWxlbmNlIGluIGRlc2lnbmluZyBzeW1tZXRyaWMgY3J5cHRvc3lzdGVtcyBhbmQgY29weSByaWdodCBwcm90ZWN0aW9uLiIsInZvbHVtZSI6IjEzMCJ9LCJpc1RlbXBvcmFyeSI6ZmFsc2V9XSwiaXNFZGl0ZWQiOmZhbHNlLCJtYW51YWxPdmVycmlkZSI6eyJpc01hbnVhbGx5T3ZlcnJpZGVuIjpmYWxzZSwibWFudWFsT3ZlcnJpZGVUZXh0IjoiIiwiaXNNYW51YWxseU92ZXJyaWRkZW4iOmZhbHNlLCJjaXRlcHJvY1RleHQiOiIoQmVsYXppIGV0IGFsLiwgMjAxNykifX0="/>
                <w:id w:val="1280299813"/>
                <w:placeholder>
                  <w:docPart w:val="A324015DD0893A458EF92773D974FBFB"/>
                </w:placeholder>
              </w:sdtPr>
              <w:sdtEndPr/>
              <w:sdtContent>
                <w:r w:rsidRPr="009F7A04">
                  <w:rPr>
                    <w:rFonts w:ascii="Times" w:hAnsi="Times"/>
                  </w:rPr>
                  <w:t>(Belazi et al., 2017)</w:t>
                </w:r>
              </w:sdtContent>
            </w:sdt>
          </w:p>
        </w:tc>
        <w:tc>
          <w:tcPr>
            <w:tcW w:w="1844" w:type="dxa"/>
            <w:vAlign w:val="center"/>
          </w:tcPr>
          <w:p w14:paraId="255772C1" w14:textId="642D9F04" w:rsidR="002B028A" w:rsidRPr="0071011E" w:rsidRDefault="00B35EF1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0.0390</w:t>
            </w:r>
          </w:p>
        </w:tc>
      </w:tr>
      <w:tr w:rsidR="002B028A" w:rsidRPr="0071011E" w14:paraId="5583D524" w14:textId="09C2B4C3" w:rsidTr="002B028A">
        <w:tc>
          <w:tcPr>
            <w:tcW w:w="1133" w:type="dxa"/>
          </w:tcPr>
          <w:p w14:paraId="5A48167A" w14:textId="45CE9E36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4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196F14F6" w14:textId="2CB29698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>Islam et. al. (2017)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81ZGY5YjNmZi0wYjlmLTQ5MTktYTQ3ZC0wMmI4NDEzNDZjN2EiLCJjaXRhdGlvbkl0ZW1zIjpbeyJpZCI6ImQwMTU3MWU3LWI0N2MtMzhiZS1hZDgyLWRlNjJhMmM2NDM4MSIsIml0ZW1EYXRhIjp7InR5cGUiOiJhcnRpY2xlLWpvdXJuYWwiLCJpZCI6ImQwMTU3MWU3LWI0N2MtMzhiZS1hZDgyLWRlNjJhMmM2NDM4MSIsInRpdGxlIjoiRGVzaWduaW5nIFMtQm94IEJhc2VkIG9uIDRELTRXaW5nIEh5cGVyY2hhb3RpYyBTeXN0ZW0iLCJhdXRob3IiOlt7ImZhbWlseSI6IklzbGFtIiwiZ2l2ZW4iOiJGYWl6IHVsIiwicGFyc2UtbmFtZXMiOmZhbHNlLCJkcm9wcGluZy1wYXJ0aWNsZSI6IiIsIm5vbi1kcm9wcGluZy1wYXJ0aWNsZSI6IiJ9LHsiZmFtaWx5IjoiTGl1IiwiZ2l2ZW4iOiJHdWFuZ2ppZSIsInBhcnNlLW5hbWVzIjpmYWxzZSwiZHJvcHBpbmctcGFydGljbGUiOiIiLCJub24tZHJvcHBpbmctcGFydGljbGUiOiIifV0sImNvbnRhaW5lci10aXRsZSI6IjNEIFJlc2VhcmNoIiwiRE9JIjoiMTAuMTAwNy9zMTMzMTktMDE3LTAxMTkteCIsIklTU04iOiIyMDkyLTY3MzEiLCJVUkwiOiJodHRwczovL2RvaS5vcmcvMTAuMTAwNy9zMTMzMTktMDE3LTAxMTkteCIsImlzc3VlZCI6eyJkYXRlLXBhcnRzIjpbWzIwMTddXX0sInBhZ2UiOiI5IiwiYWJzdHJhY3QiOiJTLWJveCBwbGF5cyBhbiBpbXBlcmF0aXZlIHJvbGUgaW4gZGVzaWduaW5nIGEgY3J5cHRvZ3JhcGhpY2FsbHkgc3Ryb25nIGJsb2NrIGNpcGhlci4gRGVzaWduaW5nIFMtYm94IGJhc2VkIG9uIGNoYW9zIGhhcyBhdHRyYWN0ZWQgbG90cyBvZiBhdHRlbnRpb25zIGJlY2F1c2Ugb2YgaXRzIGRpc3RpbmN0IGNoYXJhY3RlcmlzdGljcyByZWxldmFudCB0byBjcnlwdG9ncmFwaHkuIEluIHRoaXMgcGFwZXIsIGEgNEQtNHdpbmcgaHlwZXJjaGFvdGljIHN5c3RlbSBpcyBpbnZlc3RpZ2F0ZWQuIEl0cyBzb3BoaXN0aWNhdGVkIG5vbmxpbmVhciBiZWhhdmlvcnMgYXJlIHVzZWQgdG8gZ2VuZXJhdGUgdHdvIHBzZXVkb3JhbmRvbSA4LWJpdCBpbnRlZ2VyIHNlcXVlbmNlcywgd2hpY2ggZnVydGhlciBkcml2ZSBpdGVyYXRpdmUgdHdvLXBvc2l0aW9uIHN3YXAgb24gdGhlIGlkZW50aWNhbCBtYXAgb24gR0YoMjgpLiBBY2NvcmRpbmcgdG8gdGhlIGluZGljYXRvciBvZiB0eXBpY2FsIGV2YWx1YXRpb24gY3JpdGVyaWEgaW5jbHVkaW5nIG5vbmxpbmVhcml0eSwgZGlmZmVyZW50aWFsIHVuaWZvcm1pdHksIHN0cmljdCBhdmFsYW5jaGUgY3JpdGVyaW9uLCBvdXRwdXQgYml0cyBpbmRlcGVuZGVuY2UgY3JpdGVyaW9uIGFuZCBiaWplY3RpdmUgcHJvcGVydHksIHRoZSBwcmVmZXJyZWQgUy1ib3ggaXMgb2J0YWluZWQgZnJvbSBhbGwgdGhvc2UgYmF0Y2gtZ2VuZXJhdGVkIG9uZXMuIFRoZSBjb21wYXJpc29uIHdpdGggdGhlIHN0YXRlLW9mLXRoZS1hcnQgY2hhb3MtYmFzZWQgc2NoZW1lcyBzaG93cyB0aGF0IHRoZSBvYnRhaW5lZCBTLWJveCBhY2hpZXZlcyBiZXR0ZXIgY3J5cHRvZ3JhcGhpY2FsIHBlcmZvcm1hbmNlLiIsImlzc3VlIjoiMSIsInZvbHVtZSI6IjgifSwiaXNUZW1wb3JhcnkiOmZhbHNlfV0sImlzRWRpdGVkIjpmYWxzZSwibWFudWFsT3ZlcnJpZGUiOnsiaXNNYW51YWxseU92ZXJyaWRlbiI6ZmFsc2UsIm1hbnVhbE92ZXJyaWRlVGV4dCI6IlsxMTNdIiwiaXNNYW51YWxseU92ZXJyaWRkZW4iOnRydWUsImNpdGVwcm9jVGV4dCI6IihJc2xhbSBldCBhbC4sIDIwMTcpIn19"/>
                <w:id w:val="106862015"/>
                <w:placeholder>
                  <w:docPart w:val="9108DF876A63F3419FA141497B3398A6"/>
                </w:placeholder>
              </w:sdtPr>
              <w:sdtEndPr/>
              <w:sdtContent>
                <w:r w:rsidRPr="009F7A04">
                  <w:rPr>
                    <w:rFonts w:ascii="Times" w:hAnsi="Times"/>
                  </w:rPr>
                  <w:t>(Islam et al., 2017)</w:t>
                </w:r>
              </w:sdtContent>
            </w:sdt>
          </w:p>
        </w:tc>
        <w:tc>
          <w:tcPr>
            <w:tcW w:w="1844" w:type="dxa"/>
            <w:vAlign w:val="center"/>
          </w:tcPr>
          <w:p w14:paraId="1ADEBBC8" w14:textId="453A4068" w:rsidR="002B028A" w:rsidRPr="0071011E" w:rsidRDefault="00B35EF1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0.0390</w:t>
            </w:r>
          </w:p>
        </w:tc>
      </w:tr>
      <w:tr w:rsidR="002B028A" w:rsidRPr="0071011E" w14:paraId="0CBBCA09" w14:textId="3B88C432" w:rsidTr="002B028A">
        <w:tc>
          <w:tcPr>
            <w:tcW w:w="1133" w:type="dxa"/>
          </w:tcPr>
          <w:p w14:paraId="1C15A623" w14:textId="22985B6E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5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3D94B3A0" w14:textId="1A9332EE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>Özkaynak et. al. (2017)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9jNDAyZDQyMS00MTkyLTQ0YTgtYjQ3OS1hYzg3Y2QwNDQyNzIiLCJjaXRhdGlvbkl0ZW1zIjpbeyJpZCI6IjEzZjM3M2IyLWVjMjAtMzZiOC1hOGY3LTcxN2ZiMDk0ZDlmNSIsIml0ZW1EYXRhIjp7InR5cGUiOiJhcnRpY2xlLW5ld3NwYXBlciIsImlkIjoiMTNmMzczYjItZWMyMC0zNmI4LWE4ZjctNzE3ZmIwOTRkOWY1IiwidGl0bGUiOiJDb25zdHJ1Y3Rpb24gb2Ygcm9idXN0IHN1YnN0aXR1dGlvbiBib3hlcyBiYXNlZCBvbiBjaGFvdGljIHN5c3RlbXMiLCJhdXRob3IiOlt7ImZhbWlseSI6IsOWemtheW5hayIsImdpdmVuIjoiRmF0aWgiLCJwYXJzZS1uYW1lcyI6ZmFsc2UsImRyb3BwaW5nLXBhcnRpY2xlIjoiIiwibm9uLWRyb3BwaW5nLXBhcnRpY2xlIjoiIn1dLCJjb250YWluZXItdGl0bGUiOiJOZXVyYWwgQ29tcHV0aW5nIGFuZCBBcHBsaWNhdGlvbnMiLCJET0kiOiIxMC4xMDA3L3MwMDUyMS0wMTctMzI4Ny15IiwiSVNTTiI6IjA5NDEwNjQzIiwiaXNzdWVkIjp7ImRhdGUtcGFydHMiOltbMjAxN11dfSwiYWJzdHJhY3QiOiLCqSAyMDE3IFRoZSBOYXR1cmFsIENvbXB1dGluZyBBcHBsaWNhdGlvbnMgRm9ydW0gVGhlIGNvbnN0cnVjdGlvbiBvZiBzdWJzdGl0dXRpb24gYm94ZXMgKHMtYm94ZXMpIGlzIGFuIGltcG9ydGFudCByZXNlYXJjaCBhcmVhIGluIGNyeXB0b2dyYXBoeS4gUy1ib3ggaXMgYW4gaW1wb3J0YW50IG1hdGhlbWF0aWNhbCBvYmplY3QuIFRoZSBhaW0gb2YgdGhpcyBzdHVkeSBpcyB0byBjb25zdHJ1Y3Qgcy1ib3ggZGVzaWducyB3aXRoIHRoZSBiZXN0IHBlcmZvcm1hbmNlIGNyaXRlcmlhIGZvciBhbGwgY2hhb3RpYyBzeXN0ZW0gY2xhc3Nlcy4gVGhlIHByb3Bvc2VkIG1ldGhvZCBhY2hpZXZlcyB0aGUgYmVzdCBzLWJveCBkZXNpZ25zIGZvciBhbGwgY2hhb3RpYyBzeXN0ZW1zIGNsYXNzZXMuIFRoZSBtZXRob2QgaXMgaW5kZXBlbmRlbnQgb2YgdGhlIGNob3NlbiBjaGFvdGljIHN5c3RlbS4gVGhlIGFuYWx5c2VzIHNob3cgdGhhdCBtYXhpbXVtIHZhbHVlIG9mIG5vbmxpbmVhcml0eSBjcml0ZXJpb24gaXMgMTA2Ljc1IGFuZCBtaW5pbXVtIHZhbHVlIG9mIGVxdWlwcm9iYWJsZSBpbnB1dC9vdXRwdXQgWE9SIGRpc3RyaWJ1dGlvbiB0YWJsZSBpcyAxMC4gVGhlIGltcG9ydGFuY2Ugb2YgdGhlIGJlc3QgZ2VuZXJhdGVkIHMtYm94ZXMgYmFzZWQgb24gY2hhb3RpYyBzeXN0ZW1zIGlzIHRoYXQgY3J5cHRvbG9naWMgcHJvcGVydGllcyBvZiB0aGUgYmVzdCBnZW5lcmF0ZWQgcy1ib3ggc3RydWN0dXJlcyBhcmUgdGhlIHVwcGVyIGJvdW5kIGZvciBjaGFvcy1iYXNlZCBzLWJveCBsaXRlcmF0dXJlLiJ9LCJpc1RlbXBvcmFyeSI6ZmFsc2V9XSwiaXNFZGl0ZWQiOmZhbHNlLCJtYW51YWxPdmVycmlkZSI6eyJpc01hbnVhbGx5T3ZlcnJpZGVuIjpmYWxzZSwibWFudWFsT3ZlcnJpZGVUZXh0IjoiIiwiaXNNYW51YWxseU92ZXJyaWRkZW4iOmZhbHNlLCJjaXRlcHJvY1RleHQiOiIow5Z6a2F5bmFrLCAyMDE3KSJ9fQ=="/>
                <w:id w:val="1818600929"/>
                <w:placeholder>
                  <w:docPart w:val="2161C2702D05574294AD055A22313914"/>
                </w:placeholder>
              </w:sdtPr>
              <w:sdtEndPr/>
              <w:sdtContent>
                <w:r w:rsidRPr="009F7A04">
                  <w:rPr>
                    <w:rFonts w:ascii="Times" w:hAnsi="Times"/>
                  </w:rPr>
                  <w:t>(Özkaynak, 2017)</w:t>
                </w:r>
              </w:sdtContent>
            </w:sdt>
          </w:p>
        </w:tc>
        <w:tc>
          <w:tcPr>
            <w:tcW w:w="1844" w:type="dxa"/>
            <w:vAlign w:val="center"/>
          </w:tcPr>
          <w:p w14:paraId="5F1B213A" w14:textId="66C5BB75" w:rsidR="002B028A" w:rsidRPr="0071011E" w:rsidRDefault="00B35EF1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0.0390</w:t>
            </w:r>
          </w:p>
        </w:tc>
      </w:tr>
      <w:tr w:rsidR="002B028A" w:rsidRPr="0071011E" w14:paraId="5D1B5884" w14:textId="56261736" w:rsidTr="002B028A">
        <w:tc>
          <w:tcPr>
            <w:tcW w:w="1133" w:type="dxa"/>
          </w:tcPr>
          <w:p w14:paraId="7D012A3F" w14:textId="49F84E52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6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1B4264A2" w14:textId="05933FBF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>Khan et. al. (2018)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8yNDAyNzhkOC1hYmU4LTRiNzYtODNhYi1lNDNjYzlhMWVlN2IiLCJjaXRhdGlvbkl0ZW1zIjpbeyJpZCI6ImIxYTMzNmQ1LWFhNjUtMzM0MC1hYzBhLTQ1ODUyYmE3MWYzYyIsIml0ZW1EYXRhIjp7InR5cGUiOiJhcnRpY2xlLWpvdXJuYWwiLCJpZCI6ImIxYTMzNmQ1LWFhNjUtMzM0MC1hYzBhLTQ1ODUyYmE3MWYzYyIsInRpdGxlIjoiQSBDaGFvcy1CYXNlZCBTdWJzdGl0dXRpb24gQm94IChTLUJveCkgRGVzaWduIHdpdGggSW1wcm92ZWQgRGlmZmVyZW50aWFsIEFwcHJveGltYXRpb24gUHJvYmFiaWxpdHkgKERQKSIsImF1dGhvciI6W3siZmFtaWx5IjoiS2hhbiIsImdpdmVuIjoiTXVoYW1tYWQgQXNpZiIsInBhcnNlLW5hbWVzIjpmYWxzZSwiZHJvcHBpbmctcGFydGljbGUiOiIiLCJub24tZHJvcHBpbmctcGFydGljbGUiOiIifSx7ImZhbWlseSI6IkFsaSIsImdpdmVuIjoiQXNpbSIsInBhcnNlLW5hbWVzIjpmYWxzZSwiZHJvcHBpbmctcGFydGljbGUiOiIiLCJub24tZHJvcHBpbmctcGFydGljbGUiOiIifSx7ImZhbWlseSI6Ikplb3RpIiwiZ2l2ZW4iOiJWYXJ1biIsInBhcnNlLW5hbWVzIjpmYWxzZSwiZHJvcHBpbmctcGFydGljbGUiOiIiLCJub24tZHJvcHBpbmctcGFydGljbGUiOiIifSx7ImZhbWlseSI6Ik1hbnpvb3IiLCJnaXZlbiI6IlNoYWhpZCIsInBhcnNlLW5hbWVzIjpmYWxzZSwiZHJvcHBpbmctcGFydGljbGUiOiIiLCJub24tZHJvcHBpbmctcGFydGljbGUiOiIifV0sImNvbnRhaW5lci10aXRsZSI6IklyYW5pYW4gSm91cm5hbCBvZiBTY2llbmNlIGFuZCBUZWNobm9sb2d5IC0gVHJhbnNhY3Rpb25zIG9mIEVsZWN0cmljYWwgRW5naW5lZXJpbmciLCJET0kiOiIxMC4xMDA3L3M0MDk5OC0wMTgtMDA2MS05IiwiSVNTTiI6IjIzNjQxODI3IiwiaXNzdWVkIjp7ImRhdGUtcGFydHMiOltbMjAxOF1dfSwiYWJzdHJhY3QiOiLCqSAyMDE4LCBTaGlyYXogVW5pdmVyc2l0eS4gU3Vic3RpdHV0aW9uIGJveCBpcyBhIHZpdGFsIGFuZCB0aGUgb25seSBub25saW5lYXIgY29tcG9uZW50IG9mIG1vZGVybiBlbmNyeXB0aW9uIGFsZ29yaXRobS4gUy1ib3ggaXMgaW50cm9kdWNlZCBhcyBhIGNvbmZ1c2lvbiBjb21wb25lbnQgdG8gcmVzaXN0IGFnYWluc3QgZGlmZmVyZW50aWFsIGNyeXB0YW5hbHlzaXMuIENoYW9zLWJhc2VkIGVuY3J5cHRpb24gaXMgd2VsbCBsaWtlZCBiZWNhdXNlIGl0IGV4aGliaXRzIHNpbWlsYXJpdHkgbGlrZSBjcnlwdG9ncmFwaHkuIEhvd2V2ZXIsIGNoYW90aWMgUy1ib3hlcyBwb3NzZXNzIGhpZ2ggbWF4aW11bSBkaWZmZXJlbnRpYWwgYXBwcm94aW1hdGlvbiBwcm9iYWJpbGl0eSwgbWVhc3VyZWQgdXNpbmcgZGlmZmVyZW5jZSBkaXN0cmlidXRpb24gdGFibGUgKEREVCkgZm9yIGRpZmZlcmVudGlhbCBjcnlwdGFuYWx5c2lzLiBUaGVyZWZvcmUsIHRoaXMgcGFwZXIgcmVwb3J0cyBhIHN5c3RlbWF0aWMgZGVzaWduIG1ldGhvZG9sb2d5IHRvIGdlbmVyYXRlIGNoYW90aWMgUy1ib3ggdXRpbGl6aW5nIEREVCBhbmQgdGhhdCBjYW4gYmUgdXNlZCBpbiBtdWx0aW1lZGlhIGVuY3J5cHRpb24gYWxnb3JpdGhtcy4gRERUIHdpdGhpbiB0aGUgZGVzaWduIGxvb3AgaXMgdXNlZCB0byBvcHRpbWl6ZSBkaWZmZXJlbnRpYWwgYXBwcm94aW1hdGlvbiBwcm9iYWJpbGl0eS4gVGhlIHByb3Bvc2VkIFMtYm94IHNob3dzIHZlcnkgbG93IGRpZmZlcmVudGlhbCBhcHByb3hpbWF0aW9uIHByb2JhYmlsaXR5IGFzIGNvbXBhcmVkIHRvIG90aGVyIGNoYW9zLWJhc2VkIFMtYm94IGRlc2lnbmVkIHJlY2VudGx5LCB3aGlsZSBtYWludGFpbmluZyBnb29kIGNyeXB0b2dyYXBoaWMgcHJvcGVydGllcyBhbmQgaGlnaCB2YWx1ZSBvZiBsaW5lYXIgYXBwcm94aW1hdGlvbiBwcm9iYWJpbGl0eS4gVGhlIHN0cmVuZ3RoIG9mIHRoZSBwcm9wb3NlZCBjcnlwdG9ncmFwaGljYWxseSBzdHJvbmcgUy1ib3ggaXMgdmV0dGVkIGluIHRoZSBwcmFjdGljYWwgaW1wbGVtZW50YXRpb24gb2YgbXVsdGltZWRpYSBlbmNyeXB0aW9uLiJ9LCJpc1RlbXBvcmFyeSI6ZmFsc2V9XSwiaXNFZGl0ZWQiOmZhbHNlLCJtYW51YWxPdmVycmlkZSI6eyJpc01hbnVhbGx5T3ZlcnJpZGVuIjpmYWxzZSwibWFudWFsT3ZlcnJpZGVUZXh0IjoiIiwiaXNNYW51YWxseU92ZXJyaWRkZW4iOmZhbHNlLCJjaXRlcHJvY1RleHQiOiIoS2hhbiBldCBhbC4sIDIwMTgpIn19"/>
                <w:id w:val="464706338"/>
                <w:placeholder>
                  <w:docPart w:val="DD01BF5AA5B17C4AB19EE4E93A0DB22D"/>
                </w:placeholder>
              </w:sdtPr>
              <w:sdtEndPr/>
              <w:sdtContent>
                <w:r w:rsidRPr="009F7A04">
                  <w:rPr>
                    <w:rFonts w:ascii="Times" w:hAnsi="Times"/>
                  </w:rPr>
                  <w:t>(Khan et al., 2018)</w:t>
                </w:r>
              </w:sdtContent>
            </w:sdt>
          </w:p>
        </w:tc>
        <w:tc>
          <w:tcPr>
            <w:tcW w:w="1844" w:type="dxa"/>
            <w:vAlign w:val="center"/>
          </w:tcPr>
          <w:p w14:paraId="78763850" w14:textId="2E1B30D8" w:rsidR="002B028A" w:rsidRPr="0071011E" w:rsidRDefault="00B35EF1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0.0312</w:t>
            </w:r>
          </w:p>
        </w:tc>
      </w:tr>
      <w:tr w:rsidR="002B028A" w:rsidRPr="0071011E" w14:paraId="432D51F5" w14:textId="7E3D736B" w:rsidTr="002B028A">
        <w:tc>
          <w:tcPr>
            <w:tcW w:w="1133" w:type="dxa"/>
          </w:tcPr>
          <w:p w14:paraId="1CCCE36B" w14:textId="55E184F1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7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7D1FAC99" w14:textId="30BEA501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 xml:space="preserve">Azam et. al. (2018) 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9mZDhmZjMxMy0xZDJjLTRjYTYtYmE5MS04ZDk4NmRlNDUxYjYiLCJjaXRhdGlvbkl0ZW1zIjpbeyJpZCI6ImJmZGM2MDQ5LWIzMGYtMzg3ZS1hOTdjLTM5MjdmZjEwNmY5NyIsIml0ZW1EYXRhIjp7InR5cGUiOiJhcnRpY2xlLWpvdXJuYWwiLCJpZCI6ImJmZGM2MDQ5LWIzMGYtMzg3ZS1hOTdjLTM5MjdmZjEwNmY5NyIsInRpdGxlIjoiQSBNZXRob2Qgb2YgR2VuZXJhdGluZyA4IMOXIDggU3Vic3RpdHV0aW9uIEJveGVzIEJhc2VkIG9uIEVsbGlwdGljIEN1cnZlcyIsImF1dGhvciI6W3siZmFtaWx5IjoiSGF5YXQiLCJnaXZlbiI6IlVtYXIiLCJwYXJzZS1uYW1lcyI6ZmFsc2UsImRyb3BwaW5nLXBhcnRpY2xlIjoiIiwibm9uLWRyb3BwaW5nLXBhcnRpY2xlIjoiIn0seyJmYW1pbHkiOiJBemFtIiwiZ2l2ZW4iOiJOYXZlZWQgQWhtZWQiLCJwYXJzZS1uYW1lcyI6ZmFsc2UsImRyb3BwaW5nLXBhcnRpY2xlIjoiIiwibm9uLWRyb3BwaW5nLXBhcnRpY2xlIjoiIn0seyJmYW1pbHkiOiJBc2lmIiwiZ2l2ZW4iOiJNdWhhbW1hZCIsInBhcnNlLW5hbWVzIjpmYWxzZSwiZHJvcHBpbmctcGFydGljbGUiOiIiLCJub24tZHJvcHBpbmctcGFydGljbGUiOiIifV0sImNvbnRhaW5lci10aXRsZSI6IldpcmVsZXNzIFBlcnNvbmFsIENvbW11bmljYXRpb25zIiwiRE9JIjoiMTAuMTAwNy9zMTEyNzctMDE4LTU2OTgtMSIsIklTU04iOiIxNTcyODM0WCIsImlzc3VlZCI6eyJkYXRlLXBhcnRzIjpbWzIwMThdXX0sImFic3RyYWN0IjoiwqkgMjAxOCBTcHJpbmdlciBTY2llbmNlK0J1c2luZXNzIE1lZGlhLCBMTEMsIHBhcnQgb2YgU3ByaW5nZXIgTmF0dXJlIEVsbGlwdGljIGN1cnZlIGNyeXB0b2dyYXBoeSBwcm92aWRlcyBiZXR0ZXIgc2VjdXJpdHkgYW5kIGlzIG1vcmUgZWZmaWNpZW50IGFzIGNvbXBhcmVkIHRvIG90aGVyIHB1YmxpYyBrZXkgY3J5cHRvc3lzdGVtcyB3aXRoIGlkZW50aWNhbCBrZXkgc2l6ZS4gSW4gdGhpcyBhcnRpY2xlLCB3ZSBwcmVzZW50IGEgbmV3IG1ldGhvZCBmb3IgdGhlIGNvbnN0cnVjdGlvbiBvZiBzdWJzdGl0dXRpb24gYm94ZXMoUy1ib3hlcykgYmFzZWQgb24gcG9pbnRzIG9uIGVsbGlwdGljIGN1cnZlIG92ZXIgcHJpbWUgZmllbGQuIFRoZSByZXNpc3RhbmNlIG9mIHRoZSBuZXdseSBnZW5lcmF0ZWQgUy1ib3ggYWdhaW5zdCBjb21tb24gYXR0YWNrcyBzdWNoIGFzIGxpbmVhciwgZGlmZmVyZW50aWFsIGFuZCBhbGdlYnJhaWMgYXR0YWNrcyBpcyBhbmFseXplZCBieSBjYWxjdWxhdGluZyB0aGVpciBub24tbGluZWFyaXR5LCBsaW5lYXIgYXBwcm94aW1hdGlvbiwgc3RyaWN0IGF2YWxhbmNoZSwgYml0IGluZGVwZW5kZW5jZSwgZGlmZmVyZW50aWFsIGFwcHJveGltYXRpb24gYW5kIGFsZ2VicmFpYyBjb21wbGV4aXR5LiBUaGUgZXhwZXJpbWVudGFsIHJlc3VsdHMgYXJlIGZ1cnRoZXIgY29tcGFyZWQgd2l0aCBzb21lIG9mIHRoZSBwcmV2YWlsaW5nIFMtYm94ZXMgcHJlc2VudGVkIGluIFNoaSBldCBhbC4gKEludCBDb25mIEluZiBOZXR3IEFwcGwgMjo2ODnigJM2OTMsIDE5OTcpLCBKYWtpbW9za2kgYW5kIEtvY2FyZXYgKElFRUUgVHJhbnMgQ2lyY3VpdHMgU3lzdCBJIDQ4OjE2M+KAkzE3MCwgMjAwMSksIEd1b3BpbmcgZXQgYWwuIChDaGFvcywgU29saXRvbnMgRnJhY3RhbHMgMjM6NDEz4oCTNDE5LCAyMDA1KSwgR3VvIChDaGFvcywgU29saXRvbnMgRnJhY3RhbHMgMzY6MTAyOOKAkzEwMzYsIDIwMDgpLCBLaW0gYW5kIFBoYW4gKENyeXB0b2xvZ2lhIDMzOiAyNDbigJMyNzAsIDIwMDkpLCBOZXVyYWwgZXQgYWwuICgyMDEwIHNpeHRoIGludGVybmF0aW9uYWwgY29uZmVyZW5jZSBvbiBuYXR1cmFsIGNvbXB1dGF0aW9uIChJQ05DIDIwMTApLCAyMDEwKSwgSHVzc2FpbiBldCBhbC4gKE5ldXJhbCBDb21wdXQgQXBwbC4gaHR0cHM6Ly9kb2kub3JnLzEwLjEwMDcvczAwNTIxLTAxMi0wOTE0LTUsIDIwMTIpLiBDb21wYXJpc29uIHJldmVhbHMgdGhhdCB0aGUgcHJvcG9zZWQgYWxnb3JpdGhtIGdlbmVyYXRlcyBjcnlwdG9ncmFwaGljYWxseSBzdHJvbmcgUy1ib3hlcyBhcyBjb21wYXJlZCB0byBzb21lIG9mIHRoZSBvdGhlciBleGl0aW5nIHRlY2huaXF1ZXMuIn0sImlzVGVtcG9yYXJ5IjpmYWxzZX1dLCJpc0VkaXRlZCI6ZmFsc2UsIm1hbnVhbE92ZXJyaWRlIjp7ImlzTWFudWFsbHlPdmVycmlkZW4iOmZhbHNlLCJtYW51YWxPdmVycmlkZVRleHQiOiIiLCJpc01hbnVhbGx5T3ZlcnJpZGRlbiI6ZmFsc2UsImNpdGVwcm9jVGV4dCI6IihIYXlhdCBldCBhbC4sIDIwMTgpIn19"/>
                <w:id w:val="1513025162"/>
                <w:placeholder>
                  <w:docPart w:val="A0F7447C6AF877439076D5034AAC6C61"/>
                </w:placeholder>
              </w:sdtPr>
              <w:sdtEndPr/>
              <w:sdtContent>
                <w:r w:rsidRPr="009F7A04">
                  <w:rPr>
                    <w:rFonts w:ascii="Times" w:hAnsi="Times"/>
                  </w:rPr>
                  <w:t>(Hayat et al., 2018)</w:t>
                </w:r>
              </w:sdtContent>
            </w:sdt>
          </w:p>
        </w:tc>
        <w:tc>
          <w:tcPr>
            <w:tcW w:w="1844" w:type="dxa"/>
            <w:vAlign w:val="center"/>
          </w:tcPr>
          <w:p w14:paraId="4A2B42BF" w14:textId="21358B0F" w:rsidR="002B028A" w:rsidRPr="0071011E" w:rsidRDefault="00B35EF1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0.390</w:t>
            </w:r>
          </w:p>
        </w:tc>
      </w:tr>
      <w:tr w:rsidR="002B028A" w:rsidRPr="0071011E" w14:paraId="7A185754" w14:textId="2C835BF3" w:rsidTr="002B028A">
        <w:tc>
          <w:tcPr>
            <w:tcW w:w="1133" w:type="dxa"/>
          </w:tcPr>
          <w:p w14:paraId="780136D1" w14:textId="47B5F3A2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8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3CADFEE4" w14:textId="7B3D415B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 xml:space="preserve">Alzaidi et. al. (2018) 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81NjMzMmZjNi0yZDMyLTQ5ZmItYWEyNi1jZjZkNWNmZGFjZjkiLCJjaXRhdGlvbkl0ZW1zIjpbeyJpZCI6IjgwODEyNTVlLTkzNzUtM2Y0MC04OGMwLWY2Nzk3YjdhYzdkZiIsIml0ZW1EYXRhIjp7InR5cGUiOiJhcnRpY2xlLWpvdXJuYWwiLCJpZCI6IjgwODEyNTVlLTkzNzUtM2Y0MC04OGMwLWY2Nzk3YjdhYzdkZiIsInRpdGxlIjoiQSBOZXcgMUQgQ2hhb3RpYyBNYXAgYW5kICAkXFxiZXRhJCAtSGlsbCBDbGltYmluZyBmb3IgR2VuZXJhdGluZyBTdWJzdGl0dXRpb24tQm94ZXMiLCJhdXRob3IiOlt7ImZhbWlseSI6IkFsemFpZGkiLCJnaXZlbiI6IkEgQSIsInBhcnNlLW5hbWVzIjpmYWxzZSwiZHJvcHBpbmctcGFydGljbGUiOiIiLCJub24tZHJvcHBpbmctcGFydGljbGUiOiIifSx7ImZhbWlseSI6IkFobWFkIiwiZ2l2ZW4iOiJNIiwicGFyc2UtbmFtZXMiOmZhbHNlLCJkcm9wcGluZy1wYXJ0aWNsZSI6IiIsIm5vbi1kcm9wcGluZy1wYXJ0aWNsZSI6IiJ9LHsiZmFtaWx5IjoiRG9qYSIsImdpdmVuIjoiTSBOIiwicGFyc2UtbmFtZXMiOmZhbHNlLCJkcm9wcGluZy1wYXJ0aWNsZSI6IiIsIm5vbi1kcm9wcGluZy1wYXJ0aWNsZSI6IiJ9LHsiZmFtaWx5IjoiU29sYW1pIiwiZ2l2ZW4iOiJFIEEiLCJwYXJzZS1uYW1lcyI6ZmFsc2UsImRyb3BwaW5nLXBhcnRpY2xlIjoiIiwibm9uLWRyb3BwaW5nLXBhcnRpY2xlIjoiIn0seyJmYW1pbHkiOiJCZWciLCJnaXZlbiI6Ik0gTSBTIiwicGFyc2UtbmFtZXMiOmZhbHNlLCJkcm9wcGluZy1wYXJ0aWNsZSI6IiIsIm5vbi1kcm9wcGluZy1wYXJ0aWNsZSI6IiJ9XSwiY29udGFpbmVyLXRpdGxlIjoiSUVFRSBBY2Nlc3MiLCJET0kiOiIxMC4xMTA5L0FDQ0VTUy4yMDE4LjI4NzE1NTciLCJJU1NOIjoiMjE2OS0zNTM2IFZPICAtIDYiLCJpc3N1ZWQiOnsiZGF0ZS1wYXJ0cyI6W1syMDE4XV19LCJwYWdlIjoiNTU0MDUtNTU0MTgiLCJhYnN0cmFjdCI6Ik9uZS1kaW1lbnNpb25hbCAoMS1EKSBjaGFvdGljIG1hcHMgaGF2ZSBiZWVuIGNvbnNpZGVyZWQgYXMgcHJvbWluZW50IHBzZXVkby1yYW5kb20gc291cmNlIGZvciB0aGUgZGVzaWduIG9mIGRpZmZlcmVudCBjcnlwdG9ncmFwaGljIHByaW1pdGl2ZXMuIFRoZXkgaGF2ZSB0aGUgYWR2YW50YWdlcyBvZiBzaW1wbGljaXR5LCBlYXN5IHRvIGltcGxlbWVudCwgYW5kIGxvdyBjb21wdXRhdGlvbi4gVGhpcyBwYXBlciBwcm9wb3NlcyBhIG5ldyAxLUQgZGlzY3JldGUtY2hhb3RpYyBtYXAgd2hpY2ggaG9sZHMgYmV0dGVyIGR5bmFtaWNhbCBiZWhhdmlvciwgbHlhcHVub3YgZXhwb25lbnQsIGJpZnVyY2F0aW9uLCBhbmQgbGFyZ2VyIGNoYW90aWMgcmFuZ2UgY29tcGFyZWQgd2l0aCB0aGUgY2hhb3RpYyBsb2dpc3RpYyBtYXAuIFdlIHByb3Bvc2UgYSBtZXRob2QgdG8gY29uc3RydWN0IGNyeXB0b2dyYXBoaWNhbGx5IGVmZmljaWVudCBzdWJzdGl0dXRpb24tYm94ZXMgKFMtYm94ZXMpIHVzaW5nIGFuIGltcHJvdmVkIGNoYW90aWMgbWFwIGFuZCDOsi1oaWxsIGNsaW1iaW5nIHNlYXJjaCB0ZWNobmlxdWUuIFMtYm94ZXMgYXJlIHVzZWQgaW4gYmxvY2sgY2lwaGVycyBhcyBub25saW5lYXIgY29tcG9uZW50cyB0byBicmluZyBzdHJvbmcgY29uZnVzaW9uIGFuZCBzZWN1cml0eS4gQ29uc3RydWN0aW5nIG9wdGltYWwgUy1ib3hlcyBoYXMgYmVlbiBhIHByb21pbmVudCB0b3BpYyBvZiBpbnRlcmVzdCBmb3Igc2VjdXJpdHkgZXhwZXJ0cy4gVG8gYmVnaW4sIHRoZSBhbnRpY2lwYXRlZCBtZXRob2QgZ2VuZXJhdGVzIGluaXRpYWwgUy1ib3ggdXNpbmcgdGhlIGltcHJvdmVkIGNoYW90aWMgbWFwLiBUaGVuLCDOsi1oaWxsIGNsaW1iaW5nIHNlYXJjaCBpcyBhcHBsaWVkIHRvIG9idGFpbiBub3RhYmxlIGNvbmZpZ3VyYXRpb24gb2YgUy1ib3ggdGhhdCBvcHRpbWFsbHkgc2F0aXNmaWVzIHRoZSBmaXRuZXNzIGZ1bmN0aW9uLiBUaGUgc2ltdWxhdGlvbiByZXN1bHRzIGFyZSBjb21wYXJlZCB3aXRoIHNvbWUgcmVjZW50IFMtYm94ZXMgYXBwcm9hY2hlcyB0byBkZW1vbnN0cmF0ZSB0aGF0IHRoZSBwcm9wb3NlZCBhcHByb2FjaCBpcyBtb3JlIHByb2ZpY2llbnQgaW4gZ2VuZXJhdGluZyBzdHJvbmcgbm9ubGluZWFyIGNvbXBvbmVudCBvZiBibG9jayBlbmNyeXB0aW9uIHN5c3RlbXMuIiwidm9sdW1lIjoiNiJ9LCJpc1RlbXBvcmFyeSI6ZmFsc2V9XSwiaXNFZGl0ZWQiOmZhbHNlLCJtYW51YWxPdmVycmlkZSI6eyJpc01hbnVhbGx5T3ZlcnJpZGVuIjpmYWxzZSwibWFudWFsT3ZlcnJpZGVUZXh0IjoiIiwiaXNNYW51YWxseU92ZXJyaWRkZW4iOmZhbHNlLCJjaXRlcHJvY1RleHQiOiIoQWx6YWlkaSBldCBhbC4sIDIwMTgpIn19"/>
                <w:id w:val="-1558010086"/>
                <w:placeholder>
                  <w:docPart w:val="3183B042F7ABC04C993F5B2BBF47C810"/>
                </w:placeholder>
              </w:sdtPr>
              <w:sdtEndPr/>
              <w:sdtContent>
                <w:r w:rsidRPr="009F7A04">
                  <w:rPr>
                    <w:rFonts w:ascii="Times" w:hAnsi="Times"/>
                  </w:rPr>
                  <w:t>(Alzaidi et al., 2018)</w:t>
                </w:r>
              </w:sdtContent>
            </w:sdt>
          </w:p>
        </w:tc>
        <w:tc>
          <w:tcPr>
            <w:tcW w:w="1844" w:type="dxa"/>
            <w:vAlign w:val="center"/>
          </w:tcPr>
          <w:p w14:paraId="0BC19EC1" w14:textId="62856243" w:rsidR="002B028A" w:rsidRPr="0071011E" w:rsidRDefault="00B35EF1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0.0390</w:t>
            </w:r>
          </w:p>
        </w:tc>
      </w:tr>
      <w:tr w:rsidR="002B028A" w:rsidRPr="0071011E" w14:paraId="7B1853BB" w14:textId="0607FECC" w:rsidTr="002B028A">
        <w:tc>
          <w:tcPr>
            <w:tcW w:w="1133" w:type="dxa"/>
          </w:tcPr>
          <w:p w14:paraId="75993A33" w14:textId="2A505EC7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9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12DB1DF1" w14:textId="61A0EC61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>Wang et. al. (2019)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8wMmE0ZWJlNy1iNjhlLTQzYWYtYWZiOS00Y2Y1MGQzNDJlNDIiLCJjaXRhdGlvbkl0ZW1zIjpbeyJpZCI6Ijk1ZTExZGU4LTJkNDItMzExYS1iYTg4LWVjZTRlYzcwNDVjYyIsIml0ZW1EYXRhIjp7InR5cGUiOiJhcnRpY2xlLWpvdXJuYWwiLCJpZCI6Ijk1ZTExZGU4LTJkNDItMzExYS1iYTg4LWVjZTRlYzcwNDVjYyIsInRpdGxlIjoiQSBub3ZlbCBTLUJveCBkZXNpZ24gYWxnb3JpdGhtIGJhc2VkIG9uIGEgbmV3IGNvbXBvdW5kIGNoYW90aWMgc3lzdGVtIiwiYXV0aG9yIjpbeyJmYW1pbHkiOiJMdSIsImdpdmVuIjoiUWluZyIsInBhcnNlLW5hbWVzIjpmYWxzZSwiZHJvcHBpbmctcGFydGljbGUiOiIiLCJub24tZHJvcHBpbmctcGFydGljbGUiOiIifSx7ImZhbWlseSI6IlpodSIsImdpdmVuIjoiQ29uZ3h1IiwicGFyc2UtbmFtZXMiOmZhbHNlLCJkcm9wcGluZy1wYXJ0aWNsZSI6IiIsIm5vbi1kcm9wcGluZy1wYXJ0aWNsZSI6IiJ9LHsiZmFtaWx5IjoiV2FuZyIsImdpdmVuIjoiR3VvanVuIiwicGFyc2UtbmFtZXMiOmZhbHNlLCJkcm9wcGluZy1wYXJ0aWNsZSI6IiIsIm5vbi1kcm9wcGluZy1wYXJ0aWNsZSI6IiJ9XSwiY29udGFpbmVyLXRpdGxlIjoiRW50cm9weSIsIkRPSSI6IjEwLjMzOTAvZTIxMTAxMDA0IiwiSVNTTiI6IjEwOTk0MzAwIiwiaXNzdWVkIjp7ImRhdGUtcGFydHMiOltbMjAxOV1dfSwiYWJzdHJhY3QiOiJTdWJzdGl0dXRpb24tYm94ZXMgKFMtQm94ZXMpIGFyZSBpbXBvcnRhbnQgbm9uLWxpbmVhciBjb21wb25lbnRzIGluIGJsb2NrIGNyeXB0b3N5c3RlbSwgd2hpY2ggcGxheSBhbiBpbXBvcnRhbnQgcm9sZSBpbiB0aGUgc2VjdXJpdHkgb2YgY3J5cHRvc3lzdGVtcy4gQ29uc3RydWN0aW5nIFMtQm94ZXMgd2l0aCBhIHN0cm9uZyBjcnlwdG9ncmFwaGljIGZlYXR1cmUgaXMgYW4gaW1wb3J0YW50IHN0ZXAgaW4gZGVzaWduaW5nIGJsb2NrIGNpcGhlciBzeXN0ZW1zLiBJbiB0aGlzIHBhcGVyLCBhIG5vdmVsIGFsZ29yaXRobSBmb3IgY29uc3RydWN0aW5nIFMtQm94ZXMgYmFzZWQgb24gYSBuZXcgY29tcG91bmQgY2hhb3RpYyBzeXN0ZW0gaXMgcHJlc2VudGVkLiBGaXJzdGx5LCB0aGUgbmV3IGNoYW90aWMgc3lzdGVtLCB0ZW50LWxvZ2lzdGljIHN5c3RlbSwgaXMgcHJvcG9zZWQsIHdoaWNoIGhhcyBiZXR0ZXIgY2hhb3RpYyBwZXJmb3JtYW5jZSBhbmQgd2lkZXIgY2hhb3RpYyByYW5nZSB0aGFuIHRoZSB0ZW50IGFuZCBsb2dpc3RpYyBzeXN0ZW0sIGFuZCBjYW4gbm90IG9ubHkgaW5jcmVhc2UgdGhlIHJhbmRvbW5lc3Mgb2YgdGhlIGNoYW90aWMgc2VxdWVuY2VzIGJ1dCBhbHNvIGV4cGFuZCB0aGUga2V5IHNwYWNlIG9mIGNyeXB0b3N5c3RlbXMuIFNlY29uZGx5LCBhIG5vdmVsIGxpbmVhciBtYXBwaW5nIGlzIGVtcGxveWVkIHRvIGNvbnN0cnVjdCB0aGUgaW5pdGlhbCBTLUJveC4gVGhlbiwgdGhlIHBlcm11dGF0aW9uIG9wZXJhdGlvbiBvbiB0aGUgaW5pdGlhbCBTLUJveCBpcyBwZXJmb3JtZWQgYnkgdXNpbmcgY2hhb3RpYyBzZXF1ZW5jZSBnZW5lcmF0ZWQgd2l0aCB0aGUgdGVudC1sb2dpc3RpYyBzeXN0ZW0sIHdoaWNoIGltcHJvdmVzIHRoZSBjcnlwdG9ncmFwaGljIGZlYXR1cmVzIG9mIHRoZSBTLUJveC4gVGhlIGlkZWEgYmVoaW5kIHRoZSBwcm9wb3NlZCB3b3JrIGlzIHRvIG1ha2Ugc3VwcGxlbWVudGFyeSBzYWZlIFMtYm94LiBEZXRhaWwgdGVzdHMgZm9yIGNyeXB0b2dyYXBoaWMgc3RyZW5ndGggb2YgdGhlIHByb3Bvc2VkIFMtQm94IGFyZSBwZXJmb3JtZWQgYnkgdXNpbmcgZGlmZmVyZW50IHN0YW5kYXJkIGJlbmNobWFya3MuIFRoZSB0ZXN0IHJlc3VsdHMgYW5kIHBlcmZvcm1hbmNlIGFuYWx5c2lzIHNob3cgdGhhdCBvdXIgcHJvcG9zZWQgUy1Cb3ggaGFzIHZlcnkgc21hbGxlciB2YWx1ZXMgb2YgbGluZWFyIHByb2JhYmlsaXR5IChMUCkgYW5kIGRpZmZlcmVudGlhbCBwcm9iYWJpbGl0eSAoRFApIGFuZCBhIHNhdGlzZmFjdG9yeSBhdmVyYWdlIHZhbHVlIG9mIG5vbmxpbmVhcml0eSBjb21wYXJlZCB3aXRoIG90aGVyIFMtQm94ZXMsIHNob3dpbmcgaXRzIGV4Y2VsbGVudCBhcHBsaWNhdGlvbiBwb3RlbnRpYWwgaW4gYmxvY2sgY2lwaGVyIHN5c3RlbS4iLCJpc3N1ZSI6IjEwIiwidm9sdW1lIjoiMjEifSwiaXNUZW1wb3JhcnkiOmZhbHNlfV0sImlzRWRpdGVkIjpmYWxzZSwibWFudWFsT3ZlcnJpZGUiOnsiaXNNYW51YWxseU92ZXJyaWRlbiI6ZmFsc2UsIm1hbnVhbE92ZXJyaWRlVGV4dCI6IiIsImlzTWFudWFsbHlPdmVycmlkZGVuIjpmYWxzZSwiY2l0ZXByb2NUZXh0IjoiKEx1IGV0IGFsLiwgMjAxOSkifX0="/>
                <w:id w:val="-1684276458"/>
                <w:placeholder>
                  <w:docPart w:val="64C033E22A49EF4990126A2D187E78EC"/>
                </w:placeholder>
              </w:sdtPr>
              <w:sdtEndPr/>
              <w:sdtContent>
                <w:r w:rsidRPr="009F7A04">
                  <w:rPr>
                    <w:rFonts w:ascii="Times" w:hAnsi="Times"/>
                  </w:rPr>
                  <w:t>(Lu et al., 2019)</w:t>
                </w:r>
              </w:sdtContent>
            </w:sdt>
          </w:p>
        </w:tc>
        <w:tc>
          <w:tcPr>
            <w:tcW w:w="1844" w:type="dxa"/>
            <w:vAlign w:val="center"/>
          </w:tcPr>
          <w:p w14:paraId="34B84CD7" w14:textId="5D98CCEF" w:rsidR="002B028A" w:rsidRPr="0071011E" w:rsidRDefault="00B35EF1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0.0390</w:t>
            </w:r>
          </w:p>
        </w:tc>
      </w:tr>
      <w:tr w:rsidR="00B35EF1" w:rsidRPr="0071011E" w14:paraId="1588A8B5" w14:textId="5F794D8F" w:rsidTr="002B028A">
        <w:tc>
          <w:tcPr>
            <w:tcW w:w="1133" w:type="dxa"/>
          </w:tcPr>
          <w:p w14:paraId="3A7D73FF" w14:textId="7AD76ADB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10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6F511B13" w14:textId="125AA520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>Zahid et. al. (2019)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8xZDIxMjQ1Yi1iZjIxLTQ3NzQtOWUzZi02N2M2ZWUyMzAwMzUiLCJjaXRhdGlvbkl0ZW1zIjpbeyJpZCI6IjdiN2I5Nzc4LTAzMTktMzIxMC1iNGE0LTk1NTIwZmZiNWJhZiIsIml0ZW1EYXRhIjp7InR5cGUiOiJhcnRpY2xlLWpvdXJuYWwiLCJpZCI6IjdiN2I5Nzc4LTAzMTktMzIxMC1iNGE0LTk1NTIwZmZiNWJhZiIsInRpdGxlIjoiQSBub3ZlbCBjb25zdHJ1Y3Rpb24gb2YgZWZmaWNpZW50IHN1YnN0aXR1dGlvbi1ib3hlcyB1c2luZyBjdWJpYyBmcmFjdGlvbmFsIHRyYW5zZm9ybWF0aW9uIiwiYXV0aG9yIjpbeyJmYW1pbHkiOiJaYWhpZCIsImdpdmVuIjoiQW1qYWQgSHVzc2FpbiIsInBhcnNlLW5hbWVzIjpmYWxzZSwiZHJvcHBpbmctcGFydGljbGUiOiIiLCJub24tZHJvcHBpbmctcGFydGljbGUiOiIifSx7ImZhbWlseSI6IkFyc2hhZCIsImdpdmVuIjoiTXVoYW1tYWQgSnVuYWlkIiwicGFyc2UtbmFtZXMiOmZhbHNlLCJkcm9wcGluZy1wYXJ0aWNsZSI6IiIsIm5vbi1kcm9wcGluZy1wYXJ0aWNsZSI6IiJ9LHsiZmFtaWx5IjoiQWhtYWQiLCJnaXZlbiI6Ik11c2hlZXIiLCJwYXJzZS1uYW1lcyI6ZmFsc2UsImRyb3BwaW5nLXBhcnRpY2xlIjoiIiwibm9uLWRyb3BwaW5nLXBhcnRpY2xlIjoiIn1dLCJjb250YWluZXItdGl0bGUiOiJFbnRyb3B5IiwiRE9JIjoiMTAuMzM5MC9lMjEwMzAyNDUiLCJJU1NOIjoiMTA5OTQzMDAiLCJpc3N1ZWQiOnsiZGF0ZS1wYXJ0cyI6W1syMDE5XV19LCJwYWdlIjoiMjQ1IiwiYWJzdHJhY3QiOiJBIHN5bW1ldHJpYyBibG9jayBjaXBoZXIgZW1wbG95aW5nIGEgc3Vic3RpdHV0aW9uLXBlcm11dGF0aW9uIGR1byBpcyBhbiBlZmZlY3RpdmUgdGVjaG5pcXVlIGZvciB0aGUgcHJvdmlzaW9uIG9mIGluZm9ybWF0aW9uIHNlY3VyaXR5LiBGb3Igc3Vic3RpdHV0aW9uLCBtb2Rlcm4gYmxvY2sgY2lwaGVycyB1c2Ugb25lIG9yIG1vcmUgc3Vic3RpdHV0aW9uIGJveGVzIChTLUJveGVzKS4gQ2VydGFpbiBjcml0ZXJpYSBhbmQgZGVzaWduIHByaW5jaXBsZXMgYXJlIGZ1bGZpbGxlZCBhbmQgZm9sbG93ZWQgZm9yIHRoZSBjb25zdHJ1Y3Rpb24gb2YgYSBnb29kIFMtQm94LiBJbiB0aGlzIHBhcGVyLCBhbiBpbm5vdmF0aXZlIHRlY2huaXF1ZSB0byBjb25zdHJ1Y3Qgc3Vic3RpdHV0aW9uLWJveGVzIHVzaW5nIG91ciBjdWJpYyBmcmFjdGlvbmFsIHRyYW5zZm9ybWF0aW9uIChDRlQpIGlzIHByZXNlbnRlZC4gVGhlIGNyeXB0b2dyYXBoaWMgc3RyZW5ndGggb2YgdGhlIHByb3Bvc2VkIFMtYm94IGlzIGNyaXRpY2FsbHkgZXZhbHVhdGVkIGFnYWluc3QgdGhlIHN0YXRlIG9mIHRoZSBhcnQgcGVyZm9ybWFuY2UgY3JpdGVyaWEgb2Ygc3Ryb25nIFMtYm94ZXMsIGluY2x1ZGluZyBiaWplY3Rpb24sIG5vbmxpbmVhcml0eSwgYml0IGluZGVwZW5kZW5jZSBjcml0ZXJpb24sIHN0cmljdCBhdmFsYW5jaGUgZWZmZWN0LCBhbmQgbGluZWFyIGFuZCBkaWZmZXJlbnRpYWwgYXBwcm94aW1hdGlvbiBwcm9iYWJpbGl0aWVzLiBUaGUgcGVyZm9ybWFuY2UgcmVzdWx0cyBvZiB0aGUgcHJvcG9zZWQgUy1Cb3ggYXJlIGNvbXBhcmVkIHdpdGggcmVjZW50bHkgaW52ZXN0aWdhdGVkIFMtQm94ZXMgdG8gcHJvdmUgaXRzIGNyeXB0b2dyYXBoaWMgc3RyZW5ndGguIFRoZSBzaW11bGF0aW9uIGFuZCBjb21wYXJpc29uIGFuYWx5c2VzIHZhbGlkYXRlIHRoYXQgdGhlIHByb3Bvc2VkIFMtQm94IGNvbnN0cnVjdGlvbiBtZXRob2QgaGFzIGFkZXF1YXRlIGVmZmljYWN5IHRvIGdlbmVyYXRlIGVmZmljaWVudCBjYW5kaWRhdGUgUy1Cb3hlcyBmb3IgdXNhZ2UgaW4gYmxvY2sgY2lwaGVycy4iLCJpc3N1ZSI6IjMiLCJ2b2x1bWUiOiIyMSJ9LCJpc1RlbXBvcmFyeSI6ZmFsc2V9XSwiaXNFZGl0ZWQiOmZhbHNlLCJtYW51YWxPdmVycmlkZSI6eyJpc01hbnVhbGx5T3ZlcnJpZGVuIjpmYWxzZSwibWFudWFsT3ZlcnJpZGVUZXh0IjoiIiwiaXNNYW51YWxseU92ZXJyaWRkZW4iOmZhbHNlLCJjaXRlcHJvY1RleHQiOiIoWmFoaWQgZXQgYWwuLCAyMDE5KSJ9fQ=="/>
                <w:id w:val="1035700788"/>
                <w:placeholder>
                  <w:docPart w:val="04701B4017B81A4FB880FE100E692D7D"/>
                </w:placeholder>
              </w:sdtPr>
              <w:sdtContent>
                <w:r w:rsidRPr="009F7A04">
                  <w:rPr>
                    <w:rFonts w:ascii="Times" w:hAnsi="Times"/>
                  </w:rPr>
                  <w:t>(Zahid et al., 2019)</w:t>
                </w:r>
              </w:sdtContent>
            </w:sdt>
          </w:p>
        </w:tc>
        <w:tc>
          <w:tcPr>
            <w:tcW w:w="1844" w:type="dxa"/>
            <w:vAlign w:val="center"/>
          </w:tcPr>
          <w:p w14:paraId="524DC0F3" w14:textId="761FCA5C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0.0390</w:t>
            </w:r>
          </w:p>
        </w:tc>
      </w:tr>
      <w:tr w:rsidR="00B35EF1" w:rsidRPr="0071011E" w14:paraId="0797A813" w14:textId="3C356966" w:rsidTr="002B028A">
        <w:tc>
          <w:tcPr>
            <w:tcW w:w="1133" w:type="dxa"/>
          </w:tcPr>
          <w:p w14:paraId="69C8459A" w14:textId="578D105D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11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36BCE486" w14:textId="79D7E064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>Faheem et. al. (2020)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83ZDE0NTlkZC0yNTYzLTQyZjctOTAwMC01OGVlYzRmMzQ5YzkiLCJjaXRhdGlvbkl0ZW1zIjpbeyJpZCI6Ijk2ZGYwZjUyLTRiZWMtM2E3Ny04YjZiLThiOGI2YWUxNDA3ZiIsIml0ZW1EYXRhIjp7InR5cGUiOiJhcnRpY2xlLWpvdXJuYWwiLCJpZCI6Ijk2ZGYwZjUyLTRiZWMtM2E3Ny04YjZiLThiOGI2YWUxNDA3ZiIsInRpdGxlIjoiSGlnaGx5IGRpc3BlcnNpdmUgc3Vic3RpdHV0aW9uIGJveCAoUy1ib3gpIGRlc2lnbiB1c2luZyBjaGFvcyIsImF1dGhvciI6W3siZmFtaWx5IjoiRmFoZWVtIiwiZ2l2ZW4iOiJaLiIsInBhcnNlLW5hbWVzIjpmYWxzZSwiZHJvcHBpbmctcGFydGljbGUiOiIiLCJub24tZHJvcHBpbmctcGFydGljbGUiOiJiaW4ifSx7ImZhbWlseSI6IkFsaSIsImdpdmVuIjoiQS4iLCJwYXJzZS1uYW1lcyI6ZmFsc2UsImRyb3BwaW5nLXBhcnRpY2xlIjoiIiwibm9uLWRyb3BwaW5nLXBhcnRpY2xlIjoiIn0seyJmYW1pbHkiOiJLaGFuIiwiZ2l2ZW4iOiJNLkEuIiwicGFyc2UtbmFtZXMiOmZhbHNlLCJkcm9wcGluZy1wYXJ0aWNsZSI6IiIsIm5vbi1kcm9wcGluZy1wYXJ0aWNsZSI6IiJ9LHsiZmFtaWx5IjoiVWwtSGFxIiwiZ2l2ZW4iOiJNLkUuIiwicGFyc2UtbmFtZXMiOmZhbHNlLCJkcm9wcGluZy1wYXJ0aWNsZSI6IiIsIm5vbi1kcm9wcGluZy1wYXJ0aWNsZSI6IiJ9LHsiZmFtaWx5IjoiQWhtYWQiLCJnaXZlbiI6IlcuIiwicGFyc2UtbmFtZXMiOmZhbHNlLCJkcm9wcGluZy1wYXJ0aWNsZSI6IiIsIm5vbi1kcm9wcGluZy1wYXJ0aWNsZSI6IiJ9XSwiY29udGFpbmVyLXRpdGxlIjoiRVRSSSBKb3VybmFsIiwiRE9JIjoiMTAuNDIxOC9ldHJpai4yMDE5LTAxMzgiLCJJU1NOIjoiMjIzMzczMjYiLCJpc3N1ZWQiOnsiZGF0ZS1wYXJ0cyI6W1syMDIwXV19LCJhYnN0cmFjdCI6IsKpIDIwMjAgRVRSSSBIaWdobHkgZGlzcGVyc2l2ZSBTLWJveGVzIGFyZSBkZXNpcmFibGUgaW4gY3J5cHRvc3lzdGVtcyBhcyBub25saW5lYXIgY29uZnVzaW9uIHN1Yi1sYXllcnMgZm9yIHJlc2lzdGluZyBtb2Rlcm4gYXR0YWNrcy4gRm9yIGEgbmVhciBvcHRpbWFsIGNyeXB0b3N5c3RlbSByZXNpc3RhbnQgdG8gbW9kZXJuIGNyeXB0YW5hbHlzaXMsIGEgaGlnaGx5IG5vbmxpbmVhciBhbmQgbG93IGRpZmZlcmVudGlhbCBwcm9iYWJpbGl0eSAoRFApIHZhbHVlIGlzIHJlcXVpcmVkLiBXZSBwcm9wb3NlIGEgbWV0aG9kIGJhc2VkIG9uIGEgcGllY2V3aXNlIGxpbmVhciBjaGFvdGljIG1hcCAoUFdMQ00pIHdpdGggb3B0aW1pemF0aW9uIGNvbmRpdGlvbnMuIFRodXMsIHRoZSBsaW5lYXIgcHJvcGFnYXRpb24gb2YgaW5mb3JtYXRpb24gaW4gYSBjcnlwdG9zeXN0ZW0gYXBwZWFyaW5nIGFzIGEgaGlnaCBEUCBkdXJpbmcgZGlmZmVyZW50aWFsIGNyeXB0YW5hbHlzaXMgb2YgYW4gUy1ib3ggaXMgbWluaW1pemVkLiBXaGlsZSBtYXBwaW5nIGZyb20gdGhlIGNoYW90aWMgdHJhamVjdG9yeSB0byBpbnRlZ2VyIGRvbWFpbiwgYSByYW5kb21uZXNzIHRlc3QgaXMgcGVyZm9ybWVkIHRoYXQganVzdGlmaWVzIHRoZSBub25saW5lYXIgYmVoYXZpb3Igb2YgdGhlIGhpZ2hseSBkaXNwZXJzaXZlIGFuZCBub25saW5lYXIgY2hhb3RpYyBTLWJveC4gVGhlIHByb3Bvc2VkIHNjaGVtZSBpcyB2ZXR0ZWQgdXNpbmcgd2VsbC1lc3RhYmxpc2hlZCBjcnlwdG9ncmFwaGljIHBlcmZvcm1hbmNlIGNyaXRlcmlhLiBUaGUgcHJvcG9zZWQgUy1ib3ggbWVldHMgdGhlIGNyeXB0b2dyYXBoaWMgcGVyZm9ybWFuY2UgY3JpdGVyaWEgYW5kIGZ1cnRoZXIgbWluaW1pemVzIHRoZSBkaWZmZXJlbnRpYWwgcHJvcGFnYXRpb24ganVzdGlmaWVkIGJ5IHRoZSBsb3cgRFAgdmFsdWUuIFRoZSBzdWl0YWJpbGl0eSBvZiB0aGUgcHJvcG9zZWQgUy1ib3ggaXMgYWxzbyB0ZXN0ZWQgdXNpbmcgYW4gaW1hZ2UgZW5jcnlwdGlvbiBhbGdvcml0aG0uIFJlc3VsdHMgc2hvdyB0aGF0IHRoZSBwcm9wb3NlZCBTLWJveCBhcyBhIGNvbmZ1c2lvbiBjb21wb25lbnQgZW50YWlscyBhIGhpZ2ggbGV2ZWwgb2Ygc2VjdXJpdHkgYW5kIGltcHJvdmVzIHJlc2lzdGFuY2UgYWdhaW5zdCBhbGwga25vd24gYXR0YWNrcy4ifSwiaXNUZW1wb3JhcnkiOmZhbHNlfV0sImlzRWRpdGVkIjpmYWxzZSwibWFudWFsT3ZlcnJpZGUiOnsiaXNNYW51YWxseU92ZXJyaWRlbiI6ZmFsc2UsIm1hbnVhbE92ZXJyaWRlVGV4dCI6IiIsImlzTWFudWFsbHlPdmVycmlkZGVuIjpmYWxzZSwiY2l0ZXByb2NUZXh0IjoiKGJpbiBGYWhlZW0gZXQgYWwuLCAyMDIwKSJ9fQ=="/>
                <w:id w:val="1006403590"/>
                <w:placeholder>
                  <w:docPart w:val="4900CFB335F4354685E7C255DBA7D221"/>
                </w:placeholder>
              </w:sdtPr>
              <w:sdtContent>
                <w:r w:rsidRPr="009F7A04">
                  <w:rPr>
                    <w:rFonts w:ascii="Times" w:hAnsi="Times"/>
                  </w:rPr>
                  <w:t>(bin Faheem et al., 2020)</w:t>
                </w:r>
              </w:sdtContent>
            </w:sdt>
          </w:p>
        </w:tc>
        <w:tc>
          <w:tcPr>
            <w:tcW w:w="1844" w:type="dxa"/>
            <w:vAlign w:val="center"/>
          </w:tcPr>
          <w:p w14:paraId="133F3489" w14:textId="50F681BE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0.0390</w:t>
            </w:r>
          </w:p>
        </w:tc>
      </w:tr>
      <w:tr w:rsidR="00B35EF1" w:rsidRPr="0071011E" w14:paraId="01BB74E6" w14:textId="001C3F3D" w:rsidTr="002B028A">
        <w:tc>
          <w:tcPr>
            <w:tcW w:w="1133" w:type="dxa"/>
          </w:tcPr>
          <w:p w14:paraId="31C5E8FC" w14:textId="4483100B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12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601787A3" w14:textId="432306BA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>Wang et. al.(2020)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9lYTJjY2NlNy1jNWE1LTQyNDctOTc1MS1mOGQ0YjhiNmVjYmEiLCJjaXRhdGlvbkl0ZW1zIjpbeyJpZCI6ImQwNWZiMTRlLWMxYzYtM2M2OC1hM2M5LTJlNzkxMWY3OTlkNyIsIml0ZW1EYXRhIjp7InR5cGUiOiJhcnRpY2xlLWpvdXJuYWwiLCJpZCI6ImQwNWZiMTRlLWMxYzYtM2M2OC1hM2M5LTJlNzkxMWY3OTlkNyIsInRpdGxlIjoiQSBnZW5ldGljIGFsZ29yaXRobSBmb3IgY29uc3RydWN0aW5nIGJpamVjdGl2ZSBzdWJzdGl0dXRpb24gYm94ZXMgd2l0aCBoaWdoIG5vbmxpbmVhcml0eSIsImF1dGhvciI6W3siZmFtaWx5IjoiV2FuZyIsImdpdmVuIjoiWW9uZyIsInBhcnNlLW5hbWVzIjpmYWxzZSwiZHJvcHBpbmctcGFydGljbGUiOiIiLCJub24tZHJvcHBpbmctcGFydGljbGUiOiIifSx7ImZhbWlseSI6IlpoYW5nIiwiZ2l2ZW4iOiJaaGlxaWFuZyIsInBhcnNlLW5hbWVzIjpmYWxzZSwiZHJvcHBpbmctcGFydGljbGUiOiIiLCJub24tZHJvcHBpbmctcGFydGljbGUiOiIifSx7ImZhbWlseSI6IlpoYW5nIiwiZ2l2ZW4iOiJMZW8gWXUiLCJwYXJzZS1uYW1lcyI6ZmFsc2UsImRyb3BwaW5nLXBhcnRpY2xlIjoiIiwibm9uLWRyb3BwaW5nLXBhcnRpY2xlIjoiIn0seyJmYW1pbHkiOiJGZW5nIiwiZ2l2ZW4iOiJKdW4iLCJwYXJzZS1uYW1lcyI6ZmFsc2UsImRyb3BwaW5nLXBhcnRpY2xlIjoiIiwibm9uLWRyb3BwaW5nLXBhcnRpY2xlIjoiIn0seyJmYW1pbHkiOiJHYW8iLCJnaXZlbiI6IkplcnJ5IiwicGFyc2UtbmFtZXMiOmZhbHNlLCJkcm9wcGluZy1wYXJ0aWNsZSI6IiIsIm5vbi1kcm9wcGluZy1wYXJ0aWNsZSI6IiJ9LHsiZmFtaWx5IjoiTGVpIiwiZ2l2ZW4iOiJQZW5nIiwicGFyc2UtbmFtZXMiOmZhbHNlLCJkcm9wcGluZy1wYXJ0aWNsZSI6IiIsIm5vbi1kcm9wcGluZy1wYXJ0aWNsZSI6IiJ9XSwiY29udGFpbmVyLXRpdGxlIjoiSW5mb3JtYXRpb24gU2NpZW5jZXMiLCJET0kiOiJodHRwczovL2RvaS5vcmcvMTAuMTAxNi9qLmlucy4yMDIwLjAzLjAyNSIsIklTU04iOiIwMDIwLTAyNTUiLCJVUkwiOiJodHRwOi8vd3d3LnNjaWVuY2VkaXJlY3QuY29tL3NjaWVuY2UvYXJ0aWNsZS9waWkvUzAwMjAwMjU1MjAzMDIwNVgiLCJpc3N1ZWQiOnsiZGF0ZS1wYXJ0cyI6W1syMDIwXV19LCJwYWdlIjoiMTUyLTE2NiIsImFic3RyYWN0IjoiU3Vic3RpdHV0aW9uIGJveCAoUy1ib3gpIGlzIG9uZSBvZiB0aGUgbW9zdCBpbXBvcnRhbnQgY29tcG9uZW50cyBpbiB0aGUgZGVzaWduIG9mIGJsb2NrIGNpcGhlcnMuIEluIHRoaXMgd29yaywgZGlmZmVyZW50IGZyb20gdHJhZGl0aW9uYWwgbWV0aG9kcywgd2UgY29udmVydCB0aGUgY29uc3RydWN0aW9uIG9mIG7CoMOXwqBuIFMtYm94IGludG8gYSBwcm9jZXNzIG9mIHB1dHRpbmcgbiBCb29sZWFuIGZ1bmN0aW9ucyBvbmUgYnkgb25lIGludG8gYSBjb250YWluZXIuIE9uIHRoaXMgYmFzaXMsIHdlIHJlZ2FyZCB0aGUgQm9vbGVhbiBmdW5jdGlvbiBhcyB0aGUgY2hyb21vc29tZSBvZiB0aGUgUy1ib3ggYW5kIHByb3Bvc2UgYSBub3ZlbCBnZW5ldGljIGFsZ29yaXRobSB0byBjb25zdHJ1Y3QgYmlqZWN0aXZlIFMtYm94ZXMgd2l0aCBoaWdoIG5vbmxpbmVhcml0eS4gSW4gdGhpcyBnZW5ldGljIGFsZ29yaXRobSwgdGhlIG9wdGltaXphdGlvbiBvYmplY3RpdmUgaXMgdGhlIG5vbmxpbmVhcml0eSBvZiB0aGUgUy1ib3gsIGFuZCB0aGUgYmlqZWN0aW9uIHJlcXVpcmVtZW50IGlzIGNvbnZlcnRlZCB0byBpdHMgb3B0aW1pemF0aW9uIGNvbnN0cmFpbnQuIEZpcnN0LCB3ZSB1c2UgYSBjaGFvdGljIHN5c3RlbSB0byBnZW5lcmF0ZSB0aGUgaW5pdGlhbCBTLWJveGVzIHNpbmNlIGNoYW90aWMgc3lzdGVtcyBoYXZlIGV4Y2VsbGVudCBwcm9wZXJ0aWVzIGxpa2Ugbm9ubGluZWFyaXR5LCBlcmdvZGljaXR5IGFuZCBwc2V1ZG8tcmFuZG9tbmVzcy4gVGhlc2UgaW5pdGlhbCBTLWJveGVzIGxheSBhIGdvb2QgZm91bmRhdGlvbiBmb3Igc3Vic2VxdWVudCBvcHRpbWl6YXRpb24gb2Ygb3VyIGFsZ29yaXRobS4gVGhlbiwgZm9yIHRoZSBtZXJpdCBvZiBiaWplY3Rpdml0eSBhbmQgbm9ubGluZWFyaXR5LCB3ZSBlbGFib3JhdGVseSBkZXNpZ24gdGhlIGNyb3Nzb3ZlciBhbmQgbXV0YXRpb24gb3BlcmF0b3Igb2YgdGhlIGdlbmV0aWMgYWxnb3JpdGhtIHRvIGltcHJvdmUgdGhlIGNhcGFiaWxpdHkgb2YgZ2VuZXJhdGluZyBiaWplY3RpdmUgUy1ib3hlcyB3aXRoIGhpZ2ggbm9ubGluZWFyaXR5LiBVbmRlciB0aGUgcHJvcG9zZWQgZnJhbWV3b3JrLCB0d28gdGhlb3JlbXMgY2FuIGJlIHByb3Zlbiwgd2hpY2ggaW1wbHkgdGhhdCB0aGUgcHJvcG9zZWQgc29sdXRpb24gZW5zdXJlcyBiaWplY3Rpb24gYW5kIGhpZ2ggbm9ubGluZWFyaXR5IG9mIHRoZSBnZW5lcmF0ZWQgUy1ib3guIEZ1cnRoZXIgZXhwZXJpbWVudGFsIGFuYWx5c2VzIGNvcnJvYm9yYXRlIHRoYXQgb3VyIG1ldGhvZCBpcyBhbiBlZmZlY3RpdmUgd2F5IGZvciBjb25zdHJ1Y3RpbmcgYmlqZWN0aXZlIFMtYm94ZXMgd2l0aCBoaWdoIG5vbmxpbmVhcml0eS4iLCJ2b2x1bWUiOiI1MjMifSwiaXNUZW1wb3JhcnkiOmZhbHNlfV0sImlzRWRpdGVkIjpmYWxzZSwibWFudWFsT3ZlcnJpZGUiOnsiaXNNYW51YWxseU92ZXJyaWRlbiI6ZmFsc2UsIm1hbnVhbE92ZXJyaWRlVGV4dCI6IiIsImlzTWFudWFsbHlPdmVycmlkZGVuIjpmYWxzZSwiY2l0ZXByb2NUZXh0IjoiKFdhbmcgZXQgYWwuLCAyMDIwKSJ9fQ=="/>
                <w:id w:val="1827012955"/>
                <w:placeholder>
                  <w:docPart w:val="5BC30D9D7246FA47ADB390786C6BDB3A"/>
                </w:placeholder>
              </w:sdtPr>
              <w:sdtContent>
                <w:r w:rsidRPr="009F7A04">
                  <w:rPr>
                    <w:rFonts w:ascii="Times" w:hAnsi="Times"/>
                  </w:rPr>
                  <w:t>(Wang et al., 2020)</w:t>
                </w:r>
              </w:sdtContent>
            </w:sdt>
          </w:p>
        </w:tc>
        <w:tc>
          <w:tcPr>
            <w:tcW w:w="1844" w:type="dxa"/>
            <w:vAlign w:val="center"/>
          </w:tcPr>
          <w:p w14:paraId="7AC59953" w14:textId="1787B29D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0.0390</w:t>
            </w:r>
          </w:p>
        </w:tc>
      </w:tr>
      <w:tr w:rsidR="00B35EF1" w:rsidRPr="0071011E" w14:paraId="49D4A707" w14:textId="583E1002" w:rsidTr="002B028A">
        <w:tc>
          <w:tcPr>
            <w:tcW w:w="1133" w:type="dxa"/>
          </w:tcPr>
          <w:p w14:paraId="462D7305" w14:textId="1114582C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13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0F8058A0" w14:textId="1087D61B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>Ahmad et. al.(2020)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83ZjVmZjRlYi1jYTliLTQ3ZDgtYWZiYS1kNzU1MjJlNTczNWEiLCJjaXRhdGlvbkl0ZW1zIjpbeyJpZCI6IjhkNGFhYWM3LTFmZjEtMzA4Yy1hZjZkLWFhNWYxY2E0YWNhMSIsIml0ZW1EYXRhIjp7InR5cGUiOiJhcnRpY2xlLWpvdXJuYWwiLCJpZCI6IjhkNGFhYWM3LTFmZjEtMzA4Yy1hZjZkLWFhNWYxY2E0YWNhMSIsInRpdGxlIjoiQmlqZWN0aXZlIFMtQm94ZXMgTWV0aG9kIFVzaW5nIEltcHJvdmVkIENoYW90aWMgTWFwLUJhc2VkIEhldXJpc3RpYyBTZWFyY2ggYW5kIEFsZ2VicmFpYyBHcm91cCBTdHJ1Y3R1cmVzIiwiYXV0aG9yIjpbeyJmYW1pbHkiOiJBaG1hZCIsImdpdmVuIjoiTSIsInBhcnNlLW5hbWVzIjpmYWxzZSwiZHJvcHBpbmctcGFydGljbGUiOiIiLCJub24tZHJvcHBpbmctcGFydGljbGUiOiIifSx7ImZhbWlseSI6IkFsLVNvbGFtaSIsImdpdmVuIjoiRSIsInBhcnNlLW5hbWVzIjpmYWxzZSwiZHJvcHBpbmctcGFydGljbGUiOiIiLCJub24tZHJvcHBpbmctcGFydGljbGUiOiIifSx7ImZhbWlseSI6IkFsZ2hhbWRpIiwiZ2l2ZW4iOiJBIE0iLCJwYXJzZS1uYW1lcyI6ZmFsc2UsImRyb3BwaW5nLXBhcnRpY2xlIjoiIiwibm9uLWRyb3BwaW5nLXBhcnRpY2xlIjoiIn0seyJmYW1pbHkiOiJZb3VzYWYiLCJnaXZlbiI6Ik0gQSIsInBhcnNlLW5hbWVzIjpmYWxzZSwiZHJvcHBpbmctcGFydGljbGUiOiIiLCJub24tZHJvcHBpbmctcGFydGljbGUiOiIifV0sImNvbnRhaW5lci10aXRsZSI6IklFRUUgQWNjZXNzIiwiRE9JIjoiMTAuMTEwOS9BQ0NFU1MuMjAyMC4zMDAxODY4IiwiSVNTTiI6IjIxNjktMzUzNiIsImlzc3VlZCI6eyJkYXRlLXBhcnRzIjpbWzIwMjBdXX0sInBhZ2UiOiIxMTAzOTctMTEwNDExIiwiYWJzdHJhY3QiOiJUaGlzIHBhcGVyIHByZXNlbnRzIGEgaHlicmlkIG1ldGhvZCBmb3IgdGhlIGNvbnN0cnVjdGlvbiBvZiBjcnlwdG9ncmFwaGljYWxseSBzdHJvbmcgYmlqZWN0aXZlIHN1YnN0aXR1dGlvbi1ib3hlcyBieSB1dGlsaXppbmcgdGhlIG1lcml0cyBvZiBjaGFvdGljIG1hcCBhbmQgYWxnZWJyYWljIGdyb3Vwcy4gVGhlIGh5YnJpZCBtZXRob2QgZmlyc3QgZ2VuZXJhdGVzIHRoZSBrZXktZGVwZW5kZW50IGR5bmFtaWMgUy1ib3hlcyB1c2luZyBjaGFvdGljIGhldXJpc3RpYyBzZWFyY2ggc3RyYXRlZ3kgYW5kIHRoZW4gdGhlIFMtYm94ZXMgYXJlIGV2b2x2ZWQgd2l0aCB0aGUgaGVscCBvZiBwb3RlbnQgcHJvcG9zZWQgYWxnZWJyYWljIGdyb3VwIHN0cnVjdHVyZXMuIFRoaXMgcGFwZXIgcHJvcG9zZXMgYSBuZXcgaW1wcm92ZWQgY29tYmluYXRpb24gY2hhb3RpYyBtYXAgdG8gb3BlcmF0ZSBpbml0aWFsIHNlYXJjaCBzdHJhdGVneS4gVG8gYXVnbWVudCB0aGUgc3RyZW5ndGggb2YgZ2VuZXJhdGVkIFMtYm94ZXMsIHRoZSBhbGdlYnJhaWMgZ3JvdXAgc3RydWN0dXJlcyBhcmUgZGlzY292ZXJlZCB3aGljaCBoYXZlIHRoZSBwb3dlciB0byBpbXByb3ZlIHRoZWlyIGNyeXB0b2dyYXBoaWMgc3RyZW5ndGguIFRoZSBwZXJmb3JtYW5jZSBhc3Nlc3NtZW50cyB1c2luZyBzdGFuZGFyZCBjcml0ZXJpb25zIGFyZSByZW5kZXJlZCB0byBxdWFudGlmeSB0aGUgc3RyZW5ndGhzIG9mIHByb3Bvc2VkIGJpamVjdGl2ZSBTLWJveGVzLiBUaGUgZXhwZXJpbWVudGFsIHJlc3VsdHMgYW5kIGNvbXBhcmlzb25zIHdpdGggcmVjZW50IFMtYm94IHJlc2VhcmNoIGZpbmRpbmdzIGp1c3RpZnkgdGhlIGVmZmVjdGl2ZW5lc3MgYW5kIGNvbXBldGVuY2Ugb2YgdGhlIHByb3Bvc2VkIGJpamVjdGl2ZSBTLWJveGVzIGFuZCBhbnRpY2lwYXRlZCBoeWJyaWQgZ2VuZXJhdGlvbiBtZXRob2QuIiwidm9sdW1lIjoiOCJ9LCJpc1RlbXBvcmFyeSI6ZmFsc2V9XSwiaXNFZGl0ZWQiOmZhbHNlLCJtYW51YWxPdmVycmlkZSI6eyJpc01hbnVhbGx5T3ZlcnJpZGVuIjpmYWxzZSwibWFudWFsT3ZlcnJpZGVUZXh0IjoiIiwiaXNNYW51YWxseU92ZXJyaWRkZW4iOmZhbHNlLCJjaXRlcHJvY1RleHQiOiIoQWhtYWQgZXQgYWwuLCAyMDIwKSJ9fQ=="/>
                <w:id w:val="1814914601"/>
                <w:placeholder>
                  <w:docPart w:val="1C844ABAC39C814CAF23055FBD9CDE8C"/>
                </w:placeholder>
              </w:sdtPr>
              <w:sdtContent>
                <w:r w:rsidRPr="009F7A04">
                  <w:rPr>
                    <w:rFonts w:ascii="Times" w:hAnsi="Times"/>
                  </w:rPr>
                  <w:t>(Ahmad et al., 2020)</w:t>
                </w:r>
              </w:sdtContent>
            </w:sdt>
          </w:p>
        </w:tc>
        <w:tc>
          <w:tcPr>
            <w:tcW w:w="1844" w:type="dxa"/>
            <w:vAlign w:val="center"/>
          </w:tcPr>
          <w:p w14:paraId="29823541" w14:textId="362F814B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0.0468</w:t>
            </w:r>
          </w:p>
        </w:tc>
      </w:tr>
      <w:tr w:rsidR="00B35EF1" w:rsidRPr="0071011E" w14:paraId="0E9F9903" w14:textId="37AD7E82" w:rsidTr="002B028A">
        <w:tc>
          <w:tcPr>
            <w:tcW w:w="1133" w:type="dxa"/>
          </w:tcPr>
          <w:p w14:paraId="67D3252B" w14:textId="645C15BA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14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7E188B29" w14:textId="58A25CE8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 xml:space="preserve">Özkaynak et. al.(2020) 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8wNmJlYjFlOS1lNjc5LTRkMjEtYjk3Zi0xZGE1MTA5YjZmMmUiLCJjaXRhdGlvbkl0ZW1zIjpbeyJpZCI6IjJhMzc3NTBlLTdlYWQtMzkxOC04M2E3LWE3MzZjNWU5YTU2YiIsIml0ZW1EYXRhIjp7InR5cGUiOiJhcnRpY2xlLWpvdXJuYWwiLCJpZCI6IjJhMzc3NTBlLTdlYWQtMzkxOC04M2E3LWE3MzZjNWU5YTU2YiIsInRpdGxlIjoiT24gdGhlIGVmZmVjdCBvZiBjaGFvdGljIHN5c3RlbSBpbiBwZXJmb3JtYW5jZSBjaGFyYWN0ZXJpc3RpY3Mgb2YgY2hhb3MgYmFzZWQgcy1ib3ggZGVzaWducyIsImF1dGhvciI6W3siZmFtaWx5Ijoiw5Z6a2F5bmFrIiwiZ2l2ZW4iOiJGYXRpaCIsInBhcnNlLW5hbWVzIjpmYWxzZSwiZHJvcHBpbmctcGFydGljbGUiOiIiLCJub24tZHJvcHBpbmctcGFydGljbGUiOiIifV0sImNvbnRhaW5lci10aXRsZSI6IlBoeXNpY2EgQTogU3RhdGlzdGljYWwgTWVjaGFuaWNzIGFuZCBpdHMgQXBwbGljYXRpb25zIiwiaXNzdWVkIjp7ImRhdGUtcGFydHMiOltbMjAyMF1dfSwicGFnZSI6IjEyNDA3MiIsInB1Ymxpc2hlciI6IkVsc2V2aWVyIn0sImlzVGVtcG9yYXJ5IjpmYWxzZX1dLCJpc0VkaXRlZCI6ZmFsc2UsIm1hbnVhbE92ZXJyaWRlIjp7ImlzTWFudWFsbHlPdmVycmlkZW4iOmZhbHNlLCJtYW51YWxPdmVycmlkZVRleHQiOiIiLCJpc01hbnVhbGx5T3ZlcnJpZGRlbiI6ZmFsc2UsImNpdGVwcm9jVGV4dCI6IijDlnprYXluYWssIDIwMjApIn19"/>
                <w:id w:val="-838067817"/>
                <w:placeholder>
                  <w:docPart w:val="CC1A12356FCF9B4EAE4BDE2D59B15EAD"/>
                </w:placeholder>
              </w:sdtPr>
              <w:sdtContent>
                <w:r w:rsidRPr="009F7A04">
                  <w:rPr>
                    <w:rFonts w:ascii="Times" w:hAnsi="Times"/>
                  </w:rPr>
                  <w:t>(Özkaynak, 2020)</w:t>
                </w:r>
              </w:sdtContent>
            </w:sdt>
            <w:r w:rsidRPr="0071011E">
              <w:rPr>
                <w:rFonts w:ascii="Times" w:hAnsi="Times"/>
                <w:color w:val="000000" w:themeColor="text1"/>
              </w:rPr>
              <w:t xml:space="preserve">  </w:t>
            </w:r>
          </w:p>
        </w:tc>
        <w:tc>
          <w:tcPr>
            <w:tcW w:w="1844" w:type="dxa"/>
            <w:vAlign w:val="center"/>
          </w:tcPr>
          <w:p w14:paraId="0CC3F23A" w14:textId="15DF35F6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0.0390</w:t>
            </w:r>
          </w:p>
        </w:tc>
      </w:tr>
      <w:tr w:rsidR="00B35EF1" w:rsidRPr="0071011E" w14:paraId="5847818E" w14:textId="0C1C5EF6" w:rsidTr="002B028A">
        <w:tc>
          <w:tcPr>
            <w:tcW w:w="1133" w:type="dxa"/>
          </w:tcPr>
          <w:p w14:paraId="526CB4BE" w14:textId="79F41FBE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15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1BBDB7F9" w14:textId="2A45CA40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 xml:space="preserve">Chew et. al. 2020 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85ZTNhMzJiMy03ZGYyLTRkZWQtODhhNC00NzY0NGQ5MDgzYjUiLCJjaXRhdGlvbkl0ZW1zIjpbeyJpZCI6IjkwYWNmODMxLTE1NjAtMzE5Ny1hM2VjLTJjNzQ2NDFkYmQ1MSIsIml0ZW1EYXRhIjp7InR5cGUiOiJhcnRpY2xlLWpvdXJuYWwiLCJpZCI6IjkwYWNmODMxLTE1NjAtMzE5Ny1hM2VjLTJjNzQ2NDFkYmQ1MSIsInRpdGxlIjoiUy1ib3ggQ29uc3RydWN0aW9uIEJhc2VkIG9uIExpbmVhciBGcmFjdGlvbmFsIFRyYW5zZm9ybWF0aW9uIGFuZCBQZXJtdXRhdGlvbiBGdW5jdGlvbiIsImF1dGhvciI6W3siZmFtaWx5IjoiTml6YW0gQ2hldyIsImdpdmVuIjoiTGl5YW5hIENoZXciLCJwYXJzZS1uYW1lcyI6ZmFsc2UsImRyb3BwaW5nLXBhcnRpY2xlIjoiIiwibm9uLWRyb3BwaW5nLXBhcnRpY2xlIjoiIn0seyJmYW1pbHkiOiJJc21haWwiLCJnaXZlbiI6IkVkZGllIFNoYWhyaWwiLCJwYXJzZS1uYW1lcyI6ZmFsc2UsImRyb3BwaW5nLXBhcnRpY2xlIjoiIiwibm9uLWRyb3BwaW5nLXBhcnRpY2xlIjoiIn1dLCJjb250YWluZXItdGl0bGUiOiJTeW1tZXRyeSIsIkRPSSI6IjEwLjMzOTAvc3ltMTIwNTA4MjYiLCJJU1NOIjoiMjA3My04OTk0IiwiVVJMIjoiaHR0cHM6Ly93d3cubWRwaS5jb20vMjA3My04OTk0LzEyLzUvODI2IiwiaXNzdWVkIjp7ImRhdGUtcGFydHMiOltbMjAyMF1dfSwiYWJzdHJhY3QiOiJTdWJzdGl0dXRpb24gYm94ZXMgKFMtYm94KSB3aXRoIHN0cm9uZyBhbmQgc2VjdXJlIGNyeXB0b2dyYXBoaWMgcHJvcGVydGllcyBhcmUgd2lkZWx5IHVzZWQgZm9yIHByb3ZpZGluZyB0aGUga2V5IHByb3BlcnR5IG9mIG5vbmxpbmVhcml0eSBpbiBibG9jayBjaXBoZXJzLiBUaGlzIGlzIGNyaXRpY2FsIHRvIGJlIHJlc2lzdGFudCB0byBhIHN0YW5kYXJkIGF0dGFjayBpbmNsdWRpbmcgbGluZWFyIGFuZCBkaWZmZXJlbnRpYWwgY3J5cHRhbmFseXNpcy4gVGhlIGFiaWxpdHkgdG8gY3JlYXRlIGEgY3J5cHRvZ3JhcGhpY2FsbHkgc3Ryb25nIFMtYm94IGRlcGVuZHMgb24gaXRzIGNvbnN0cnVjdGlvbiB0ZWNobmlxdWUuIFRoaXMgd29yayBhaW1zIHRvIGRlc2lnbiBhbmQgZGV2ZWxvcCBhIGNyeXB0b2dyYXBoaWNhbGx5IHN0cm9uZyA4ICZ0aW1lczsgOCBTLWJveCBmb3IgYmxvY2sgY2lwaGVycy4gSW4gdGhpcyB3b3JrLCB0aGUgY29uc3RydWN0aW9uIG9mIHRoZSBTLWJveCBpcyBiYXNlZCBvbiB0aGUgbGluZWFyIGZyYWN0aW9uYWwgdHJhbnNmb3JtYXRpb24gYW5kIHBlcm11dGF0aW9uIGZ1bmN0aW9uLiBUaHJlZSBzdGVwcyBpbnZvbHZlZCBpbiBwcm9kdWNpbmcgdGhlIFMtYm94LiBJbiBzdGVwIG9uZSwgYW4gaXJyZWR1Y2libGUgcG9seW5vbWlhbCBvZiBkZWdyZWUgZWlnaHQgaXMgY2hvc2VuLCBhbmQgYWxsIHJvb3RzIG9mIHRoZSBwcmltaXRpdmUgaXJyZWR1Y2libGUgcG9seW5vbWlhbCBhcmUgY2FsY3VsYXRlZC4gSW4gc3RlcCB0d28sIGFsZ2VicmFpYyBwcm9wZXJ0aWVzIG9mIGxpbmVhciBmcmFjdGlvbmFsIHRyYW5zZm9ybWF0aW9uIGFyZSBhcHBsaWVkIGluIEdhbG9pcyBGaWVsZCBHRiAoMjgpLiBGaW5hbGx5LCB0aGUgcHJvZHVjZWQgbWF0cml4IGlzIHBlcm11dGVkIHRvIGFkZCByYW5kb21uZXNzIHRvIHRoZSBTLWJveC4gVGhlIHN0cmVuZ3RoIG9mIHRoZSBTLWJveCBpcyBtZWFzdXJlZCBieSBjYWxjdWxhdGluZyBpdHMgcG90ZW5jeSB0byBjcmVhdGUgY29uZnVzaW9uLiBUbyBhbmFseXplIHRoZSBzZWN1cml0eSBwcm9wZXJ0aWVzIG9mIHRoZSBTLWJveCwgc29tZSB3ZWxsLWtub3duIGFuZCBjb21tb25seSB1c2VkIGFsZ2VicmFpYyBhdHRhY2tzIGFyZSB1c2VkLiBUaGUgcHJvcG9zZWQgUy1ib3ggaXMgYW5hbHl6ZWQgYnkgbm9ubGluZWFyaXR5IHRlc3QsIGFsZ2VicmFpYyBkZWdyZWUsIGRpZmZlcmVudGlhbCB1bmlmb3JtaXR5LCBhbmQgc3RyaWN0IGF2YWxhbmNoZSBjcml0ZXJpb24gd2hpY2ggYXJlIHRoZSBhdmFsYW5jaGUgZWZmZWN0IHRlc3QsIGNvbXBsZXRlbmVzcyB0ZXN0LCBhbmQgc3Ryb25nIFMtYm94IHRlc3QuIFMtYm94IGFuYWx5c2lzIGlzIGRvbmUgYmVmb3JlIGFuZCBhZnRlciB0aGUgYXBwbGljYXRpb24gb2YgdGhlIHBlcm11dGF0aW9uIGZ1bmN0aW9uIGFuZCB0aGUgYW5hbHlzaXMgcmVzdWx0IHNob3dzIHRoYXQgdGhlIFMtYm94IHdpdGggcGVybXV0YXRpb24gZnVuY3Rpb24gaGFzIHJlYWNoZWQgdGhlIG9wdGltYWwgcHJvcGVydGllcyBhcyBhIHNlY3VyZSBTLWJveC4iLCJpc3N1ZSI6IjUiLCJ2b2x1bWUiOiIxMiJ9LCJpc1RlbXBvcmFyeSI6ZmFsc2V9XSwiaXNFZGl0ZWQiOmZhbHNlLCJtYW51YWxPdmVycmlkZSI6eyJpc01hbnVhbGx5T3ZlcnJpZGVuIjpmYWxzZSwibWFudWFsT3ZlcnJpZGVUZXh0IjoiIiwiaXNNYW51YWxseU92ZXJyaWRkZW4iOmZhbHNlLCJjaXRlcHJvY1RleHQiOiIoTml6YW0gQ2hldyBldCBhbC4sIDIwMjApIn19"/>
                <w:id w:val="-936047466"/>
                <w:placeholder>
                  <w:docPart w:val="D35CE1DE69F7FC4FB7D8B0C377F3A9D7"/>
                </w:placeholder>
              </w:sdtPr>
              <w:sdtContent>
                <w:r w:rsidRPr="009F7A04">
                  <w:rPr>
                    <w:rFonts w:ascii="Times" w:hAnsi="Times"/>
                  </w:rPr>
                  <w:t>(Nizam Chew et al., 2020)</w:t>
                </w:r>
              </w:sdtContent>
            </w:sdt>
          </w:p>
        </w:tc>
        <w:tc>
          <w:tcPr>
            <w:tcW w:w="1844" w:type="dxa"/>
            <w:vAlign w:val="center"/>
          </w:tcPr>
          <w:p w14:paraId="5BA420A3" w14:textId="4B2BF8B9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0.0156</w:t>
            </w:r>
          </w:p>
        </w:tc>
      </w:tr>
      <w:tr w:rsidR="00B35EF1" w:rsidRPr="0071011E" w14:paraId="619F23B3" w14:textId="316AAF2E" w:rsidTr="002B028A">
        <w:tc>
          <w:tcPr>
            <w:tcW w:w="1133" w:type="dxa"/>
          </w:tcPr>
          <w:p w14:paraId="60E1BF36" w14:textId="39EBBA03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16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4A4203F8" w14:textId="2F5EBF68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 xml:space="preserve">Zhu et. al. (2020) 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8xMmRiODdjNi0wZTczLTRiMmEtOTI3MC1iNzgyYzIyOGQ3NDUiLCJjaXRhdGlvbkl0ZW1zIjpbeyJpZCI6IjNjYjE1MzkxLWZjNjUtMzBlYi1iNTg1LThkMDg4YjdlMjA4ZCIsIml0ZW1EYXRhIjp7InR5cGUiOiJhcnRpY2xlLWpvdXJuYWwiLCJpZCI6IjNjYjE1MzkxLWZjNjUtMzBlYi1iNTg1LThkMDg4YjdlMjA4ZCIsInRpdGxlIjoiQSBub3ZlbCBtZXRob2Qgb2YgZHluYW1pYyBTLWJveCBkZXNpZ24gYmFzZWQgb24gY29tYmluZWQgY2hhb3RpYyBtYXAgYW5kIGZpdG5lc3MgZnVuY3Rpb24iLCJhdXRob3IiOlt7ImZhbWlseSI6IlpodSIsImdpdmVuIjoiSG9uZ2hvbmciLCJwYXJzZS1uYW1lcyI6ZmFsc2UsImRyb3BwaW5nLXBhcnRpY2xlIjoiIiwibm9uLWRyb3BwaW5nLXBhcnRpY2xlIjoiIn0seyJmYW1pbHkiOiJUb25nIiwiZ2l2ZW4iOiJYaWFvanVuIiwicGFyc2UtbmFtZXMiOmZhbHNlLCJkcm9wcGluZy1wYXJ0aWNsZSI6IiIsIm5vbi1kcm9wcGluZy1wYXJ0aWNsZSI6IiJ9LHsiZmFtaWx5IjoiV2FuZyIsImdpdmVuIjoiWmh1IiwicGFyc2UtbmFtZXMiOmZhbHNlLCJkcm9wcGluZy1wYXJ0aWNsZSI6IiIsIm5vbi1kcm9wcGluZy1wYXJ0aWNsZSI6IiJ9LHsiZmFtaWx5IjoiTWEiLCJnaXZlbiI6IkppbmciLCJwYXJzZS1uYW1lcyI6ZmFsc2UsImRyb3BwaW5nLXBhcnRpY2xlIjoiIiwibm9uLWRyb3BwaW5nLXBhcnRpY2xlIjoiIn1dLCJjb250YWluZXItdGl0bGUiOiJNdWx0aW1lZGlhIFRvb2xzIGFuZCBBcHBsaWNhdGlvbnMiLCJET0kiOiIxMC4xMDA3L3MxMTA0Mi0wMTktMDg0NzgtMCIsIklTU04iOiIxNTczLTc3MjEiLCJVUkwiOiJodHRwczovL2RvaS5vcmcvMTAuMTAwNy9zMTEwNDItMDE5LTA4NDc4LTAiLCJpc3N1ZWQiOnsiZGF0ZS1wYXJ0cyI6W1syMDIwXV19LCJwYWdlIjoiMTIzMjktMTIzNDciLCJhYnN0cmFjdCI6IlRoaXMgcGFwZXIgaW50cm9kdWNlcyBhIG1ldGhvZCBvZiBnZW5lcmF0aW5nIGEgc3Ryb25nIFMtYm94IGJ5IHVzaW5nIGNvbWJpbmVkIGNoYW90aWMgc3lzdGVtIGFuZCBmaXRuZXNzIGZ1bmN0aW9uLiBPdXIgbWV0aG9kIHByZXNlbnRzIGFuIGFsZ29yaXRobSB3aGljaCBoYXMgdHdvIHN0YWdlczogc3RhdGljIFMtYm94IGdlbmVyYXRpb24gYW5kIGR5bmFtaWMgUy1ib3ggb3B0aW1pemF0aW9uLiBDaGFvdGljIHNlcXVlbmNlcyBnZW5lcmF0aW9uLCBzZXF1ZW5jZXMgZGlzY3JldGl6YXRpb24gYXJlIGludm9sdmVkIGluIHRoZSBmaXJzdCBzdGFnZS4gTW9yZW92ZXIsIHRoZSBwcm9wb3NlZCBzdGF0aWMgUy1ib3ggaXMgY29udmVydGVkIGludG8gYSBkeW5hbWljIFMtYm94IHdpdGggdGhlIGhlbHAgb2YgZml0bmVzcyBmdW5jdGlvbi4gVGhlIG9wdGltYWwgUy1ib3ggc2F0aXNmaWVzIHRoZSBmb2xsb3dpbmcgY3JpdGVyaWE6IGJpamVjdGl2aXR5LCBub25saW5lYXJpdHksIHN0cmljdCBhdmFsYW5jaGUgY3JpdGVyaWEsIG91dHB1dCBiaXRzIGluZGVwZW5kZW5jZSBjcml0ZXJpb24sIGVxdWlwcm9iYWJsZSBpbnB1dHMvb3V0cHV0cyBYT1IgZGlzdHJpYnV0aW9uLiBFeHRlbnNpdmUgZXhwZXJpbWVudHMgZGVtb25zdHJhdGUgdGhhdCB0aGUgcHJvcG9zZWQgYWxnb3JpdGhtIGhhcyBleGNlbGxlbnQgcGVyZm9ybWFuY2UgaW4gY3J5cHRvZ3JhcGh5IGFuZCBhdHRhY2tzIHJlc2lzdGFuY2UuIiwiaXNzdWUiOiIxNyIsInZvbHVtZSI6Ijc5In0sImlzVGVtcG9yYXJ5IjpmYWxzZX1dLCJpc0VkaXRlZCI6ZmFsc2UsIm1hbnVhbE92ZXJyaWRlIjp7ImlzTWFudWFsbHlPdmVycmlkZW4iOmZhbHNlLCJtYW51YWxPdmVycmlkZVRleHQiOiIiLCJpc01hbnVhbGx5T3ZlcnJpZGRlbiI6ZmFsc2UsImNpdGVwcm9jVGV4dCI6IihaaHUgZXQgYWwuLCAyMDIwKSJ9fQ=="/>
                <w:id w:val="2123958434"/>
                <w:placeholder>
                  <w:docPart w:val="6D7AE03616A3454CA43E39760018D410"/>
                </w:placeholder>
              </w:sdtPr>
              <w:sdtContent>
                <w:r w:rsidRPr="009F7A04">
                  <w:rPr>
                    <w:rFonts w:ascii="Times" w:hAnsi="Times"/>
                  </w:rPr>
                  <w:t>(Zhu et al., 2020)</w:t>
                </w:r>
              </w:sdtContent>
            </w:sdt>
          </w:p>
        </w:tc>
        <w:tc>
          <w:tcPr>
            <w:tcW w:w="1844" w:type="dxa"/>
            <w:vAlign w:val="center"/>
          </w:tcPr>
          <w:p w14:paraId="0122046F" w14:textId="3AD2D75E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0.0390</w:t>
            </w:r>
          </w:p>
        </w:tc>
      </w:tr>
      <w:tr w:rsidR="00B35EF1" w:rsidRPr="0071011E" w14:paraId="1C228ABC" w14:textId="663559D3" w:rsidTr="002B028A">
        <w:tc>
          <w:tcPr>
            <w:tcW w:w="1133" w:type="dxa"/>
          </w:tcPr>
          <w:p w14:paraId="4E062D08" w14:textId="30FBFEE7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17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3129655E" w14:textId="4F7170EE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 xml:space="preserve">Jiang et. al.(2021) 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8yMjExYzc4Yy1mOTg4LTRlNmQtODU5OC00ZTJiMzEwYmUyMGQiLCJjaXRhdGlvbkl0ZW1zIjpbeyJpZCI6ImYxZTUwOWI2LTExM2ItMzI0MC1iODk2LWJhOTcwZDc1NzlkYSIsIml0ZW1EYXRhIjp7InR5cGUiOiJhcnRpY2xlLWpvdXJuYWwiLCJpZCI6ImYxZTUwOWI2LTExM2ItMzI0MC1iODk2LWJhOTcwZDc1NzlkYSIsInRpdGxlIjoiQ29uc3RydWN0aW9uIG9mIGFuIFMtQm94IEJhc2VkIG9uIENoYW90aWMgYW5kIEJlbnQgRnVuY3Rpb25zIiwiYXV0aG9yIjpbeyJmYW1pbHkiOiJKaWFuZyIsImdpdmVuIjoiWmlqaW5nIiwicGFyc2UtbmFtZXMiOmZhbHNlLCJkcm9wcGluZy1wYXJ0aWNsZSI6IiIsIm5vbi1kcm9wcGluZy1wYXJ0aWNsZSI6IiJ9LHsiZmFtaWx5IjoiRGluZyIsImdpdmVuIjoiUXVuIiwicGFyc2UtbmFtZXMiOmZhbHNlLCJkcm9wcGluZy1wYXJ0aWNsZSI6IiIsIm5vbi1kcm9wcGluZy1wYXJ0aWNsZSI6IiJ9XSwiY29udGFpbmVyLXRpdGxlIjoiU3ltbWV0cnkiLCJET0kiOiIxMC4zMzkwL3N5bTEzMDQwNjcxIiwiSVNTTiI6IjIwNzMtODk5NCIsIlVSTCI6Imh0dHBzOi8vd3d3Lm1kcGkuY29tLzIwNzMtODk5NC8xMy80LzY3MSIsImlzc3VlZCI6eyJkYXRlLXBhcnRzIjpbWzIwMjFdXX0sImFic3RyYWN0IjoiQW4gUy1ib3ggaXMgdGhlIG1vc3QgaW1wb3J0YW50IHBhcnQgb2YgYSBzeW1tZXRyaWMgZW5jcnlwdGlvbiBhbGdvcml0aG0uIFZhcmlvdXMgc2NoZW1lcyBhcmUgcHV0IGZvcndhcmQgYnkgdXNpbmcgY2hhb3MgdGhlb3J5LiBJbiB0aGlzIHBhcGVyLCBhIGNvbnN0cnVjdGlvbiBtZXRob2Qgb2YgUy1ib3hlcyB3aXRoIGdvb2QgY3J5cHRvZ3JhcGhpYyBwcm9wZXJ0aWVzIGlzIHByb3Bvc2VkLiBUaGUgb3V0cHV0IG9mIGFuIFMtYm94IGNhbiBiZSByZWdhcmRlZCBhcyBhIGdyb3VwIG9mIEJvb2xlYW4gZnVuY3Rpb25zLiBUaGVyZWZvcmUsIHdlIGNhbiB1c2UgdGhlIGRpZmZlcmVudCBwcm9wZXJ0aWVzIG9mIGNoYW9zIGFuZCBCZW50IGZ1bmN0aW9ucyB0byBnZW5lcmF0ZSBhIHJhbmRvbSBCZW50IGZ1bmN0aW9uIHdpdGggYSBoaWdoIG5vbmxpbmVhcml0eS4gQnkgY29uc3RydWN0aW5nIGEgc2V0IG9mIEJlbnQgZnVuY3Rpb25zIGFzIHRoZSBvdXRwdXQgb2YgYW4gUy1ib3gsIHdlIGNhbiBjcmVhdGUgYW4gUy1ib3ggd2l0aCBnb29kIGNyeXB0b2xvZ2ljYWwgcHJvcGVydGllcy4gVGhlIG5vbmxpbmVhcml0eSwgZGlmZmVyZW50aWFsIHVuaWZvcm1pdHksIHN0cmljdCBhdmFsYW5jaGUgY3JpdGVyaW9uIGFuZCB0aGUgaW5kZXBlbmRlbmNlIGNyaXRlcmlvbiBvZiBvdXRwdXQgYml0cyBhcmUgdGhlbiBhbmFseXplZCBhbmQgdGVzdGVkLiBBIHNlY3VyaXR5IGFuYWx5c2lzIHNob3dzIHRoYXQgdGhlIHByb3Bvc2VkIFMtYm94IGhhcyBleGNlbGxlbnQgY3J5cHRvZ3JhcGhpYyBwcm9wZXJ0aWVzLiIsImlzc3VlIjoiNCIsInZvbHVtZSI6IjEzIn0sImlzVGVtcG9yYXJ5IjpmYWxzZX1dLCJpc0VkaXRlZCI6ZmFsc2UsIm1hbnVhbE92ZXJyaWRlIjp7ImlzTWFudWFsbHlPdmVycmlkZW4iOmZhbHNlLCJtYW51YWxPdmVycmlkZVRleHQiOiIiLCJpc01hbnVhbGx5T3ZlcnJpZGRlbiI6ZmFsc2UsImNpdGVwcm9jVGV4dCI6IihKaWFuZyBldCBhbC4sIDIwMjEpIn19"/>
                <w:id w:val="1868481704"/>
                <w:placeholder>
                  <w:docPart w:val="F0E3C3533B46A94D99D435CBD7506D4B"/>
                </w:placeholder>
              </w:sdtPr>
              <w:sdtContent>
                <w:r w:rsidRPr="009F7A04">
                  <w:rPr>
                    <w:rFonts w:ascii="Times" w:hAnsi="Times"/>
                  </w:rPr>
                  <w:t>(Jiang et al., 2021)</w:t>
                </w:r>
              </w:sdtContent>
            </w:sdt>
          </w:p>
        </w:tc>
        <w:tc>
          <w:tcPr>
            <w:tcW w:w="1844" w:type="dxa"/>
            <w:vAlign w:val="center"/>
          </w:tcPr>
          <w:p w14:paraId="49C4AA0C" w14:textId="4257F2FA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0.0390</w:t>
            </w:r>
          </w:p>
        </w:tc>
      </w:tr>
      <w:tr w:rsidR="002B028A" w:rsidRPr="0071011E" w14:paraId="1BF1E2FE" w14:textId="6D8D24E8" w:rsidTr="002B028A">
        <w:tc>
          <w:tcPr>
            <w:tcW w:w="1133" w:type="dxa"/>
          </w:tcPr>
          <w:p w14:paraId="6B1556EF" w14:textId="05705B52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18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743121FD" w14:textId="5DFA6C30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>Shakiba et. al.(2021)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8yMWM5YmYwYS00N2EwLTQwYzQtOTE1My01MWUxNWY4Y2UwMmMiLCJjaXRhdGlvbkl0ZW1zIjpbeyJpZCI6ImFkOTNmZGE2LTJiOWMtMzkyYy1iYjYxLTVhYTBiNDZhZTdmZiIsIml0ZW1EYXRhIjp7InR5cGUiOiJhcnRpY2xlLWpvdXJuYWwiLCJpZCI6ImFkOTNmZGE2LTJiOWMtMzkyYy1iYjYxLTVhYTBiNDZhZTdmZiIsInRpdGxlIjoiR2VuZXJhdGluZyBkeW5hbWljYWwgUy1ib3hlcyB1c2luZyAxRCBDaGVieXNoZXYgY2hhb3RpYyBtYXBzIiwiYXV0aG9yIjpbeyJmYW1pbHkiOiJTaGFraWJhIiwiZ2l2ZW4iOiJBbGkiLCJwYXJzZS1uYW1lcyI6ZmFsc2UsImRyb3BwaW5nLXBhcnRpY2xlIjoiIiwibm9uLWRyb3BwaW5nLXBhcnRpY2xlIjoiIn1dLCJjb250YWluZXItdGl0bGUiOiJKb3VybmFsIG9mIENvbXB1dGluZyBhbmQgU2VjdXJpdHkiLCJET0kiOiIxMC4yMjEwOC9qY3MuMjAyMC4xMTY1NDcuMTAyMyIsIklTU04iOiIyMzIyLTQ0NjAiLCJVUkwiOiJodHRwczovL2pjb21zZWMudWkuYWMuaXIvYXJ0aWNsZV8yNDYzOC5odG1sIiwiaXNzdWVkIjp7ImRhdGUtcGFydHMiOltbMjAyMF1dfSwicHVibGlzaGVyLXBsYWNlIjoiRGVwYXJ0bWVudCBvZiBDb21wdXRlciBTY2llbmNlLCBWYWxpLWUtQXNyIFVuaXZlcnNpdHkgb2YgUmFmc2FuamFuLCBSYWZzYW5qYW4sIElyYW4uIiwicGFnZSI6IjEtMTciLCJsYW5ndWFnZSI6ImVuIiwiYWJzdHJhY3QiOiJUaGlzIHBhcGVyIGNvbnNpZGVycyB0aGUgY29uc3RydWN0aW9uIG9mIGNoYW90aWMgZHluYW1pYyBzdWJzdGl0dXRpb24gYm94ZXMgKFMtYm94ZXMpIHVzaW5nIGNoYW90aWMgQ2hlYnlzaGV2IHBvbHlub21pYWxzIG9mIHRoZSBmaXJzdCBraW5kLiBUaGUgcHJvcG9zZWQgYWxnb3JpdGhtIHByb3ZpZGVzIGR5bmFtaWMgUy1ib3hlcyB3aXRoIGFjY2VwdGFibGUgc2VjdXJpdHkgcGVyZm9ybWFuY2UgY29tcGFyZWQgdG8gdHdlbnR5LW9uZSByZWNlbnQgc2NoZW1lcy4gVGhpcyBhbGdvcml0aG0gaXMgdXNlZCB0byBnZW5lcmF0ZSA4MCByYW5kb20gOMKgw5cgOCBTLWJveGVzIGFuZCBhbmFseXplZCB0aGVpciBzZWN1cml0eSBwZXJmb3JtYW5jZS4gVGhlaXIgYXZlcmFnZSBwZXJmb3JtYW5jZSBzaG93cyBhY2NlcHRhYmxlIHNlY3VyaXR5LiBUaGUgc2VjdXJpdHkgb2YgdGhlIGdlbmVyYXRlZCBTLWJveGVzIGlzIG1lYXN1cmVkIGFnYWluc3Qgc2V2ZXJhbCBtYW5kYXRvcnkgc2VjdXJpdHkgcmVxdWlyZW1lbnRzIGZvciBTLWJveCBkZXNpZ25zIGluY2x1ZGluZyBiaWplY3RpdmUgcHJvcGVydHksIHN0cmljdCBhdmFsYW5jaGUgY3JpdGVyaW9uIChTQUMpLCBsaW5lYXIgYXBwcm94aW1hdGlvbiBwcm9iYWJpbGl0eSAoTEFQKSwgZGlmZmVyZW50aWFsIGFwcHJveGltYXRpb24gcHJvYmFiaWxpdHksIGJpdCBpbmRlcGVuZGVuY2UgY3JpdGVyaW9uLCBjb3JyZWxhdGlvbiBpbW11bml0eSwgYWxnZWJyYWljIGltbXVuaXR5LCBhdXRvLWNvcnJlbGF0aW9uLCBhbmQgcHJvcGFnYXRpb24gY3JpdGVyaW9uLiBNb3Jlb3ZlciwgdGhlIHNldCBvZiBtYWpvcml0eSBsb2dpYyBjcml0ZXJpb24gbWVhc3VyZXMgaXMgdXNlZCB0byBtZWFzdXJlIHRoZSBxdWFsaXR5IGFuZCByb2J1c3RuZXNzIG9mIHRoZSBnZW5lcmF0ZWQgUy1ib3hlcyBpbiBpbWFnZSBlbmNyeXB0aW9uLiBCZWNhdXNlIG9idGFpbmluZyBhIGNoYW90aWMgc2VxdWVuY2Ugd2l0aCBvbmUgZGltZW5zaW9uYWwgQ2hlYnlzaGV2IHBvbHlub21pYWxzIG9mIHRoZSBmaXJzdCBraW5kIGlzIHZlcnkgc2ltcGxlciBhbmQgZWZmaWNpZW50IHRoYW4gdGhlIGh5cGVyLWNoYW90aWMgbWFwcGluZ3MsIHRoZSBwcm9wb3NlZCBhbGdvcml0aG0gaXMgb2YgbG93ZXIgY29tcHV0YXRpb25hbCBjb3N0cyBjb21wYXJlZCB3aXRoIHJlY2VudCBjaGFvdGljIFMtYm94IGdlbmVyYXRpb24gYWxnb3JpdGhtcy4iLCJpc3N1ZSI6IjEiLCJ2b2x1bWUiOiI3In0sImlzVGVtcG9yYXJ5IjpmYWxzZX1dLCJpc0VkaXRlZCI6ZmFsc2UsIm1hbnVhbE92ZXJyaWRlIjp7ImlzTWFudWFsbHlPdmVycmlkZW4iOmZhbHNlLCJtYW51YWxPdmVycmlkZVRleHQiOiIiLCJpc01hbnVhbGx5T3ZlcnJpZGRlbiI6ZmFsc2UsImNpdGVwcm9jVGV4dCI6IihTaGFraWJhLCAyMDIwKSJ9fQ=="/>
                <w:id w:val="-1983849661"/>
                <w:placeholder>
                  <w:docPart w:val="F44BE7379860A541B52EBD5FE7CE5868"/>
                </w:placeholder>
              </w:sdtPr>
              <w:sdtEndPr/>
              <w:sdtContent>
                <w:r w:rsidRPr="009F7A04">
                  <w:rPr>
                    <w:rFonts w:ascii="Times" w:hAnsi="Times"/>
                  </w:rPr>
                  <w:t>(Shakiba, 2020)</w:t>
                </w:r>
              </w:sdtContent>
            </w:sdt>
          </w:p>
        </w:tc>
        <w:tc>
          <w:tcPr>
            <w:tcW w:w="1844" w:type="dxa"/>
            <w:vAlign w:val="center"/>
          </w:tcPr>
          <w:p w14:paraId="0CD8669E" w14:textId="136FA5FC" w:rsidR="002B028A" w:rsidRPr="0071011E" w:rsidRDefault="00B35EF1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0.0468</w:t>
            </w:r>
          </w:p>
        </w:tc>
      </w:tr>
      <w:tr w:rsidR="002B028A" w:rsidRPr="0071011E" w14:paraId="2CE5ABA9" w14:textId="4E087F64" w:rsidTr="002B028A">
        <w:tc>
          <w:tcPr>
            <w:tcW w:w="1133" w:type="dxa"/>
          </w:tcPr>
          <w:p w14:paraId="379E61D8" w14:textId="4810A800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19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299DFC52" w14:textId="2CB50570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>Hua et. al.(2021)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9hOTEzYjQxNi00MDNmLTRkMzItYjEzZS0wNGJiMTM5OGYyNzMiLCJjaXRhdGlvbkl0ZW1zIjpbeyJpZCI6ImVlZGI1ZWQzLWI3ZDAtM2FhNy04YzMzLTBiMmJiNjQyYzA5ZiIsIml0ZW1EYXRhIjp7InR5cGUiOiJhcnRpY2xlLWpvdXJuYWwiLCJpZCI6ImVlZGI1ZWQzLWI3ZDAtM2FhNy04YzMzLTBiMmJiNjQyYzA5ZiIsInRpdGxlIjoiRGVzaWduIGFuZCBhcHBsaWNhdGlvbiBvZiBhbiBTLWJveCB1c2luZyBjb21wbGV0ZSBMYXRpbiBzcXVhcmUiLCJhdXRob3IiOlt7ImZhbWlseSI6Ikh1YSIsImdpdmVuIjoiWmhvbmd5dW4iLCJwYXJzZS1uYW1lcyI6ZmFsc2UsImRyb3BwaW5nLXBhcnRpY2xlIjoiIiwibm9uLWRyb3BwaW5nLXBhcnRpY2xlIjoiIn0seyJmYW1pbHkiOiJMaSIsImdpdmVuIjoiSmlheGluIiwicGFyc2UtbmFtZXMiOmZhbHNlLCJkcm9wcGluZy1wYXJ0aWNsZSI6IiIsIm5vbi1kcm9wcGluZy1wYXJ0aWNsZSI6IiJ9LHsiZmFtaWx5IjoiQ2hlbiIsImdpdmVuIjoiWW9uZ3lvbmciLCJwYXJzZS1uYW1lcyI6ZmFsc2UsImRyb3BwaW5nLXBhcnRpY2xlIjoiIiwibm9uLWRyb3BwaW5nLXBhcnRpY2xlIjoiIn0seyJmYW1pbHkiOiJZaSIsImdpdmVuIjoiU2h1YW5nIiwicGFyc2UtbmFtZXMiOmZhbHNlLCJkcm9wcGluZy1wYXJ0aWNsZSI6IiIsIm5vbi1kcm9wcGluZy1wYXJ0aWNsZSI6IiJ9XSwiY29udGFpbmVyLXRpdGxlIjoiTm9ubGluZWFyIER5bmFtaWNzIiwiRE9JIjoiMTAuMTAwNy9zMTEwNzEtMDIxLTA2MzA4LTMiLCJJU1NOIjoiMTU3My0yNjlYIiwiVVJMIjoiaHR0cHM6Ly9kb2kub3JnLzEwLjEwMDcvczExMDcxLTAyMS0wNjMwOC0zIiwiaXNzdWVkIjp7ImRhdGUtcGFydHMiOltbMjAyMV1dfSwicGFnZSI6IjgwNy04MjUiLCJhYnN0cmFjdCI6IlNpbmNlIGEgc3Vic3RpdHV0aW9uIGJveCAoUy1ib3gpIGlzIHRoZSBub25saW5lYXJpdHkgcGFydCBvZiBhIHN5bW1ldHJpYyBrZXkgZW5jcnlwdGlvbiBzY2hlbWUsIGl0IGRpcmVjdGx5IGRldGVybWluZXMgdGhlIHBlcmZvcm1hbmNlIGFuZCBzZWN1cml0eSBsZXZlbCBvZiB0aGUgZW5jcnlwdGlvbiBzY2hlbWUuIFRodXMsIGdlbmVyYXRpbmcgUy1ib3ggd2l0aCBoaWdoIHBlcmZvcm1hbmNlIGFuZCBlZmZpY2llbmN5IGlzIGF0dHJhY3RpbmcuIFRoaXMgcGFwZXIgcHJvcG9zZXMgYSBub3ZlbCBtZXRob2QgdG8gY29uc3RydWN0IFMtYm94IHVzaW5nIHRoZSBjb21wbGV0ZSBMYXRpbiBzcXVhcmUgYW5kIGNoYW90aWMgc3lzdGVtLiBGaXJzdCwgYSBjb21wbGV0ZSBMYXRpbiBzcXVhcmUgaXMgZ2VuZXJhdGVkIHVzaW5nIHRoZSBjaGFvdGljIHNlcXVlbmNlcyBwcm9kdWNlZCBieSBhIGNoYW90aWMgc3lzdGVtLiBUaGVuIGFuIFMtYm94IGlzIGNvbnN0cnVjdGVkIHVzaW5nIHRoZSBjb21wbGV0ZSBMYXRpbiBzcXVhcmUuIFBlcmZvcm1hbmNlIGFuYWx5c2VzIHNob3cgdGhhdCB0aGUgUy1ib3ggZ2VuZXJhdGVkIGJ5IG91ciBwcm9wb3NlZCBtZXRob2QgaGFzIGEgaGlnaCBwZXJmb3JtYW5jZSBhbmQgY2FuIGFjaGlldmUgc3Ryb25nIGFiaWxpdHkgdG8gcmVzaXN0IG1hbnkgc2VjdXJpdHkgYXR0YWNrcyBzdWNoIGFzIHRoZSBsaW5lYXIgYXR0YWNrLCBkaWZmZXJlbnRpYWwgYXR0YWNrIGFuZCBzbyBvbi4gVG8gc2hvdyB0aGUgZWZmaWNpZW5jeSBvZiB0aGUgY29uc3RydWN0ZWQgUy1ib3gsIHRoaXMgcGFwZXIgZnVydGhlciBhcHBsaWVzIHRoZSBTLWJveCB0byBpbWFnZSBlbmNyeXB0aW9uIGFwcGxpY2F0aW9uLiBTZWN1cml0eSBhbmFseXNlcyBzaG93IHRoYXQgdGhlIGRldmVsb3BlZCBpbWFnZSBlbmNyeXB0aW9uIGFsZ29yaXRobSBpcyBhYmxlIHRvIGVuY3J5cHQgZGlmZmVyZW50IGtpbmRzIG9mIGltYWdlcyBpbnRvIGNpcGhlciBpbWFnZXMgd2l0aCB1bmlmb3JtbHkgZGlzdHJpYnV0ZWQgaGlzdG9ncmFtcy4gUGVyZm9ybWFuY2UgZXZhbHVhdGlvbnMgZGVtb25zdHJhdGUgdGhhdCBpdCBoYXMgYSBoaWdoIHNlY3VyaXR5IGxldmVsIGFuZCBjYW4gb3V0cGVyZm9ybSBzZXZlcmFsIHN0YXRlLW9mLXRoZS1hcnQgZW5jcnlwdGlvbiBhbGdvcml0aG1zLiIsImlzc3VlIjoiMSIsInZvbHVtZSI6IjEwNCJ9LCJpc1RlbXBvcmFyeSI6ZmFsc2V9XSwiaXNFZGl0ZWQiOmZhbHNlLCJtYW51YWxPdmVycmlkZSI6eyJpc01hbnVhbGx5T3ZlcnJpZGVuIjpmYWxzZSwibWFudWFsT3ZlcnJpZGVUZXh0IjoiIiwiaXNNYW51YWxseU92ZXJyaWRkZW4iOmZhbHNlLCJjaXRlcHJvY1RleHQiOiIoSHVhIGV0IGFsLiwgMjAyMSkifX0="/>
                <w:id w:val="-1559006145"/>
                <w:placeholder>
                  <w:docPart w:val="B6E1972AB89F1E458B6502EBFF814344"/>
                </w:placeholder>
              </w:sdtPr>
              <w:sdtEndPr/>
              <w:sdtContent>
                <w:r w:rsidRPr="009F7A04">
                  <w:rPr>
                    <w:rFonts w:ascii="Times" w:hAnsi="Times"/>
                  </w:rPr>
                  <w:t>(Hua et al., 2021)</w:t>
                </w:r>
              </w:sdtContent>
            </w:sdt>
          </w:p>
        </w:tc>
        <w:tc>
          <w:tcPr>
            <w:tcW w:w="1844" w:type="dxa"/>
            <w:vAlign w:val="center"/>
          </w:tcPr>
          <w:p w14:paraId="52BE4352" w14:textId="15AB90E6" w:rsidR="002B028A" w:rsidRPr="0071011E" w:rsidRDefault="00B35EF1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0.546</w:t>
            </w:r>
          </w:p>
        </w:tc>
      </w:tr>
      <w:tr w:rsidR="002B028A" w:rsidRPr="0071011E" w14:paraId="02606315" w14:textId="661F44BB" w:rsidTr="002B028A">
        <w:tc>
          <w:tcPr>
            <w:tcW w:w="1133" w:type="dxa"/>
          </w:tcPr>
          <w:p w14:paraId="28574EAD" w14:textId="127CCC03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20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01F72C05" w14:textId="54EDA177" w:rsidR="002B028A" w:rsidRPr="0071011E" w:rsidRDefault="002B028A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>Gonzalez et. al(2018)</w:t>
            </w:r>
          </w:p>
        </w:tc>
        <w:tc>
          <w:tcPr>
            <w:tcW w:w="1844" w:type="dxa"/>
            <w:vAlign w:val="center"/>
          </w:tcPr>
          <w:p w14:paraId="19FC080B" w14:textId="7269C275" w:rsidR="002B028A" w:rsidRPr="0071011E" w:rsidRDefault="00B35EF1" w:rsidP="002B028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0.0156</w:t>
            </w:r>
          </w:p>
        </w:tc>
      </w:tr>
      <w:tr w:rsidR="00B35EF1" w:rsidRPr="0071011E" w14:paraId="2ED5F895" w14:textId="2A3952C3" w:rsidTr="002B028A">
        <w:tc>
          <w:tcPr>
            <w:tcW w:w="1133" w:type="dxa"/>
          </w:tcPr>
          <w:p w14:paraId="094565D5" w14:textId="3BB876C6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21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46C5D700" w14:textId="38720563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 xml:space="preserve">AES 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8wMzMwYzk1Ni1iMTBkLTQ4ZmYtYTZlMC1mODFjYjgyOTkzZGIiLCJpc0VkaXRlZCI6ZmFsc2UsImNpdGF0aW9uSXRlbXMiOlt7ImlkIjoiZDMyN2NiODAtYWQxZS0zOTAwLWFlNTItYWVlNjdlNmRhNGVkIiwiaXRlbURhdGEiOnsidHlwZSI6ImFydGljbGUtam91cm5hbCIsImlkIjoiZDMyN2NiODAtYWQxZS0zOTAwLWFlNTItYWVlNjdlNmRhNGVkIiwidGl0bGUiOiJBRVMgc3VibWlzc2lvbiBkb2N1bWVudCBvbiBSaWpuZGFlbCIsImF1dGhvciI6W3siZmFtaWx5IjoiRGFlbWVuIiwiZ2l2ZW4iOiJKb2FuIiwicGFyc2UtbmFtZXMiOmZhbHNlLCJkcm9wcGluZy1wYXJ0aWNsZSI6IiIsIm5vbi1kcm9wcGluZy1wYXJ0aWNsZSI6IiJ9LHsiZmFtaWx5IjoiVmluY2VudCIsImdpdmVuIjoiUmlqbWVuIiwicGFyc2UtbmFtZXMiOmZhbHNlLCJkcm9wcGluZy1wYXJ0aWNsZSI6IiIsIm5vbi1kcm9wcGluZy1wYXJ0aWNsZSI6IiJ9XSwiaXNzdWVkIjp7ImRhdGUtcGFydHMiOltbMTk5OF1dfX0sImlzVGVtcG9yYXJ5IjpmYWxzZX1dLCJtYW51YWxPdmVycmlkZSI6eyJjaXRlcHJvY1RleHQiOiIoRGFlbWVuIGV0IGFsLiwgMTk5OCkiLCJtYW51YWxPdmVycmlkZVRleHQiOiIiLCJpc01hbnVhbGx5T3ZlcnJpZGRlbiI6ZmFsc2V9fQ=="/>
                <w:id w:val="-1407225470"/>
                <w:placeholder>
                  <w:docPart w:val="E6A8623E772D9E4A9E573A1628778B8A"/>
                </w:placeholder>
              </w:sdtPr>
              <w:sdtContent>
                <w:r w:rsidRPr="009F7A04">
                  <w:rPr>
                    <w:rFonts w:ascii="Times" w:hAnsi="Times"/>
                  </w:rPr>
                  <w:t>(Daemen et al., 1998)</w:t>
                </w:r>
              </w:sdtContent>
            </w:sdt>
          </w:p>
        </w:tc>
        <w:tc>
          <w:tcPr>
            <w:tcW w:w="1844" w:type="dxa"/>
            <w:vAlign w:val="center"/>
          </w:tcPr>
          <w:p w14:paraId="028C02AA" w14:textId="309F221B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0.0156</w:t>
            </w:r>
          </w:p>
        </w:tc>
      </w:tr>
      <w:tr w:rsidR="00B35EF1" w:rsidRPr="0071011E" w14:paraId="73D9429E" w14:textId="1F5A39B4" w:rsidTr="002B028A">
        <w:tc>
          <w:tcPr>
            <w:tcW w:w="1133" w:type="dxa"/>
          </w:tcPr>
          <w:p w14:paraId="7A2BDBF9" w14:textId="642E06AE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22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61AE394E" w14:textId="46605F11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>Gray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8yYmM5ODUxYS1jOWNkLTRiYWQtYmZkYS1mZDFjOWYyZWE2MzYiLCJjaXRhdGlvbkl0ZW1zIjpbeyJpZCI6IjFkNTNjZWUzLTdiZjgtMzcxYy04NDBmLTY2MjlmOGU2MTIzNiIsIml0ZW1EYXRhIjp7InR5cGUiOiJwYXBlci1jb25mZXJlbmNlIiwiaWQiOiIxZDUzY2VlMy03YmY4LTM3MWMtODQwZi02NjI5ZjhlNjEyMzYiLCJ0aXRsZSI6IkdyYXkgUy1ib3ggZm9yIEFkdmFuY2VkIEVuY3J5cHRpb24gU3RhbmRhcmQiLCJhdXRob3IiOlt7ImZhbWlseSI6IlRyYW4iLCJnaXZlbiI6Ik1pbmggVHJpZXQiLCJwYXJzZS1uYW1lcyI6ZmFsc2UsImRyb3BwaW5nLXBhcnRpY2xlIjoiIiwibm9uLWRyb3BwaW5nLXBhcnRpY2xlIjoiIn0seyJmYW1pbHkiOiJCdWkiLCJnaXZlbiI6IkRvYW4gS2hhbmgiLCJwYXJzZS1uYW1lcyI6ZmFsc2UsImRyb3BwaW5nLXBhcnRpY2xlIjoiIiwibm9uLWRyb3BwaW5nLXBhcnRpY2xlIjoiIn0seyJmYW1pbHkiOiJEdW9uZyIsImdpdmVuIjoiQW5oIER1YyIsInBhcnNlLW5hbWVzIjpmYWxzZSwiZHJvcHBpbmctcGFydGljbGUiOiIiLCJub24tZHJvcHBpbmctcGFydGljbGUiOiIifV0sImNvbnRhaW5lci10aXRsZSI6IlByb2NlZWRpbmdzIC0gMjAwOCBJbnRlcm5hdGlvbmFsIENvbmZlcmVuY2Ugb24gQ29tcHV0YXRpb25hbCBJbnRlbGxpZ2VuY2UgYW5kIFNlY3VyaXR5LCBDSVMgMjAwOCIsIkRPSSI6IjEwLjExMDkvQ0lTLjIwMDguMjA1IiwiSVNCTiI6Ijk3ODA3Njk1MzUwODEiLCJpc3N1ZWQiOnsiZGF0ZS1wYXJ0cyI6W1syMDA4XV19LCJwYWdlIjoiMjUzLTI1OCIsImFic3RyYWN0IjoiV2UgcHJlc2VudCBHcmF5IFMtYm94IGZvciBBZHZhbmNlZCBFbmNyeXB0aW9uIFN0YW4tIGRhcmQuIEdyYXkgUy1ib3ggaXMgY29uc3RydWN0ZWQgYnkgYWRkaW5nIGJpbmFyeSBHcmF5IGNvZGUgdHJhbnNmb3JtYXRpb24gYXMgYSBwcmVwcm9jZXNzaW5nIHN0ZXAgdG8gb3JpZ2luYWwgQUVTIFMtYm94LiBHcmF5IFMtYm94IGNvcnJlc3BvbmRzIHRvIGEgcG9seW5vbWlhbCB3aXRoIGFsbCAyNTUgbm9uLXplcm8gdGVybXMgaW4gY29tcGFyaXNvbiB3aXRoIDktdGVybSBwb2x5bm9taWFsIG9mIG9yaWdpbmFsIEFFUyBTLWJveC4gVGhpcyBpbmNyZWFzZXMgdGhlIHNlY3VyaXR5IGZvciBTLSBib3ggYWdhaW5zdCBhbGdlYnJhaWMgYXR0YWNrcyBhbmQgaW50ZXJwb2xhdGlvbiBhdHRhY2tzLiBCZS0gc2lkZXMsIGFzIEdyYXkgUy1ib3ggcmV1c2VzIEFFUyBTLWJveCBhcyBhIHdob2xlLCBHcmF5IFMtYm94IGluaGVyaXRzIGFsbCBhZHZhbnRhZ2VzIGFuZCBlZmZpY2llbmN5IG9mIGFueSBleGlzdGluZyBvcHRpbWl6ZWQgaW1wbGVtZW50YXRpb24gb2YgQUVTIFMtYm94LiBHcmF5IFMtYm94IGFsc28gYWNoaWV2ZXMgaW1wb3J0YW50IGNyeXB0b2dyYXBoaWMgcHJvcGVydGllcyBvZiBBRVMgUy1ib3gsIGluY2x1ZGluZyBzdHJpY3QgYXZhbGFuY2hlIGNyaXRlcmlvbiwgbm9ubGluZWFyaXR5LCBhbmQgZGlmLSBmZXJlbnRpYWwgdW5pZm9ybWl0eS4iLCJ2b2x1bWUiOiIxIn0sImlzVGVtcG9yYXJ5IjpmYWxzZX1dLCJpc0VkaXRlZCI6ZmFsc2UsIm1hbnVhbE92ZXJyaWRlIjp7ImlzTWFudWFsbHlPdmVycmlkZGVuIjpmYWxzZSwibWFudWFsT3ZlcnJpZGVUZXh0IjoiIiwiY2l0ZXByb2NUZXh0IjoiKFRyYW4gZXQgYWwuLCAyMDA4KSJ9fQ=="/>
                <w:id w:val="1351616272"/>
                <w:placeholder>
                  <w:docPart w:val="2082DE5E983BFD4A8206A5EB0C11E694"/>
                </w:placeholder>
              </w:sdtPr>
              <w:sdtContent>
                <w:r w:rsidRPr="009F7A04">
                  <w:rPr>
                    <w:rFonts w:ascii="Times" w:hAnsi="Times"/>
                  </w:rPr>
                  <w:t>(Tran et al., 2008)</w:t>
                </w:r>
              </w:sdtContent>
            </w:sdt>
          </w:p>
        </w:tc>
        <w:tc>
          <w:tcPr>
            <w:tcW w:w="1844" w:type="dxa"/>
            <w:vAlign w:val="center"/>
          </w:tcPr>
          <w:p w14:paraId="0048A09C" w14:textId="51C6EA66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0.0156</w:t>
            </w:r>
          </w:p>
        </w:tc>
      </w:tr>
      <w:tr w:rsidR="00B35EF1" w:rsidRPr="0071011E" w14:paraId="0345672E" w14:textId="175C9F1B" w:rsidTr="002B028A">
        <w:tc>
          <w:tcPr>
            <w:tcW w:w="1133" w:type="dxa"/>
          </w:tcPr>
          <w:p w14:paraId="27767C0A" w14:textId="5D9DE020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23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14:paraId="70DDAD11" w14:textId="7FA2E6A0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hAnsi="Times"/>
                <w:color w:val="000000" w:themeColor="text1"/>
              </w:rPr>
              <w:t xml:space="preserve">APA </w:t>
            </w:r>
            <w:sdt>
              <w:sdtPr>
                <w:rPr>
                  <w:rFonts w:ascii="Times" w:hAnsi="Times"/>
                </w:rPr>
                <w:tag w:val="MENDELEY_CITATION_v3_eyJwcm9wZXJ0aWVzIjp7Im5vdGVJbmRleCI6MH0sImNpdGF0aW9uSUQiOiJNRU5ERUxFWV9DSVRBVElPTl85ZDI1NjkyYS1jMTRkLTQ0MjctOWM4Yy01YzIxZjc4ODczZDIiLCJjaXRhdGlvbkl0ZW1zIjpbeyJpZCI6IjA2ZDg3ODUwLTY0ZDYtM2ZkMi1iZmQ2LTdiMjg4NGM1Yjk3YyIsIml0ZW1EYXRhIjp7InR5cGUiOiJhcnRpY2xlLWpvdXJuYWwiLCJpZCI6IjA2ZDg3ODUwLTY0ZDYtM2ZkMi1iZmQ2LTdiMjg4NGM1Yjk3YyIsInRpdGxlIjoiQSBuZXcgUy1ib3ggc3RydWN0dXJlIG5hbWVkIGFmZmluZS1wb3dlci1hZmZpbmUiLCJhdXRob3IiOlt7ImZhbWlseSI6IkN1aSIsImdpdmVuIjoiTGluZ2d1byIsInBhcnNlLW5hbWVzIjpmYWxzZSwiZHJvcHBpbmctcGFydGljbGUiOiIiLCJub24tZHJvcHBpbmctcGFydGljbGUiOiIifSx7ImZhbWlseSI6IkNhbyIsImdpdmVuIjoiWXVhbmRhIiwicGFyc2UtbmFtZXMiOmZhbHNlLCJkcm9wcGluZy1wYXJ0aWNsZSI6IiIsIm5vbi1kcm9wcGluZy1wYXJ0aWNsZSI6IiJ9XSwiY29udGFpbmVyLXRpdGxlIjoiSW50ZXJuYXRpb25hbCBKb3VybmFsIG9mIElubm92YXRpdmUgQ29tcHV0aW5nLCBJbmZvcm1hdGlvbiBhbmQgQ29udHJvbCIsIklTU04iOiIxMzQ5NDE5OCIsImlzc3VlZCI6eyJkYXRlLXBhcnRzIjpbWzIwMDcsNl1dfSwicGFnZSI6Ijc1MS03NTkiLCJhYnN0cmFjdCI6IkluIHRoaXMgcGFwZXIsIHdlIGNvbnNpZGVyIHRoZSBwcm9ibGVtIG9mIHRoZSBzaW1wbGUgYWxnZWJyYWljIHN0cnVjdHVyZSBvZiB0aGUgQWR2YW5jZWQgRW5jcnlwdGlvbiBTdGFuZGFyZCAoQUVTKSBTLWJveCwgaW4gd2hpY2ggb25seSA5IHRlcm1zIGFyZSBpbnZvbHZlZCBpbiB0aGUgYWxnZWJyYWljIGV4cHJlc3Npb24sIHdoaWxlIGl0cyBpbnZlcnNlIFMtYm94IGludm9sdmVzIDI1NSB0ZXJtcy4gQnkgcmVzb2x2aW5nIHRoZSByZWFzb24gd2h5IHRoZSBhbGdlYnJhaWMgZXhwcmVzc2lvbnMgb2YgQUVTLWxpa2UgUy1ib3hlcyBhcmUgc28gc2ltcGxlLCB0aGUgdXBwZXIgYm91bmQgb2YgaXRlbXMgaW52b2x2ZWQgaW4gdGhlIGFsZ2VicmFpYyBleHByZXNzaW9ucyBvZiBBRVMtbGlrZSBTLWJveGVzIGlzIHByZXNlbnRlZC4gVGhlbiwgYSBuZXcgUy1ib3ggc3RydWN0dXJlIG5hbWVkIEFmZmluZS1Qb3dlci1BZmZpbmUgKEFQQSkgaXMgZGVzaWduZWQgc3VjaCB0aGF0IHRoZSBhbGdlYnJhaWMgY29tcGxleGl0eSBpcyBpbmNyZWFzZWQuIFdpdGggdGhlIEFQIEEgc3RydWN0dXJlLCB0aGUgYWxnZWJyYWljIGNvbXBsZXhpdHkgb2YgdGhlIGltcHJvdmVkIEFFUyBTLWJveCBpcyBpbmNyZWFzZWQgZnJvbSA5IHRvIDI1MywgYW5kIGl0cyBpbnZlcnNlIFMtYm94IGtlZXBzIDI1NS4gRnVydGhlcm1vcmUsIG90aGVyIGdvb2QgY3J5cHRvZ3JhcGhpYyBjaGFyYWN0ZXJpc3RpY3Mgb2YgQUVTIFMtYm94IGFyZSBpbmhlcml0ZWQuIiwiaXNzdWUiOiIzIiwidm9sdW1lIjoiMyJ9LCJpc1RlbXBvcmFyeSI6ZmFsc2V9XSwiaXNFZGl0ZWQiOmZhbHNlLCJtYW51YWxPdmVycmlkZSI6eyJpc01hbnVhbGx5T3ZlcnJpZGRlbiI6ZmFsc2UsIm1hbnVhbE92ZXJyaWRlVGV4dCI6IiIsImNpdGVwcm9jVGV4dCI6IihDdWkgZXQgYWwuLCAyMDA3KSJ9fQ=="/>
                <w:id w:val="-1531871449"/>
                <w:placeholder>
                  <w:docPart w:val="116803998550524195D9AA691641D41E"/>
                </w:placeholder>
              </w:sdtPr>
              <w:sdtContent>
                <w:r w:rsidRPr="009F7A04">
                  <w:rPr>
                    <w:rFonts w:ascii="Times" w:hAnsi="Times"/>
                  </w:rPr>
                  <w:t>(Cui et al., 2007)</w:t>
                </w:r>
              </w:sdtContent>
            </w:sdt>
          </w:p>
        </w:tc>
        <w:tc>
          <w:tcPr>
            <w:tcW w:w="1844" w:type="dxa"/>
            <w:vAlign w:val="center"/>
          </w:tcPr>
          <w:p w14:paraId="09E3C0A1" w14:textId="6F008EF3" w:rsidR="00B35EF1" w:rsidRPr="0071011E" w:rsidRDefault="00B35EF1" w:rsidP="00B35EF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0.0156</w:t>
            </w:r>
          </w:p>
        </w:tc>
      </w:tr>
    </w:tbl>
    <w:p w14:paraId="1EC5D18B" w14:textId="77777777" w:rsidR="002B028A" w:rsidRDefault="002B028A"/>
    <w:sectPr w:rsidR="002B0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8A"/>
    <w:rsid w:val="002B028A"/>
    <w:rsid w:val="008A203F"/>
    <w:rsid w:val="00B35EF1"/>
    <w:rsid w:val="00F1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F4E84"/>
  <w15:chartTrackingRefBased/>
  <w15:docId w15:val="{E81E3304-A7BD-8C41-A232-C4DD7C45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28A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E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24015DD0893A458EF92773D974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73CB-9B98-924B-A27A-D82E15DFAE07}"/>
      </w:docPartPr>
      <w:docPartBody>
        <w:p w:rsidR="00B74573" w:rsidRDefault="00DD79D9" w:rsidP="00DD79D9">
          <w:pPr>
            <w:pStyle w:val="A324015DD0893A458EF92773D974FBFB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8DF876A63F3419FA141497B33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4B3F-A729-7840-A6DF-4684C7BC48A6}"/>
      </w:docPartPr>
      <w:docPartBody>
        <w:p w:rsidR="00B74573" w:rsidRDefault="00DD79D9" w:rsidP="00DD79D9">
          <w:pPr>
            <w:pStyle w:val="9108DF876A63F3419FA141497B3398A6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1C2702D05574294AD055A2231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6A1C-1F19-9743-BE91-A975F1725D27}"/>
      </w:docPartPr>
      <w:docPartBody>
        <w:p w:rsidR="00B74573" w:rsidRDefault="00DD79D9" w:rsidP="00DD79D9">
          <w:pPr>
            <w:pStyle w:val="2161C2702D05574294AD055A22313914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1BF5AA5B17C4AB19EE4E93A0D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168A-2EEB-654C-9726-762A03C79C31}"/>
      </w:docPartPr>
      <w:docPartBody>
        <w:p w:rsidR="00B74573" w:rsidRDefault="00DD79D9" w:rsidP="00DD79D9">
          <w:pPr>
            <w:pStyle w:val="DD01BF5AA5B17C4AB19EE4E93A0DB22D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7447C6AF877439076D5034AAC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6ED27-3471-C248-B3D2-8512124D2E0A}"/>
      </w:docPartPr>
      <w:docPartBody>
        <w:p w:rsidR="00B74573" w:rsidRDefault="00DD79D9" w:rsidP="00DD79D9">
          <w:pPr>
            <w:pStyle w:val="A0F7447C6AF877439076D5034AAC6C61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3B042F7ABC04C993F5B2BBF47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5312-EE79-A14A-BA56-1C87BB44B416}"/>
      </w:docPartPr>
      <w:docPartBody>
        <w:p w:rsidR="00B74573" w:rsidRDefault="00DD79D9" w:rsidP="00DD79D9">
          <w:pPr>
            <w:pStyle w:val="3183B042F7ABC04C993F5B2BBF47C810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033E22A49EF4990126A2D187E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8764-7D4D-F04B-B468-EF99768391A9}"/>
      </w:docPartPr>
      <w:docPartBody>
        <w:p w:rsidR="00B74573" w:rsidRDefault="00DD79D9" w:rsidP="00DD79D9">
          <w:pPr>
            <w:pStyle w:val="64C033E22A49EF4990126A2D187E78EC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BE7379860A541B52EBD5FE7CE5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1E807-B95E-5747-812A-F8E4EFC61730}"/>
      </w:docPartPr>
      <w:docPartBody>
        <w:p w:rsidR="00B74573" w:rsidRDefault="00DD79D9" w:rsidP="00DD79D9">
          <w:pPr>
            <w:pStyle w:val="F44BE7379860A541B52EBD5FE7CE5868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1972AB89F1E458B6502EBFF81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3D12-33E4-2444-9FE0-D6EAC4DA3859}"/>
      </w:docPartPr>
      <w:docPartBody>
        <w:p w:rsidR="00B74573" w:rsidRDefault="00DD79D9" w:rsidP="00DD79D9">
          <w:pPr>
            <w:pStyle w:val="B6E1972AB89F1E458B6502EBFF814344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01B4017B81A4FB880FE100E69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4EF-D328-B14B-920E-A84B0B729E7D}"/>
      </w:docPartPr>
      <w:docPartBody>
        <w:p w:rsidR="00000000" w:rsidRDefault="00B74573" w:rsidP="00B74573">
          <w:pPr>
            <w:pStyle w:val="04701B4017B81A4FB880FE100E692D7D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0CFB335F4354685E7C255DBA7D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47FC-19FE-704B-A5AC-DE3B9323EB65}"/>
      </w:docPartPr>
      <w:docPartBody>
        <w:p w:rsidR="00000000" w:rsidRDefault="00B74573" w:rsidP="00B74573">
          <w:pPr>
            <w:pStyle w:val="4900CFB335F4354685E7C255DBA7D221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30D9D7246FA47ADB390786C6B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F8EA-75E2-824D-A770-859BB0160433}"/>
      </w:docPartPr>
      <w:docPartBody>
        <w:p w:rsidR="00000000" w:rsidRDefault="00B74573" w:rsidP="00B74573">
          <w:pPr>
            <w:pStyle w:val="5BC30D9D7246FA47ADB390786C6BDB3A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A12356FCF9B4EAE4BDE2D59B1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764E-BD5F-F245-9B63-2014C00FC8B1}"/>
      </w:docPartPr>
      <w:docPartBody>
        <w:p w:rsidR="00000000" w:rsidRDefault="00B74573" w:rsidP="00B74573">
          <w:pPr>
            <w:pStyle w:val="CC1A12356FCF9B4EAE4BDE2D59B15EAD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AE03616A3454CA43E39760018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844ED-322D-B743-98E2-DA4C33496BE1}"/>
      </w:docPartPr>
      <w:docPartBody>
        <w:p w:rsidR="00000000" w:rsidRDefault="00B74573" w:rsidP="00B74573">
          <w:pPr>
            <w:pStyle w:val="6D7AE03616A3454CA43E39760018D410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3C3533B46A94D99D435CBD750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C60B2-C876-0F46-A823-F69D3E019781}"/>
      </w:docPartPr>
      <w:docPartBody>
        <w:p w:rsidR="00000000" w:rsidRDefault="00B74573" w:rsidP="00B74573">
          <w:pPr>
            <w:pStyle w:val="F0E3C3533B46A94D99D435CBD7506D4B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44ABAC39C814CAF23055FBD9CD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AF09-EC8B-2949-BF4F-B1E324FA2D7C}"/>
      </w:docPartPr>
      <w:docPartBody>
        <w:p w:rsidR="00000000" w:rsidRDefault="00B74573" w:rsidP="00B74573">
          <w:pPr>
            <w:pStyle w:val="1C844ABAC39C814CAF23055FBD9CDE8C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8623E772D9E4A9E573A1628778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6929-606C-2443-8DF4-12014E49D520}"/>
      </w:docPartPr>
      <w:docPartBody>
        <w:p w:rsidR="00000000" w:rsidRDefault="00B74573" w:rsidP="00B74573">
          <w:pPr>
            <w:pStyle w:val="E6A8623E772D9E4A9E573A1628778B8A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2DE5E983BFD4A8206A5EB0C11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A7D9-A307-6940-863A-CA1215EB2092}"/>
      </w:docPartPr>
      <w:docPartBody>
        <w:p w:rsidR="00000000" w:rsidRDefault="00B74573" w:rsidP="00B74573">
          <w:pPr>
            <w:pStyle w:val="2082DE5E983BFD4A8206A5EB0C11E694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CE1DE69F7FC4FB7D8B0C377F3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DDEC2-B54E-0940-A686-5E3DC31F7C4B}"/>
      </w:docPartPr>
      <w:docPartBody>
        <w:p w:rsidR="00000000" w:rsidRDefault="00B74573" w:rsidP="00B74573">
          <w:pPr>
            <w:pStyle w:val="D35CE1DE69F7FC4FB7D8B0C377F3A9D7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803998550524195D9AA691641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F3A4-9424-7E47-91C8-2E2F066805D1}"/>
      </w:docPartPr>
      <w:docPartBody>
        <w:p w:rsidR="00000000" w:rsidRDefault="00B74573" w:rsidP="00B74573">
          <w:pPr>
            <w:pStyle w:val="116803998550524195D9AA691641D41E"/>
          </w:pPr>
          <w:r w:rsidRPr="00DA7A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D9"/>
    <w:rsid w:val="004E1F28"/>
    <w:rsid w:val="00B74573"/>
    <w:rsid w:val="00CC23D5"/>
    <w:rsid w:val="00D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573"/>
    <w:rPr>
      <w:color w:val="808080"/>
    </w:rPr>
  </w:style>
  <w:style w:type="paragraph" w:customStyle="1" w:styleId="04701B4017B81A4FB880FE100E692D7D">
    <w:name w:val="04701B4017B81A4FB880FE100E692D7D"/>
    <w:rsid w:val="00B74573"/>
  </w:style>
  <w:style w:type="paragraph" w:customStyle="1" w:styleId="4900CFB335F4354685E7C255DBA7D221">
    <w:name w:val="4900CFB335F4354685E7C255DBA7D221"/>
    <w:rsid w:val="00B74573"/>
  </w:style>
  <w:style w:type="paragraph" w:customStyle="1" w:styleId="5BC30D9D7246FA47ADB390786C6BDB3A">
    <w:name w:val="5BC30D9D7246FA47ADB390786C6BDB3A"/>
    <w:rsid w:val="00B74573"/>
  </w:style>
  <w:style w:type="paragraph" w:customStyle="1" w:styleId="CC1A12356FCF9B4EAE4BDE2D59B15EAD">
    <w:name w:val="CC1A12356FCF9B4EAE4BDE2D59B15EAD"/>
    <w:rsid w:val="00B74573"/>
  </w:style>
  <w:style w:type="paragraph" w:customStyle="1" w:styleId="6D7AE03616A3454CA43E39760018D410">
    <w:name w:val="6D7AE03616A3454CA43E39760018D410"/>
    <w:rsid w:val="00B74573"/>
  </w:style>
  <w:style w:type="paragraph" w:customStyle="1" w:styleId="F0E3C3533B46A94D99D435CBD7506D4B">
    <w:name w:val="F0E3C3533B46A94D99D435CBD7506D4B"/>
    <w:rsid w:val="00B74573"/>
  </w:style>
  <w:style w:type="paragraph" w:customStyle="1" w:styleId="1C844ABAC39C814CAF23055FBD9CDE8C">
    <w:name w:val="1C844ABAC39C814CAF23055FBD9CDE8C"/>
    <w:rsid w:val="00B74573"/>
  </w:style>
  <w:style w:type="paragraph" w:customStyle="1" w:styleId="E6A8623E772D9E4A9E573A1628778B8A">
    <w:name w:val="E6A8623E772D9E4A9E573A1628778B8A"/>
    <w:rsid w:val="00B74573"/>
  </w:style>
  <w:style w:type="paragraph" w:customStyle="1" w:styleId="2082DE5E983BFD4A8206A5EB0C11E694">
    <w:name w:val="2082DE5E983BFD4A8206A5EB0C11E694"/>
    <w:rsid w:val="00B74573"/>
  </w:style>
  <w:style w:type="paragraph" w:customStyle="1" w:styleId="D35CE1DE69F7FC4FB7D8B0C377F3A9D7">
    <w:name w:val="D35CE1DE69F7FC4FB7D8B0C377F3A9D7"/>
    <w:rsid w:val="00B74573"/>
  </w:style>
  <w:style w:type="paragraph" w:customStyle="1" w:styleId="116803998550524195D9AA691641D41E">
    <w:name w:val="116803998550524195D9AA691641D41E"/>
    <w:rsid w:val="00B74573"/>
  </w:style>
  <w:style w:type="paragraph" w:customStyle="1" w:styleId="A324015DD0893A458EF92773D974FBFB">
    <w:name w:val="A324015DD0893A458EF92773D974FBFB"/>
    <w:rsid w:val="00DD79D9"/>
  </w:style>
  <w:style w:type="paragraph" w:customStyle="1" w:styleId="9108DF876A63F3419FA141497B3398A6">
    <w:name w:val="9108DF876A63F3419FA141497B3398A6"/>
    <w:rsid w:val="00DD79D9"/>
  </w:style>
  <w:style w:type="paragraph" w:customStyle="1" w:styleId="2161C2702D05574294AD055A22313914">
    <w:name w:val="2161C2702D05574294AD055A22313914"/>
    <w:rsid w:val="00DD79D9"/>
  </w:style>
  <w:style w:type="paragraph" w:customStyle="1" w:styleId="DD01BF5AA5B17C4AB19EE4E93A0DB22D">
    <w:name w:val="DD01BF5AA5B17C4AB19EE4E93A0DB22D"/>
    <w:rsid w:val="00DD79D9"/>
  </w:style>
  <w:style w:type="paragraph" w:customStyle="1" w:styleId="A0F7447C6AF877439076D5034AAC6C61">
    <w:name w:val="A0F7447C6AF877439076D5034AAC6C61"/>
    <w:rsid w:val="00DD79D9"/>
  </w:style>
  <w:style w:type="paragraph" w:customStyle="1" w:styleId="3183B042F7ABC04C993F5B2BBF47C810">
    <w:name w:val="3183B042F7ABC04C993F5B2BBF47C810"/>
    <w:rsid w:val="00DD79D9"/>
  </w:style>
  <w:style w:type="paragraph" w:customStyle="1" w:styleId="64C033E22A49EF4990126A2D187E78EC">
    <w:name w:val="64C033E22A49EF4990126A2D187E78EC"/>
    <w:rsid w:val="00DD79D9"/>
  </w:style>
  <w:style w:type="paragraph" w:customStyle="1" w:styleId="05DF583E01173E49894990CD6F20F042">
    <w:name w:val="05DF583E01173E49894990CD6F20F042"/>
    <w:rsid w:val="00DD79D9"/>
  </w:style>
  <w:style w:type="paragraph" w:customStyle="1" w:styleId="B872912DBFC8A9459392C4FD3AE9B1A2">
    <w:name w:val="B872912DBFC8A9459392C4FD3AE9B1A2"/>
    <w:rsid w:val="00DD79D9"/>
  </w:style>
  <w:style w:type="paragraph" w:customStyle="1" w:styleId="2D0CF93026593C49A6782743385B2EF1">
    <w:name w:val="2D0CF93026593C49A6782743385B2EF1"/>
    <w:rsid w:val="00DD79D9"/>
  </w:style>
  <w:style w:type="paragraph" w:customStyle="1" w:styleId="C93D5071CF981E48A6D94BFDEBF3FA16">
    <w:name w:val="C93D5071CF981E48A6D94BFDEBF3FA16"/>
    <w:rsid w:val="00DD79D9"/>
  </w:style>
  <w:style w:type="paragraph" w:customStyle="1" w:styleId="BD93AC19035B4D4E973AE504B53DD6CD">
    <w:name w:val="BD93AC19035B4D4E973AE504B53DD6CD"/>
    <w:rsid w:val="00DD79D9"/>
  </w:style>
  <w:style w:type="paragraph" w:customStyle="1" w:styleId="EE236444B3D691468F3B5000C7EA5B98">
    <w:name w:val="EE236444B3D691468F3B5000C7EA5B98"/>
    <w:rsid w:val="00DD79D9"/>
  </w:style>
  <w:style w:type="paragraph" w:customStyle="1" w:styleId="7AF87A849892114ABF5137F5C8458142">
    <w:name w:val="7AF87A849892114ABF5137F5C8458142"/>
    <w:rsid w:val="00DD79D9"/>
  </w:style>
  <w:style w:type="paragraph" w:customStyle="1" w:styleId="80D1F982A8A64647953F0C5DEEAF1398">
    <w:name w:val="80D1F982A8A64647953F0C5DEEAF1398"/>
    <w:rsid w:val="00DD79D9"/>
  </w:style>
  <w:style w:type="paragraph" w:customStyle="1" w:styleId="F44BE7379860A541B52EBD5FE7CE5868">
    <w:name w:val="F44BE7379860A541B52EBD5FE7CE5868"/>
    <w:rsid w:val="00DD79D9"/>
  </w:style>
  <w:style w:type="paragraph" w:customStyle="1" w:styleId="B6E1972AB89F1E458B6502EBFF814344">
    <w:name w:val="B6E1972AB89F1E458B6502EBFF814344"/>
    <w:rsid w:val="00DD79D9"/>
  </w:style>
  <w:style w:type="paragraph" w:customStyle="1" w:styleId="D14A16FE9737C14589175CD566DD941C">
    <w:name w:val="D14A16FE9737C14589175CD566DD941C"/>
    <w:rsid w:val="00DD79D9"/>
  </w:style>
  <w:style w:type="paragraph" w:customStyle="1" w:styleId="5683018320E0544182BCD1BBA42C02F8">
    <w:name w:val="5683018320E0544182BCD1BBA42C02F8"/>
    <w:rsid w:val="00DD79D9"/>
  </w:style>
  <w:style w:type="paragraph" w:customStyle="1" w:styleId="38AF1B7DBB6FC749B1D3228631B4FC82">
    <w:name w:val="38AF1B7DBB6FC749B1D3228631B4FC82"/>
    <w:rsid w:val="00DD79D9"/>
  </w:style>
  <w:style w:type="paragraph" w:customStyle="1" w:styleId="9B239BD42813C6439E79C88DA275AD7D">
    <w:name w:val="9B239BD42813C6439E79C88DA275AD7D"/>
    <w:rsid w:val="00DD7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Asif Khan</dc:creator>
  <cp:keywords/>
  <dc:description/>
  <cp:lastModifiedBy>Muhammad Asif Khan</cp:lastModifiedBy>
  <cp:revision>2</cp:revision>
  <dcterms:created xsi:type="dcterms:W3CDTF">2022-02-20T16:46:00Z</dcterms:created>
  <dcterms:modified xsi:type="dcterms:W3CDTF">2022-02-20T18:06:00Z</dcterms:modified>
</cp:coreProperties>
</file>