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F7" w:rsidRDefault="00D544F7" w:rsidP="00D544F7">
      <w:pPr>
        <w:rPr>
          <w:rFonts w:ascii="Times New Roman" w:hAnsi="Times New Roman" w:cs="Times New Roman"/>
          <w:sz w:val="24"/>
        </w:rPr>
      </w:pPr>
      <w:r w:rsidRPr="00F872FC">
        <w:rPr>
          <w:rFonts w:ascii="Times New Roman" w:hAnsi="Times New Roman" w:cs="Times New Roman"/>
          <w:sz w:val="24"/>
        </w:rPr>
        <w:t>Table S</w:t>
      </w:r>
      <w:r>
        <w:rPr>
          <w:rFonts w:ascii="Times New Roman" w:hAnsi="Times New Roman" w:cs="Times New Roman" w:hint="eastAsia"/>
          <w:sz w:val="24"/>
        </w:rPr>
        <w:t>5</w:t>
      </w:r>
      <w:r w:rsidRPr="00F872F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The s</w:t>
      </w:r>
      <w:r>
        <w:rPr>
          <w:rFonts w:ascii="Times New Roman" w:hAnsi="Times New Roman" w:cs="Times New Roman" w:hint="eastAsia"/>
          <w:sz w:val="24"/>
        </w:rPr>
        <w:t xml:space="preserve">ignificant difference between NPPS and PPS by the </w:t>
      </w:r>
      <w:proofErr w:type="spellStart"/>
      <w:r w:rsidRPr="00D544F7">
        <w:rPr>
          <w:rFonts w:ascii="Times New Roman" w:hAnsi="Times New Roman" w:cs="Times New Roman" w:hint="eastAsia"/>
          <w:i/>
          <w:sz w:val="24"/>
        </w:rPr>
        <w:t>Adnois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and </w:t>
      </w:r>
      <w:proofErr w:type="spellStart"/>
      <w:r w:rsidRPr="00D544F7">
        <w:rPr>
          <w:rFonts w:ascii="Times New Roman" w:hAnsi="Times New Roman" w:cs="Times New Roman" w:hint="eastAsia"/>
          <w:i/>
          <w:sz w:val="24"/>
        </w:rPr>
        <w:t>Anosim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tests</w:t>
      </w:r>
    </w:p>
    <w:p w:rsidR="00D544F7" w:rsidRDefault="00D544F7" w:rsidP="00D544F7">
      <w:pPr>
        <w:rPr>
          <w:rFonts w:ascii="Times New Roman" w:eastAsia="宋体" w:hAnsi="Times New Roman" w:cs="Times New Roman"/>
          <w:sz w:val="24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83"/>
        <w:gridCol w:w="1869"/>
        <w:gridCol w:w="2144"/>
      </w:tblGrid>
      <w:tr w:rsidR="00D544F7" w:rsidTr="00D544F7">
        <w:tc>
          <w:tcPr>
            <w:tcW w:w="1526" w:type="dxa"/>
            <w:tcBorders>
              <w:bottom w:val="single" w:sz="4" w:space="0" w:color="auto"/>
            </w:tcBorders>
          </w:tcPr>
          <w:p w:rsidR="00D544F7" w:rsidRDefault="00D544F7" w:rsidP="00D544F7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Methods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D544F7" w:rsidRDefault="00D544F7" w:rsidP="00D544F7">
            <w:pPr>
              <w:rPr>
                <w:rFonts w:ascii="Times New Roman" w:eastAsia="宋体" w:hAnsi="Times New Roman" w:cs="Times New Roman"/>
                <w:sz w:val="24"/>
              </w:rPr>
            </w:pPr>
            <w:r w:rsidRPr="00D544F7">
              <w:rPr>
                <w:rFonts w:ascii="Times New Roman" w:eastAsia="宋体" w:hAnsi="Times New Roman" w:cs="Times New Roman"/>
                <w:sz w:val="24"/>
              </w:rPr>
              <w:t>Number of permutations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D544F7" w:rsidRPr="00D544F7" w:rsidRDefault="00D544F7" w:rsidP="00D544F7">
            <w:pPr>
              <w:rPr>
                <w:rFonts w:ascii="Times New Roman" w:eastAsia="宋体" w:hAnsi="Times New Roman" w:cs="Times New Roman"/>
                <w:sz w:val="24"/>
              </w:rPr>
            </w:pPr>
            <w:r w:rsidRPr="00D544F7">
              <w:rPr>
                <w:rFonts w:ascii="Times New Roman" w:eastAsia="宋体" w:hAnsi="Times New Roman" w:cs="Times New Roman"/>
                <w:sz w:val="24"/>
              </w:rPr>
              <w:t>statistic R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or R2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D544F7" w:rsidRDefault="00D544F7" w:rsidP="00D544F7">
            <w:pPr>
              <w:rPr>
                <w:rFonts w:ascii="Times New Roman" w:eastAsia="宋体" w:hAnsi="Times New Roman" w:cs="Times New Roman"/>
                <w:sz w:val="24"/>
              </w:rPr>
            </w:pPr>
            <w:r w:rsidRPr="00D544F7">
              <w:rPr>
                <w:rFonts w:ascii="Times New Roman" w:eastAsia="宋体" w:hAnsi="Times New Roman" w:cs="Times New Roman" w:hint="eastAsia"/>
                <w:i/>
                <w:sz w:val="24"/>
              </w:rPr>
              <w:t>P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-value</w:t>
            </w:r>
          </w:p>
        </w:tc>
      </w:tr>
      <w:tr w:rsidR="00D544F7" w:rsidTr="00D544F7">
        <w:tc>
          <w:tcPr>
            <w:tcW w:w="1526" w:type="dxa"/>
            <w:tcBorders>
              <w:bottom w:val="nil"/>
            </w:tcBorders>
          </w:tcPr>
          <w:p w:rsidR="00D544F7" w:rsidRDefault="00D544F7" w:rsidP="00D544F7">
            <w:pPr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D544F7">
              <w:rPr>
                <w:rFonts w:ascii="Times New Roman" w:hAnsi="Times New Roman" w:cs="Times New Roman" w:hint="eastAsia"/>
                <w:i/>
                <w:sz w:val="24"/>
              </w:rPr>
              <w:t>Adnois</w:t>
            </w:r>
            <w:proofErr w:type="spellEnd"/>
          </w:p>
        </w:tc>
        <w:tc>
          <w:tcPr>
            <w:tcW w:w="2983" w:type="dxa"/>
            <w:tcBorders>
              <w:bottom w:val="nil"/>
            </w:tcBorders>
          </w:tcPr>
          <w:p w:rsidR="00D544F7" w:rsidRDefault="00D544F7" w:rsidP="00D544F7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719</w:t>
            </w:r>
          </w:p>
        </w:tc>
        <w:tc>
          <w:tcPr>
            <w:tcW w:w="1869" w:type="dxa"/>
            <w:tcBorders>
              <w:bottom w:val="nil"/>
            </w:tcBorders>
          </w:tcPr>
          <w:p w:rsidR="00D544F7" w:rsidRDefault="00D544F7" w:rsidP="00D544F7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1</w:t>
            </w:r>
          </w:p>
        </w:tc>
        <w:tc>
          <w:tcPr>
            <w:tcW w:w="2144" w:type="dxa"/>
            <w:tcBorders>
              <w:bottom w:val="nil"/>
            </w:tcBorders>
          </w:tcPr>
          <w:p w:rsidR="00D544F7" w:rsidRDefault="00D544F7" w:rsidP="00D544F7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0.1</w:t>
            </w:r>
          </w:p>
        </w:tc>
      </w:tr>
      <w:tr w:rsidR="00D544F7" w:rsidTr="00D544F7">
        <w:tc>
          <w:tcPr>
            <w:tcW w:w="1526" w:type="dxa"/>
            <w:tcBorders>
              <w:top w:val="nil"/>
            </w:tcBorders>
          </w:tcPr>
          <w:p w:rsidR="00D544F7" w:rsidRDefault="00D544F7" w:rsidP="00170224">
            <w:pPr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D544F7">
              <w:rPr>
                <w:rFonts w:ascii="Times New Roman" w:hAnsi="Times New Roman" w:cs="Times New Roman" w:hint="eastAsia"/>
                <w:i/>
                <w:sz w:val="24"/>
              </w:rPr>
              <w:t>Anosim</w:t>
            </w:r>
            <w:proofErr w:type="spellEnd"/>
          </w:p>
        </w:tc>
        <w:tc>
          <w:tcPr>
            <w:tcW w:w="2983" w:type="dxa"/>
            <w:tcBorders>
              <w:top w:val="nil"/>
            </w:tcBorders>
          </w:tcPr>
          <w:p w:rsidR="00D544F7" w:rsidRDefault="00D544F7" w:rsidP="00D544F7">
            <w:pPr>
              <w:rPr>
                <w:rFonts w:ascii="Times New Roman" w:eastAsia="宋体" w:hAnsi="Times New Roman" w:cs="Times New Roman"/>
                <w:sz w:val="24"/>
              </w:rPr>
            </w:pPr>
            <w:r w:rsidRPr="00D544F7">
              <w:rPr>
                <w:rFonts w:ascii="Times New Roman" w:eastAsia="宋体" w:hAnsi="Times New Roman" w:cs="Times New Roman"/>
                <w:sz w:val="24"/>
              </w:rPr>
              <w:t>719</w:t>
            </w:r>
          </w:p>
        </w:tc>
        <w:tc>
          <w:tcPr>
            <w:tcW w:w="1869" w:type="dxa"/>
            <w:tcBorders>
              <w:top w:val="nil"/>
            </w:tcBorders>
          </w:tcPr>
          <w:p w:rsidR="00D544F7" w:rsidRDefault="00D544F7" w:rsidP="00D544F7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0.71489</w:t>
            </w:r>
          </w:p>
        </w:tc>
        <w:tc>
          <w:tcPr>
            <w:tcW w:w="2144" w:type="dxa"/>
            <w:tcBorders>
              <w:top w:val="nil"/>
            </w:tcBorders>
          </w:tcPr>
          <w:p w:rsidR="00D544F7" w:rsidRDefault="00D544F7" w:rsidP="00D544F7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0.1</w:t>
            </w:r>
          </w:p>
        </w:tc>
      </w:tr>
    </w:tbl>
    <w:p w:rsidR="00D544F7" w:rsidRDefault="00302C1A" w:rsidP="00D544F7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The p</w:t>
      </w:r>
      <w:r w:rsidR="00D544F7" w:rsidRPr="00D544F7">
        <w:rPr>
          <w:rFonts w:ascii="Times New Roman" w:eastAsia="宋体" w:hAnsi="Times New Roman" w:cs="Times New Roman"/>
          <w:sz w:val="24"/>
        </w:rPr>
        <w:t>ermutation</w:t>
      </w:r>
      <w:r w:rsidR="00D544F7">
        <w:rPr>
          <w:rFonts w:ascii="Times New Roman" w:eastAsia="宋体" w:hAnsi="Times New Roman" w:cs="Times New Roman" w:hint="eastAsia"/>
          <w:sz w:val="24"/>
        </w:rPr>
        <w:t xml:space="preserve"> test is applied for </w:t>
      </w:r>
      <w:proofErr w:type="spellStart"/>
      <w:r w:rsidR="0017214A">
        <w:rPr>
          <w:rFonts w:ascii="Times New Roman" w:eastAsia="宋体" w:hAnsi="Times New Roman" w:cs="Times New Roman" w:hint="eastAsia"/>
          <w:i/>
          <w:sz w:val="24"/>
        </w:rPr>
        <w:t>A</w:t>
      </w:r>
      <w:r w:rsidR="00D544F7" w:rsidRPr="00D544F7">
        <w:rPr>
          <w:rFonts w:ascii="Times New Roman" w:eastAsia="宋体" w:hAnsi="Times New Roman" w:cs="Times New Roman" w:hint="eastAsia"/>
          <w:i/>
          <w:sz w:val="24"/>
        </w:rPr>
        <w:t>dnois</w:t>
      </w:r>
      <w:proofErr w:type="spellEnd"/>
      <w:r w:rsidR="00D544F7">
        <w:rPr>
          <w:rFonts w:ascii="Times New Roman" w:eastAsia="宋体" w:hAnsi="Times New Roman" w:cs="Times New Roman" w:hint="eastAsia"/>
          <w:sz w:val="24"/>
        </w:rPr>
        <w:t xml:space="preserve"> and </w:t>
      </w:r>
      <w:proofErr w:type="spellStart"/>
      <w:r w:rsidR="0017214A">
        <w:rPr>
          <w:rFonts w:ascii="Times New Roman" w:eastAsia="宋体" w:hAnsi="Times New Roman" w:cs="Times New Roman" w:hint="eastAsia"/>
          <w:i/>
          <w:sz w:val="24"/>
        </w:rPr>
        <w:t>A</w:t>
      </w:r>
      <w:r w:rsidR="00D544F7" w:rsidRPr="00D544F7">
        <w:rPr>
          <w:rFonts w:ascii="Times New Roman" w:eastAsia="宋体" w:hAnsi="Times New Roman" w:cs="Times New Roman" w:hint="eastAsia"/>
          <w:i/>
          <w:sz w:val="24"/>
        </w:rPr>
        <w:t>nosim</w:t>
      </w:r>
      <w:proofErr w:type="spellEnd"/>
      <w:r w:rsidR="00D544F7">
        <w:rPr>
          <w:rFonts w:ascii="Times New Roman" w:eastAsia="宋体" w:hAnsi="Times New Roman" w:cs="Times New Roman" w:hint="eastAsia"/>
          <w:sz w:val="24"/>
        </w:rPr>
        <w:t xml:space="preserve"> tests under </w:t>
      </w:r>
      <w:r>
        <w:rPr>
          <w:rFonts w:ascii="Times New Roman" w:eastAsia="宋体" w:hAnsi="Times New Roman" w:cs="Times New Roman"/>
          <w:sz w:val="24"/>
        </w:rPr>
        <w:t xml:space="preserve">a </w:t>
      </w:r>
      <w:r w:rsidR="00D544F7">
        <w:rPr>
          <w:rFonts w:ascii="Times New Roman" w:eastAsia="宋体" w:hAnsi="Times New Roman" w:cs="Times New Roman" w:hint="eastAsia"/>
          <w:sz w:val="24"/>
        </w:rPr>
        <w:t xml:space="preserve">reduced model. </w:t>
      </w:r>
    </w:p>
    <w:p w:rsidR="00D544F7" w:rsidRDefault="00302C1A" w:rsidP="00D544F7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S</w:t>
      </w:r>
      <w:r w:rsidR="00D544F7" w:rsidRPr="00D544F7">
        <w:rPr>
          <w:rFonts w:ascii="Times New Roman" w:eastAsia="宋体" w:hAnsi="Times New Roman" w:cs="Times New Roman"/>
          <w:sz w:val="24"/>
        </w:rPr>
        <w:t>tatistic R</w:t>
      </w:r>
      <w:r w:rsidR="00D544F7"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 xml:space="preserve">in </w:t>
      </w:r>
      <w:proofErr w:type="spellStart"/>
      <w:r w:rsidR="0017214A">
        <w:rPr>
          <w:rFonts w:ascii="Times New Roman" w:eastAsia="宋体" w:hAnsi="Times New Roman" w:cs="Times New Roman" w:hint="eastAsia"/>
          <w:i/>
          <w:sz w:val="24"/>
        </w:rPr>
        <w:t>A</w:t>
      </w:r>
      <w:r w:rsidRPr="00302C1A">
        <w:rPr>
          <w:rFonts w:ascii="Times New Roman" w:eastAsia="宋体" w:hAnsi="Times New Roman" w:cs="Times New Roman" w:hint="eastAsia"/>
          <w:i/>
          <w:sz w:val="24"/>
        </w:rPr>
        <w:t>nosim</w:t>
      </w:r>
      <w:proofErr w:type="spellEnd"/>
      <w:r>
        <w:rPr>
          <w:rFonts w:ascii="Times New Roman" w:eastAsia="宋体" w:hAnsi="Times New Roman" w:cs="Times New Roman" w:hint="eastAsia"/>
          <w:sz w:val="24"/>
        </w:rPr>
        <w:t xml:space="preserve"> represents </w:t>
      </w:r>
      <w:r w:rsidRPr="00302C1A">
        <w:rPr>
          <w:rFonts w:ascii="Times New Roman" w:eastAsia="宋体" w:hAnsi="Times New Roman" w:cs="Times New Roman"/>
          <w:sz w:val="24"/>
        </w:rPr>
        <w:t>a scaled contrast between the among- and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 w:rsidRPr="00302C1A">
        <w:rPr>
          <w:rFonts w:ascii="Times New Roman" w:eastAsia="宋体" w:hAnsi="Times New Roman" w:cs="Times New Roman"/>
          <w:sz w:val="24"/>
        </w:rPr>
        <w:t>within-group ranks.</w:t>
      </w:r>
    </w:p>
    <w:p w:rsidR="00302C1A" w:rsidRPr="00302C1A" w:rsidRDefault="00302C1A" w:rsidP="00D544F7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 xml:space="preserve">The R2 in </w:t>
      </w:r>
      <w:r w:rsidR="0017214A">
        <w:rPr>
          <w:rFonts w:ascii="Times New Roman" w:eastAsia="宋体" w:hAnsi="Times New Roman" w:cs="Times New Roman" w:hint="eastAsia"/>
          <w:i/>
          <w:sz w:val="24"/>
        </w:rPr>
        <w:t>A</w:t>
      </w:r>
      <w:r w:rsidRPr="00302C1A">
        <w:rPr>
          <w:rFonts w:ascii="Times New Roman" w:eastAsia="宋体" w:hAnsi="Times New Roman" w:cs="Times New Roman"/>
          <w:i/>
          <w:sz w:val="24"/>
        </w:rPr>
        <w:t>donis</w:t>
      </w:r>
      <w:r>
        <w:rPr>
          <w:rFonts w:ascii="Times New Roman" w:eastAsia="宋体" w:hAnsi="Times New Roman" w:cs="Times New Roman" w:hint="eastAsia"/>
          <w:sz w:val="24"/>
        </w:rPr>
        <w:t xml:space="preserve"> represents the interpretation of differe</w:t>
      </w:r>
      <w:r>
        <w:rPr>
          <w:rFonts w:ascii="Times New Roman" w:eastAsia="宋体" w:hAnsi="Times New Roman" w:cs="Times New Roman"/>
          <w:sz w:val="24"/>
        </w:rPr>
        <w:t>nti</w:t>
      </w:r>
      <w:r>
        <w:rPr>
          <w:rFonts w:ascii="Times New Roman" w:eastAsia="宋体" w:hAnsi="Times New Roman" w:cs="Times New Roman" w:hint="eastAsia"/>
          <w:sz w:val="24"/>
        </w:rPr>
        <w:t>ation between groups.</w:t>
      </w:r>
    </w:p>
    <w:p w:rsidR="00D544F7" w:rsidRPr="00D544F7" w:rsidRDefault="00D544F7" w:rsidP="00D544F7">
      <w:pPr>
        <w:rPr>
          <w:rFonts w:ascii="Times New Roman" w:hAnsi="Times New Roman" w:cs="Times New Roman"/>
          <w:sz w:val="24"/>
        </w:rPr>
      </w:pPr>
      <w:r w:rsidRPr="0058080D">
        <w:rPr>
          <w:rFonts w:ascii="Times New Roman" w:eastAsia="宋体" w:hAnsi="Times New Roman" w:cs="Times New Roman"/>
          <w:i/>
          <w:sz w:val="24"/>
        </w:rPr>
        <w:t>P</w:t>
      </w:r>
      <w:r w:rsidRPr="0058080D">
        <w:rPr>
          <w:rFonts w:ascii="Times New Roman" w:eastAsia="宋体" w:hAnsi="Times New Roman" w:cs="Times New Roman"/>
          <w:sz w:val="24"/>
        </w:rPr>
        <w:t xml:space="preserve"> &lt; 0.05</w:t>
      </w:r>
      <w:r>
        <w:rPr>
          <w:rFonts w:ascii="Times New Roman" w:eastAsia="宋体" w:hAnsi="Times New Roman" w:cs="Times New Roman" w:hint="eastAsia"/>
          <w:sz w:val="24"/>
        </w:rPr>
        <w:t xml:space="preserve"> represented </w:t>
      </w:r>
      <w:r w:rsidR="00302C1A">
        <w:rPr>
          <w:rFonts w:ascii="Times New Roman" w:eastAsia="宋体" w:hAnsi="Times New Roman" w:cs="Times New Roman"/>
          <w:sz w:val="24"/>
        </w:rPr>
        <w:t xml:space="preserve">a </w:t>
      </w:r>
      <w:r w:rsidRPr="009847C2">
        <w:rPr>
          <w:rFonts w:ascii="Times New Roman" w:eastAsia="宋体" w:hAnsi="Times New Roman" w:cs="Times New Roman"/>
          <w:sz w:val="24"/>
        </w:rPr>
        <w:t>significant difference</w:t>
      </w:r>
      <w:r w:rsidR="00302C1A">
        <w:rPr>
          <w:rFonts w:ascii="Times New Roman" w:eastAsia="宋体" w:hAnsi="Times New Roman" w:cs="Times New Roman" w:hint="eastAsia"/>
          <w:sz w:val="24"/>
        </w:rPr>
        <w:t xml:space="preserve"> between groups</w:t>
      </w:r>
      <w:r w:rsidRPr="0058080D">
        <w:rPr>
          <w:rFonts w:ascii="Times New Roman" w:eastAsia="宋体" w:hAnsi="Times New Roman" w:cs="Times New Roman"/>
          <w:sz w:val="24"/>
        </w:rPr>
        <w:t>.</w:t>
      </w:r>
    </w:p>
    <w:p w:rsidR="00A5723D" w:rsidRPr="00302C1A" w:rsidRDefault="00A5723D">
      <w:bookmarkStart w:id="0" w:name="_GoBack"/>
      <w:bookmarkEnd w:id="0"/>
    </w:p>
    <w:sectPr w:rsidR="00A5723D" w:rsidRPr="00302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86" w:rsidRDefault="004E2586" w:rsidP="00D544F7">
      <w:r>
        <w:separator/>
      </w:r>
    </w:p>
  </w:endnote>
  <w:endnote w:type="continuationSeparator" w:id="0">
    <w:p w:rsidR="004E2586" w:rsidRDefault="004E2586" w:rsidP="00D5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86" w:rsidRDefault="004E2586" w:rsidP="00D544F7">
      <w:r>
        <w:separator/>
      </w:r>
    </w:p>
  </w:footnote>
  <w:footnote w:type="continuationSeparator" w:id="0">
    <w:p w:rsidR="004E2586" w:rsidRDefault="004E2586" w:rsidP="00D5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24D3"/>
    <w:multiLevelType w:val="hybridMultilevel"/>
    <w:tmpl w:val="2370F75E"/>
    <w:lvl w:ilvl="0" w:tplc="FA5665F6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  <w:i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3NTczMbE0Nje2MDFU0lEKTi0uzszPAykwqgUAeSMVMCwAAAA="/>
  </w:docVars>
  <w:rsids>
    <w:rsidRoot w:val="0098673E"/>
    <w:rsid w:val="0017214A"/>
    <w:rsid w:val="00302C1A"/>
    <w:rsid w:val="004851EF"/>
    <w:rsid w:val="004E2586"/>
    <w:rsid w:val="006A0DC5"/>
    <w:rsid w:val="0091461A"/>
    <w:rsid w:val="0098673E"/>
    <w:rsid w:val="00A568C3"/>
    <w:rsid w:val="00A5723D"/>
    <w:rsid w:val="00D544F7"/>
    <w:rsid w:val="00E2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4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4F7"/>
    <w:rPr>
      <w:sz w:val="18"/>
      <w:szCs w:val="18"/>
    </w:rPr>
  </w:style>
  <w:style w:type="table" w:styleId="a5">
    <w:name w:val="Table Grid"/>
    <w:basedOn w:val="a1"/>
    <w:uiPriority w:val="39"/>
    <w:rsid w:val="00D5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44F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4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4F7"/>
    <w:rPr>
      <w:sz w:val="18"/>
      <w:szCs w:val="18"/>
    </w:rPr>
  </w:style>
  <w:style w:type="table" w:styleId="a5">
    <w:name w:val="Table Grid"/>
    <w:basedOn w:val="a1"/>
    <w:uiPriority w:val="39"/>
    <w:rsid w:val="00D5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44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437</Characters>
  <Application>Microsoft Office Word</Application>
  <DocSecurity>0</DocSecurity>
  <Lines>3</Lines>
  <Paragraphs>1</Paragraphs>
  <ScaleCrop>false</ScaleCrop>
  <Company>P R C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2022-11-24T10:00:00Z</dcterms:created>
  <dcterms:modified xsi:type="dcterms:W3CDTF">2022-11-24T11:16:00Z</dcterms:modified>
</cp:coreProperties>
</file>