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2553B" w14:textId="27767D67" w:rsidR="002520BB" w:rsidRPr="002520BB" w:rsidRDefault="002520BB">
      <w:pPr>
        <w:rPr>
          <w:rFonts w:ascii="Times New Roman" w:hAnsi="Times New Roman" w:cs="Times New Roman"/>
          <w:sz w:val="24"/>
          <w:szCs w:val="24"/>
        </w:rPr>
      </w:pPr>
      <w:r w:rsidRPr="002520BB">
        <w:rPr>
          <w:rFonts w:ascii="Times New Roman" w:hAnsi="Times New Roman" w:cs="Times New Roman"/>
          <w:sz w:val="24"/>
          <w:szCs w:val="24"/>
        </w:rPr>
        <w:t>TableS1. PubMed Search History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6095"/>
        <w:gridCol w:w="930"/>
      </w:tblGrid>
      <w:tr w:rsidR="002520BB" w14:paraId="6B72D960" w14:textId="77777777" w:rsidTr="002520BB">
        <w:tc>
          <w:tcPr>
            <w:tcW w:w="1271" w:type="dxa"/>
          </w:tcPr>
          <w:p w14:paraId="3A1FBB09" w14:textId="0E94B155" w:rsidR="002520BB" w:rsidRDefault="0025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 w:rsidRPr="002520BB">
              <w:rPr>
                <w:rFonts w:ascii="Times New Roman" w:hAnsi="Times New Roman" w:cs="Times New Roman" w:hint="eastAsia"/>
                <w:sz w:val="24"/>
                <w:szCs w:val="24"/>
              </w:rPr>
              <w:t>atabases</w:t>
            </w:r>
          </w:p>
        </w:tc>
        <w:tc>
          <w:tcPr>
            <w:tcW w:w="6095" w:type="dxa"/>
          </w:tcPr>
          <w:p w14:paraId="6E570914" w14:textId="5F6ED73C" w:rsidR="002520BB" w:rsidRDefault="0025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Query</w:t>
            </w:r>
          </w:p>
        </w:tc>
        <w:tc>
          <w:tcPr>
            <w:tcW w:w="930" w:type="dxa"/>
          </w:tcPr>
          <w:p w14:paraId="1C04490B" w14:textId="32CA378F" w:rsidR="002520BB" w:rsidRDefault="002520BB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Results</w:t>
            </w:r>
          </w:p>
        </w:tc>
      </w:tr>
      <w:tr w:rsidR="002520BB" w14:paraId="0E123D2D" w14:textId="77777777" w:rsidTr="002520BB">
        <w:tc>
          <w:tcPr>
            <w:tcW w:w="1271" w:type="dxa"/>
          </w:tcPr>
          <w:p w14:paraId="300A226D" w14:textId="0366BAE6" w:rsidR="002520BB" w:rsidRDefault="002520BB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PubMed</w:t>
            </w:r>
          </w:p>
        </w:tc>
        <w:tc>
          <w:tcPr>
            <w:tcW w:w="6095" w:type="dxa"/>
          </w:tcPr>
          <w:p w14:paraId="0FD76E77" w14:textId="7FABAF9B" w:rsidR="002520BB" w:rsidRPr="002520BB" w:rsidRDefault="002520BB" w:rsidP="0025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0BB">
              <w:rPr>
                <w:rFonts w:ascii="Times New Roman" w:hAnsi="Times New Roman" w:cs="Times New Roman" w:hint="eastAsia"/>
                <w:sz w:val="24"/>
                <w:szCs w:val="24"/>
              </w:rPr>
              <w:t>((((((((((((((((((((((((((((((((non-pharmacological interventions[Title/Abstract]) OR (non-drug treatment non-medicine treatment[Title/Abstract])) OR (non-pharmaceutical therapy[Title/Abstract])) OR (diet*[Title/Abstract])) OR (nutritional supplement[Title/Abstract])) OR (Dietary Supplements[Title/Abstract])) OR (Nutritional Support[Title/Abstract])) OR (nutrition[Title/Abstract])) OR (exercise*[Title/Abstract])) OR (exercising[Title/Abstract])) OR (sport*[Title/Abstract])) OR (run[Title/Abstract])) OR (swim*[Title/Abstract])) OR (train*[Title/Abstract])) OR (walk*[Title/Abstract])) OR (acupuncture[Title/Abstract])) OR (electroacupuncture[Title/Abstract])) OR (acupuncture points[Title/Abstract])) OR (moxibustion[Title/Abstract])) OR (Tai Chi[Title/Abstract])) OR (cognitive therapy[Title/Abstract])) OR (Psychotherapy[Title/Abstract])) OR (psychosocial[Title/Abstract])) OR (Behavior Therapy[Title/Abstract])) OR (Cognitive Behavioral Therapy[Title/Abstract])) OR (life* style[Title/Abstract])) OR ("Dietary Supplements"[Mesh])) OR ("Diet"[Mesh])) OR ("Sports"[Mesh])) OR ("Acupuncture"[Mesh] OR "Acupuncture Therapy"[Mesh])) OR ("Cognitive Behavioral Therapy"[Mesh])) OR ("Exercise"[Mesh] OR "Exercise Therapy"[Mesh] OR "Resistance Training"[Mesh])) AND (((Polycystic Ovary Syndrome[Title/Abstract]) OR (PCOS[Title/Abstract])) OR ("Polycystic Ovary Syndrome"[Mesh]))</w:t>
            </w:r>
          </w:p>
        </w:tc>
        <w:tc>
          <w:tcPr>
            <w:tcW w:w="930" w:type="dxa"/>
          </w:tcPr>
          <w:p w14:paraId="56B58DEA" w14:textId="26E2872A" w:rsidR="002520BB" w:rsidRDefault="0025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2812</w:t>
            </w:r>
          </w:p>
        </w:tc>
      </w:tr>
    </w:tbl>
    <w:p w14:paraId="26EA24EC" w14:textId="77777777" w:rsidR="002520BB" w:rsidRPr="002520BB" w:rsidRDefault="002520BB">
      <w:pPr>
        <w:rPr>
          <w:rFonts w:ascii="Times New Roman" w:hAnsi="Times New Roman" w:cs="Times New Roman"/>
          <w:sz w:val="24"/>
          <w:szCs w:val="24"/>
        </w:rPr>
      </w:pPr>
    </w:p>
    <w:p w14:paraId="68440EB4" w14:textId="77777777" w:rsidR="002520BB" w:rsidRPr="002520BB" w:rsidRDefault="002520BB">
      <w:pPr>
        <w:rPr>
          <w:rFonts w:ascii="Times New Roman" w:hAnsi="Times New Roman" w:cs="Times New Roman"/>
          <w:sz w:val="24"/>
          <w:szCs w:val="24"/>
        </w:rPr>
      </w:pPr>
    </w:p>
    <w:sectPr w:rsidR="002520BB" w:rsidRPr="00252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BB"/>
    <w:rsid w:val="002520BB"/>
    <w:rsid w:val="00AC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DF0DF"/>
  <w15:chartTrackingRefBased/>
  <w15:docId w15:val="{5A29A9A4-4B2A-423A-ADC6-FD0A9D69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213</Words>
  <Characters>1236</Characters>
  <Application>Microsoft Office Word</Application>
  <DocSecurity>0</DocSecurity>
  <Lines>19</Lines>
  <Paragraphs>4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 胡</dc:creator>
  <cp:keywords/>
  <dc:description/>
  <cp:lastModifiedBy>荣 胡</cp:lastModifiedBy>
  <cp:revision>1</cp:revision>
  <dcterms:created xsi:type="dcterms:W3CDTF">2025-01-09T13:21:00Z</dcterms:created>
  <dcterms:modified xsi:type="dcterms:W3CDTF">2025-01-09T13:39:00Z</dcterms:modified>
</cp:coreProperties>
</file>